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F2" w:rsidRPr="001373F2" w:rsidRDefault="000B01F2" w:rsidP="000B01F2">
      <w:pPr>
        <w:spacing w:after="0" w:line="240" w:lineRule="auto"/>
        <w:jc w:val="both"/>
        <w:rPr>
          <w:rFonts w:ascii="Arial" w:eastAsia="Times New Roman" w:hAnsi="Arial" w:cs="Arial"/>
          <w:b/>
          <w:bCs/>
          <w:szCs w:val="24"/>
        </w:rPr>
      </w:pPr>
      <w:bookmarkStart w:id="0" w:name="_Toc358021726"/>
      <w:bookmarkStart w:id="1" w:name="_Toc330981919"/>
      <w:bookmarkStart w:id="2" w:name="_Toc346610755"/>
      <w:bookmarkStart w:id="3" w:name="_Toc206769025"/>
    </w:p>
    <w:p w:rsidR="000B01F2" w:rsidRPr="001373F2" w:rsidRDefault="000B01F2" w:rsidP="000B01F2">
      <w:pPr>
        <w:pStyle w:val="Cmsor2"/>
        <w:jc w:val="center"/>
        <w:rPr>
          <w:rFonts w:ascii="Arial" w:hAnsi="Arial" w:cs="Arial"/>
          <w:b w:val="0"/>
          <w:bCs w:val="0"/>
          <w:smallCaps/>
          <w14:shadow w14:blurRad="50800" w14:dist="38100" w14:dir="2700000" w14:sx="100000" w14:sy="100000" w14:kx="0" w14:ky="0" w14:algn="tl">
            <w14:srgbClr w14:val="000000">
              <w14:alpha w14:val="60000"/>
            </w14:srgbClr>
          </w14:shadow>
        </w:rPr>
      </w:pPr>
      <w:bookmarkStart w:id="4" w:name="_Toc485726829"/>
      <w:r w:rsidRPr="00105C43">
        <w:rPr>
          <w:rFonts w:ascii="Arial" w:hAnsi="Arial" w:cs="Arial"/>
          <w14:shadow w14:blurRad="50800" w14:dist="38100" w14:dir="2700000" w14:sx="100000" w14:sy="100000" w14:kx="0" w14:ky="0" w14:algn="tl">
            <w14:srgbClr w14:val="000000">
              <w14:alpha w14:val="60000"/>
            </w14:srgbClr>
          </w14:shadow>
        </w:rPr>
        <w:t xml:space="preserve">III. </w:t>
      </w:r>
      <w:r>
        <w:rPr>
          <w:rFonts w:ascii="Arial" w:hAnsi="Arial" w:cs="Arial"/>
          <w14:shadow w14:blurRad="50800" w14:dist="38100" w14:dir="2700000" w14:sx="100000" w14:sy="100000" w14:kx="0" w14:ky="0" w14:algn="tl">
            <w14:srgbClr w14:val="000000">
              <w14:alpha w14:val="60000"/>
            </w14:srgbClr>
          </w14:shadow>
        </w:rPr>
        <w:t>I</w:t>
      </w:r>
      <w:r w:rsidRPr="00105C43">
        <w:rPr>
          <w:rFonts w:ascii="Arial" w:hAnsi="Arial" w:cs="Arial"/>
          <w14:shadow w14:blurRad="50800" w14:dist="38100" w14:dir="2700000" w14:sx="100000" w14:sy="100000" w14:kx="0" w14:ky="0" w14:algn="tl">
            <w14:srgbClr w14:val="000000">
              <w14:alpha w14:val="60000"/>
            </w14:srgbClr>
          </w14:shadow>
        </w:rPr>
        <w:t>ratminták</w:t>
      </w:r>
      <w:bookmarkEnd w:id="4"/>
    </w:p>
    <w:p w:rsidR="000B01F2" w:rsidRPr="001373F2" w:rsidRDefault="000B01F2" w:rsidP="000B01F2">
      <w:pPr>
        <w:spacing w:after="0" w:line="240" w:lineRule="auto"/>
        <w:jc w:val="right"/>
        <w:rPr>
          <w:rFonts w:ascii="Arial" w:eastAsia="Times New Roman" w:hAnsi="Arial" w:cs="Arial"/>
          <w:b/>
          <w:szCs w:val="24"/>
          <w:lang w:eastAsia="hu-HU"/>
        </w:rPr>
      </w:pPr>
      <w:r w:rsidRPr="001373F2">
        <w:rPr>
          <w:rFonts w:ascii="Arial" w:eastAsia="Times New Roman" w:hAnsi="Arial" w:cs="Arial"/>
          <w:b/>
          <w:szCs w:val="24"/>
          <w:lang w:eastAsia="hu-HU"/>
        </w:rPr>
        <w:t>1. SZÁMÚ MELLÉKLET</w:t>
      </w:r>
    </w:p>
    <w:p w:rsidR="000B01F2" w:rsidRPr="001373F2" w:rsidRDefault="000B01F2" w:rsidP="000B01F2">
      <w:pPr>
        <w:spacing w:after="0" w:line="240" w:lineRule="auto"/>
        <w:jc w:val="right"/>
        <w:rPr>
          <w:rFonts w:ascii="Arial" w:eastAsia="Times New Roman" w:hAnsi="Arial" w:cs="Arial"/>
          <w:b/>
          <w:szCs w:val="24"/>
          <w:lang w:eastAsia="hu-HU"/>
        </w:rPr>
      </w:pPr>
    </w:p>
    <w:p w:rsidR="000B01F2" w:rsidRPr="00D42892" w:rsidRDefault="000B01F2" w:rsidP="000B01F2">
      <w:pPr>
        <w:spacing w:after="0" w:line="240" w:lineRule="auto"/>
        <w:jc w:val="center"/>
        <w:rPr>
          <w:rFonts w:ascii="Arial" w:eastAsia="Times New Roman" w:hAnsi="Arial" w:cs="Arial"/>
          <w:b/>
          <w:caps/>
          <w:szCs w:val="24"/>
          <w:lang w:eastAsia="hu-HU"/>
        </w:rPr>
      </w:pPr>
      <w:r w:rsidRPr="00D42892">
        <w:rPr>
          <w:rFonts w:ascii="Arial" w:eastAsia="Times New Roman" w:hAnsi="Arial" w:cs="Arial"/>
          <w:b/>
          <w:caps/>
          <w:szCs w:val="24"/>
          <w:lang w:eastAsia="hu-HU"/>
        </w:rPr>
        <w:t>Borítólap</w:t>
      </w:r>
    </w:p>
    <w:p w:rsidR="000B01F2" w:rsidRPr="001373F2" w:rsidRDefault="000B01F2" w:rsidP="000B01F2">
      <w:pPr>
        <w:spacing w:after="0" w:line="240" w:lineRule="auto"/>
        <w:jc w:val="center"/>
        <w:rPr>
          <w:rFonts w:ascii="Arial" w:eastAsia="Times New Roman" w:hAnsi="Arial" w:cs="Arial"/>
          <w:b/>
          <w:szCs w:val="24"/>
          <w:lang w:eastAsia="hu-HU"/>
        </w:rPr>
      </w:pPr>
    </w:p>
    <w:p w:rsidR="000B01F2" w:rsidRPr="001373F2" w:rsidRDefault="000B01F2" w:rsidP="000B01F2">
      <w:pPr>
        <w:spacing w:after="120"/>
        <w:ind w:left="425" w:hanging="425"/>
        <w:jc w:val="center"/>
        <w:rPr>
          <w:rFonts w:ascii="Arial" w:hAnsi="Arial" w:cs="Arial"/>
          <w:b/>
          <w:szCs w:val="24"/>
        </w:rPr>
      </w:pPr>
      <w:r w:rsidRPr="001373F2">
        <w:rPr>
          <w:rFonts w:ascii="Arial" w:hAnsi="Arial" w:cs="Arial"/>
          <w:b/>
          <w:szCs w:val="24"/>
        </w:rPr>
        <w:t>„</w:t>
      </w:r>
      <w:r w:rsidRPr="00B05A30">
        <w:rPr>
          <w:rFonts w:ascii="Arial" w:hAnsi="Arial" w:cs="Arial"/>
          <w:b/>
          <w:szCs w:val="24"/>
        </w:rPr>
        <w:t>A Modern Városok Program második ütemében megvalósuló beruházások műszaki ellenőrzése</w:t>
      </w:r>
      <w:r w:rsidRPr="001373F2">
        <w:rPr>
          <w:rFonts w:ascii="Arial" w:hAnsi="Arial" w:cs="Arial"/>
          <w:b/>
          <w:szCs w:val="24"/>
        </w:rPr>
        <w:t>”</w:t>
      </w:r>
    </w:p>
    <w:p w:rsidR="000B01F2" w:rsidRPr="001373F2" w:rsidRDefault="000B01F2" w:rsidP="000B01F2">
      <w:pPr>
        <w:spacing w:after="0" w:line="240" w:lineRule="auto"/>
        <w:jc w:val="center"/>
        <w:rPr>
          <w:rFonts w:ascii="Arial" w:eastAsia="Times New Roman" w:hAnsi="Arial" w:cs="Arial"/>
          <w:szCs w:val="24"/>
          <w:lang w:eastAsia="hu-HU"/>
        </w:rPr>
      </w:pPr>
    </w:p>
    <w:tbl>
      <w:tblPr>
        <w:tblW w:w="9387" w:type="dxa"/>
        <w:tblCellSpacing w:w="1440" w:type="nil"/>
        <w:tblInd w:w="-55"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000" w:firstRow="0" w:lastRow="0" w:firstColumn="0" w:lastColumn="0" w:noHBand="0" w:noVBand="0"/>
      </w:tblPr>
      <w:tblGrid>
        <w:gridCol w:w="4693"/>
        <w:gridCol w:w="4694"/>
      </w:tblGrid>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Az ajánlattevő pontos neve:</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Címe (székhelye):</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Telefonszáma:</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Telefax száma:</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E-mail címe:</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 cég cégjegyzék száma:</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Cégbírósága:</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Statisztikai számjele:</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Adószáma:</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Uniós adószáma:</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 xml:space="preserve">A cég </w:t>
            </w:r>
            <w:proofErr w:type="spellStart"/>
            <w:r w:rsidRPr="001373F2">
              <w:rPr>
                <w:rFonts w:ascii="Arial" w:eastAsia="Times New Roman" w:hAnsi="Arial" w:cs="Arial"/>
                <w:szCs w:val="24"/>
                <w:lang w:eastAsia="hu-HU"/>
              </w:rPr>
              <w:t>Kkvt</w:t>
            </w:r>
            <w:proofErr w:type="spellEnd"/>
            <w:r w:rsidRPr="001373F2">
              <w:rPr>
                <w:rFonts w:ascii="Arial" w:eastAsia="Times New Roman" w:hAnsi="Arial" w:cs="Arial"/>
                <w:szCs w:val="24"/>
                <w:lang w:eastAsia="hu-HU"/>
              </w:rPr>
              <w:t xml:space="preserve">. </w:t>
            </w:r>
            <w:proofErr w:type="gramStart"/>
            <w:r w:rsidRPr="001373F2">
              <w:rPr>
                <w:rFonts w:ascii="Arial" w:eastAsia="Times New Roman" w:hAnsi="Arial" w:cs="Arial"/>
                <w:szCs w:val="24"/>
                <w:lang w:eastAsia="hu-HU"/>
              </w:rPr>
              <w:t>szerinti</w:t>
            </w:r>
            <w:proofErr w:type="gramEnd"/>
            <w:r w:rsidRPr="001373F2">
              <w:rPr>
                <w:rFonts w:ascii="Arial" w:eastAsia="Times New Roman" w:hAnsi="Arial" w:cs="Arial"/>
                <w:szCs w:val="24"/>
                <w:lang w:eastAsia="hu-HU"/>
              </w:rPr>
              <w:t xml:space="preserve"> minősítése:</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 számlát vezető bank neve és számla száma:</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 tárgyban érintett kapcsolattartó személy neve:</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 tárgyban érintett kapcsolattartó mobil száma:</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r w:rsidR="000B01F2" w:rsidRPr="001373F2" w:rsidTr="00E352C1">
        <w:trPr>
          <w:trHeight w:val="555"/>
          <w:tblCellSpacing w:w="1440" w:type="nil"/>
        </w:trPr>
        <w:tc>
          <w:tcPr>
            <w:tcW w:w="4693" w:type="dxa"/>
            <w:vAlign w:val="center"/>
          </w:tcPr>
          <w:p w:rsidR="000B01F2" w:rsidRPr="001373F2" w:rsidRDefault="000B01F2" w:rsidP="00E352C1">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 tárgyban érintett kapcsolattartó telefax száma:</w:t>
            </w:r>
          </w:p>
        </w:tc>
        <w:tc>
          <w:tcPr>
            <w:tcW w:w="4694" w:type="dxa"/>
            <w:vAlign w:val="center"/>
          </w:tcPr>
          <w:p w:rsidR="000B01F2" w:rsidRPr="001373F2" w:rsidRDefault="000B01F2" w:rsidP="00E352C1">
            <w:pPr>
              <w:spacing w:after="0" w:line="240" w:lineRule="auto"/>
              <w:rPr>
                <w:rFonts w:ascii="Arial" w:eastAsia="Times New Roman" w:hAnsi="Arial" w:cs="Arial"/>
                <w:szCs w:val="24"/>
                <w:lang w:eastAsia="hu-HU"/>
              </w:rPr>
            </w:pPr>
          </w:p>
        </w:tc>
      </w:tr>
    </w:tbl>
    <w:p w:rsidR="000B01F2" w:rsidRPr="001373F2" w:rsidRDefault="000B01F2" w:rsidP="000B01F2">
      <w:pPr>
        <w:spacing w:after="0" w:line="240" w:lineRule="auto"/>
        <w:rPr>
          <w:rFonts w:ascii="Arial" w:eastAsia="Times New Roman" w:hAnsi="Arial" w:cs="Arial"/>
          <w:szCs w:val="24"/>
          <w:lang w:eastAsia="hu-HU"/>
        </w:rPr>
      </w:pPr>
    </w:p>
    <w:p w:rsidR="000B01F2" w:rsidRPr="001373F2" w:rsidRDefault="000B01F2" w:rsidP="000B01F2">
      <w:pPr>
        <w:spacing w:after="0" w:line="240" w:lineRule="auto"/>
        <w:ind w:left="540"/>
        <w:rPr>
          <w:rFonts w:ascii="Arial" w:eastAsia="Times New Roman" w:hAnsi="Arial" w:cs="Arial"/>
          <w:szCs w:val="24"/>
          <w:lang w:eastAsia="hu-HU"/>
        </w:rPr>
      </w:pPr>
    </w:p>
    <w:p w:rsidR="000B01F2" w:rsidRPr="001373F2" w:rsidRDefault="000B01F2" w:rsidP="000B01F2">
      <w:pPr>
        <w:spacing w:after="0" w:line="240" w:lineRule="auto"/>
        <w:jc w:val="right"/>
        <w:rPr>
          <w:rFonts w:ascii="Arial" w:eastAsia="Times New Roman" w:hAnsi="Arial" w:cs="Arial"/>
          <w:b/>
          <w:szCs w:val="24"/>
          <w:lang w:eastAsia="hu-HU"/>
        </w:rPr>
      </w:pPr>
      <w:r w:rsidRPr="001373F2">
        <w:rPr>
          <w:rFonts w:ascii="Arial" w:eastAsia="Times New Roman" w:hAnsi="Arial" w:cs="Arial"/>
          <w:b/>
          <w:szCs w:val="24"/>
          <w:lang w:eastAsia="hu-HU"/>
        </w:rPr>
        <w:br w:type="page"/>
      </w:r>
      <w:r w:rsidRPr="001373F2">
        <w:rPr>
          <w:rFonts w:ascii="Arial" w:eastAsia="Times New Roman" w:hAnsi="Arial" w:cs="Arial"/>
          <w:b/>
          <w:szCs w:val="24"/>
          <w:lang w:eastAsia="hu-HU"/>
        </w:rPr>
        <w:lastRenderedPageBreak/>
        <w:t>2. SZÁMÚ MELLÉKLET</w:t>
      </w:r>
    </w:p>
    <w:p w:rsidR="000B01F2" w:rsidRPr="001373F2" w:rsidRDefault="000B01F2" w:rsidP="000B01F2">
      <w:pPr>
        <w:spacing w:after="0" w:line="240" w:lineRule="auto"/>
        <w:jc w:val="right"/>
        <w:rPr>
          <w:rFonts w:ascii="Arial" w:eastAsia="Times New Roman" w:hAnsi="Arial" w:cs="Arial"/>
          <w:szCs w:val="24"/>
          <w:lang w:eastAsia="hu-HU"/>
        </w:rPr>
      </w:pPr>
      <w:r w:rsidRPr="001373F2">
        <w:rPr>
          <w:rFonts w:ascii="Arial" w:eastAsia="Times New Roman" w:hAnsi="Arial" w:cs="Arial"/>
          <w:szCs w:val="24"/>
          <w:lang w:eastAsia="hu-HU"/>
        </w:rPr>
        <w:t xml:space="preserve"> </w:t>
      </w:r>
    </w:p>
    <w:p w:rsidR="000B01F2" w:rsidRPr="00D42892" w:rsidRDefault="000B01F2" w:rsidP="000B01F2">
      <w:pPr>
        <w:spacing w:after="0" w:line="240" w:lineRule="auto"/>
        <w:jc w:val="center"/>
        <w:rPr>
          <w:rFonts w:ascii="Arial" w:eastAsia="Times New Roman" w:hAnsi="Arial" w:cs="Arial"/>
          <w:b/>
          <w:caps/>
          <w:szCs w:val="24"/>
          <w:lang w:eastAsia="hu-HU"/>
        </w:rPr>
      </w:pPr>
      <w:r w:rsidRPr="00D42892">
        <w:rPr>
          <w:rFonts w:ascii="Arial" w:eastAsia="Times New Roman" w:hAnsi="Arial" w:cs="Arial"/>
          <w:b/>
          <w:caps/>
          <w:szCs w:val="24"/>
          <w:lang w:eastAsia="hu-HU"/>
        </w:rPr>
        <w:t>Felolvasólap</w:t>
      </w:r>
    </w:p>
    <w:p w:rsidR="000B01F2" w:rsidRPr="001373F2" w:rsidRDefault="000B01F2" w:rsidP="000B01F2">
      <w:pPr>
        <w:spacing w:after="0" w:line="240" w:lineRule="auto"/>
        <w:rPr>
          <w:rFonts w:ascii="Arial" w:eastAsia="Times New Roman" w:hAnsi="Arial" w:cs="Arial"/>
          <w:b/>
          <w:szCs w:val="24"/>
          <w:lang w:eastAsia="hu-HU"/>
        </w:rPr>
      </w:pPr>
    </w:p>
    <w:tbl>
      <w:tblPr>
        <w:tblW w:w="0" w:type="auto"/>
        <w:tblCellSpacing w:w="1440" w:type="nil"/>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4540"/>
        <w:gridCol w:w="4516"/>
      </w:tblGrid>
      <w:tr w:rsidR="000B01F2" w:rsidRPr="001373F2" w:rsidTr="00E352C1">
        <w:trPr>
          <w:trHeight w:val="555"/>
          <w:tblCellSpacing w:w="1440" w:type="nil"/>
        </w:trPr>
        <w:tc>
          <w:tcPr>
            <w:tcW w:w="4540"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zCs w:val="24"/>
                <w:lang w:eastAsia="hu-HU"/>
              </w:rPr>
            </w:pPr>
            <w:r w:rsidRPr="001373F2">
              <w:rPr>
                <w:rFonts w:ascii="Arial" w:eastAsia="Times New Roman" w:hAnsi="Arial" w:cs="Arial"/>
                <w:bCs/>
                <w:szCs w:val="24"/>
                <w:lang w:eastAsia="hu-HU"/>
              </w:rPr>
              <w:t>Ajánlattevő neve:</w:t>
            </w:r>
          </w:p>
        </w:tc>
        <w:tc>
          <w:tcPr>
            <w:tcW w:w="4516"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
                <w:bCs/>
                <w:szCs w:val="24"/>
                <w:lang w:eastAsia="hu-HU"/>
              </w:rPr>
            </w:pPr>
          </w:p>
        </w:tc>
      </w:tr>
      <w:tr w:rsidR="000B01F2" w:rsidRPr="001373F2" w:rsidTr="00E352C1">
        <w:trPr>
          <w:trHeight w:val="555"/>
          <w:tblCellSpacing w:w="1440" w:type="nil"/>
        </w:trPr>
        <w:tc>
          <w:tcPr>
            <w:tcW w:w="4540"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mallCaps/>
                <w:szCs w:val="24"/>
                <w:lang w:eastAsia="hu-HU"/>
              </w:rPr>
            </w:pPr>
            <w:r w:rsidRPr="001373F2">
              <w:rPr>
                <w:rFonts w:ascii="Arial" w:eastAsia="Times New Roman" w:hAnsi="Arial" w:cs="Arial"/>
                <w:bCs/>
                <w:szCs w:val="24"/>
                <w:lang w:eastAsia="hu-HU"/>
              </w:rPr>
              <w:t>Ajánlattevő székhelye (lakóhelye):</w:t>
            </w:r>
          </w:p>
        </w:tc>
        <w:tc>
          <w:tcPr>
            <w:tcW w:w="4516"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zCs w:val="24"/>
                <w:lang w:eastAsia="hu-HU"/>
              </w:rPr>
            </w:pPr>
          </w:p>
        </w:tc>
      </w:tr>
    </w:tbl>
    <w:p w:rsidR="000B01F2" w:rsidRDefault="000B01F2" w:rsidP="000B01F2">
      <w:pPr>
        <w:spacing w:after="0" w:line="240" w:lineRule="auto"/>
        <w:rPr>
          <w:rFonts w:ascii="Arial" w:eastAsia="Times New Roman" w:hAnsi="Arial" w:cs="Arial"/>
          <w:b/>
          <w:i/>
          <w:szCs w:val="24"/>
          <w:lang w:eastAsia="hu-HU"/>
        </w:rPr>
      </w:pPr>
    </w:p>
    <w:p w:rsidR="000B01F2" w:rsidRPr="00D42892" w:rsidRDefault="000B01F2" w:rsidP="000B01F2">
      <w:pPr>
        <w:spacing w:after="0" w:line="240" w:lineRule="auto"/>
        <w:jc w:val="both"/>
        <w:rPr>
          <w:rFonts w:ascii="Arial" w:eastAsia="Times New Roman" w:hAnsi="Arial" w:cs="Arial"/>
          <w:szCs w:val="24"/>
          <w:u w:val="single"/>
          <w:lang w:eastAsia="hu-HU"/>
        </w:rPr>
      </w:pPr>
      <w:r w:rsidRPr="00D42892">
        <w:rPr>
          <w:rFonts w:ascii="Arial" w:eastAsia="Times New Roman" w:hAnsi="Arial" w:cs="Arial"/>
          <w:szCs w:val="24"/>
          <w:u w:val="single"/>
          <w:lang w:eastAsia="hu-HU"/>
        </w:rPr>
        <w:t>Ajánlattétel tárgya:</w:t>
      </w:r>
    </w:p>
    <w:p w:rsidR="000B01F2" w:rsidRDefault="000B01F2" w:rsidP="000B01F2">
      <w:pPr>
        <w:spacing w:after="0" w:line="240" w:lineRule="auto"/>
        <w:jc w:val="both"/>
        <w:rPr>
          <w:rFonts w:ascii="Arial" w:eastAsia="Times New Roman" w:hAnsi="Arial" w:cs="Arial"/>
          <w:b/>
          <w:i/>
          <w:szCs w:val="24"/>
          <w:lang w:eastAsia="hu-HU"/>
        </w:rPr>
      </w:pPr>
    </w:p>
    <w:p w:rsidR="000B01F2" w:rsidRDefault="000B01F2" w:rsidP="000B01F2">
      <w:pPr>
        <w:spacing w:after="0" w:line="240" w:lineRule="auto"/>
        <w:jc w:val="both"/>
        <w:rPr>
          <w:rFonts w:ascii="Arial" w:eastAsia="Times New Roman" w:hAnsi="Arial" w:cs="Arial"/>
          <w:b/>
          <w:szCs w:val="24"/>
          <w:lang w:eastAsia="hu-HU"/>
        </w:rPr>
      </w:pPr>
      <w:r w:rsidRPr="00B05A30">
        <w:rPr>
          <w:rFonts w:ascii="Arial" w:eastAsia="Times New Roman" w:hAnsi="Arial" w:cs="Arial"/>
          <w:b/>
          <w:szCs w:val="24"/>
          <w:lang w:eastAsia="hu-HU"/>
        </w:rPr>
        <w:t>A Modern Városok Program második ütemében megvalósuló beruházások műszaki ellenőrzése</w:t>
      </w:r>
    </w:p>
    <w:p w:rsidR="000B01F2" w:rsidRDefault="000B01F2" w:rsidP="000B01F2">
      <w:pPr>
        <w:spacing w:after="0" w:line="240" w:lineRule="auto"/>
        <w:jc w:val="both"/>
        <w:rPr>
          <w:rFonts w:ascii="Arial" w:eastAsia="Times New Roman" w:hAnsi="Arial" w:cs="Arial"/>
          <w:b/>
          <w:i/>
          <w:szCs w:val="24"/>
          <w:lang w:eastAsia="hu-HU"/>
        </w:rPr>
      </w:pPr>
    </w:p>
    <w:p w:rsidR="000B01F2" w:rsidRDefault="000B01F2" w:rsidP="000B01F2">
      <w:pPr>
        <w:spacing w:after="0" w:line="240" w:lineRule="auto"/>
        <w:jc w:val="center"/>
        <w:rPr>
          <w:rFonts w:ascii="Arial" w:eastAsia="Times New Roman" w:hAnsi="Arial" w:cs="Arial"/>
          <w:b/>
          <w:szCs w:val="24"/>
          <w:lang w:eastAsia="hu-HU"/>
        </w:rPr>
      </w:pPr>
      <w:r>
        <w:rPr>
          <w:rFonts w:ascii="Arial" w:eastAsia="Times New Roman" w:hAnsi="Arial" w:cs="Arial"/>
          <w:b/>
          <w:szCs w:val="24"/>
          <w:lang w:eastAsia="hu-HU"/>
        </w:rPr>
        <w:t xml:space="preserve">1. rész: </w:t>
      </w:r>
      <w:r w:rsidRPr="009A0970">
        <w:rPr>
          <w:rFonts w:ascii="Arial" w:eastAsia="Times New Roman" w:hAnsi="Arial" w:cs="Arial"/>
          <w:b/>
          <w:szCs w:val="24"/>
          <w:lang w:eastAsia="hu-HU"/>
        </w:rPr>
        <w:t>PTE Egészségtudományi Kar Vörösmarty utcai épületének felújítási munkái a Modern Városok Program keretében – műszaki ellenőri feladatok</w:t>
      </w:r>
    </w:p>
    <w:p w:rsidR="000B01F2" w:rsidRPr="00396C9F" w:rsidRDefault="000B01F2" w:rsidP="000B01F2">
      <w:pPr>
        <w:spacing w:after="0" w:line="240" w:lineRule="auto"/>
        <w:jc w:val="both"/>
        <w:rPr>
          <w:rFonts w:ascii="Arial" w:eastAsia="Times New Roman" w:hAnsi="Arial" w:cs="Arial"/>
          <w:b/>
          <w:i/>
          <w:szCs w:val="24"/>
          <w:lang w:eastAsia="hu-HU"/>
        </w:rPr>
      </w:pPr>
    </w:p>
    <w:tbl>
      <w:tblPr>
        <w:tblStyle w:val="Rcsostblzat"/>
        <w:tblW w:w="9322"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3"/>
        <w:gridCol w:w="3645"/>
        <w:gridCol w:w="4134"/>
      </w:tblGrid>
      <w:tr w:rsidR="000B01F2" w:rsidRPr="00396C9F" w:rsidTr="00E352C1">
        <w:trPr>
          <w:jc w:val="center"/>
        </w:trPr>
        <w:tc>
          <w:tcPr>
            <w:tcW w:w="1543" w:type="dxa"/>
            <w:vAlign w:val="center"/>
          </w:tcPr>
          <w:p w:rsidR="000B01F2" w:rsidRPr="00396C9F" w:rsidRDefault="000B01F2" w:rsidP="00E352C1">
            <w:pPr>
              <w:jc w:val="center"/>
              <w:rPr>
                <w:rFonts w:ascii="Arial" w:hAnsi="Arial" w:cs="Arial"/>
                <w:highlight w:val="yellow"/>
              </w:rPr>
            </w:pPr>
          </w:p>
        </w:tc>
        <w:tc>
          <w:tcPr>
            <w:tcW w:w="3645" w:type="dxa"/>
            <w:vAlign w:val="center"/>
          </w:tcPr>
          <w:p w:rsidR="000B01F2" w:rsidRPr="00396C9F" w:rsidRDefault="000B01F2" w:rsidP="00E352C1">
            <w:pPr>
              <w:autoSpaceDE w:val="0"/>
              <w:autoSpaceDN w:val="0"/>
              <w:adjustRightInd w:val="0"/>
              <w:jc w:val="center"/>
              <w:rPr>
                <w:rFonts w:ascii="Arial" w:hAnsi="Arial" w:cs="Arial"/>
                <w:b/>
              </w:rPr>
            </w:pPr>
            <w:r w:rsidRPr="00396C9F">
              <w:rPr>
                <w:rFonts w:ascii="Arial" w:hAnsi="Arial" w:cs="Arial"/>
                <w:b/>
                <w:bCs/>
              </w:rPr>
              <w:t>Részszempont</w:t>
            </w:r>
          </w:p>
        </w:tc>
        <w:tc>
          <w:tcPr>
            <w:tcW w:w="4134" w:type="dxa"/>
            <w:vAlign w:val="center"/>
          </w:tcPr>
          <w:p w:rsidR="000B01F2" w:rsidRPr="00396C9F" w:rsidRDefault="000B01F2" w:rsidP="00E352C1">
            <w:pPr>
              <w:autoSpaceDE w:val="0"/>
              <w:autoSpaceDN w:val="0"/>
              <w:adjustRightInd w:val="0"/>
              <w:jc w:val="center"/>
              <w:rPr>
                <w:rFonts w:ascii="Arial" w:hAnsi="Arial" w:cs="Arial"/>
                <w:b/>
                <w:bCs/>
              </w:rPr>
            </w:pPr>
            <w:r w:rsidRPr="00396C9F">
              <w:rPr>
                <w:rFonts w:ascii="Arial" w:hAnsi="Arial" w:cs="Arial"/>
                <w:b/>
                <w:bCs/>
              </w:rPr>
              <w:t>Ajánlati elem</w:t>
            </w:r>
          </w:p>
        </w:tc>
      </w:tr>
      <w:tr w:rsidR="000B01F2" w:rsidRPr="00396C9F" w:rsidTr="00E352C1">
        <w:trPr>
          <w:trHeight w:val="264"/>
          <w:jc w:val="center"/>
        </w:trPr>
        <w:tc>
          <w:tcPr>
            <w:tcW w:w="1543" w:type="dxa"/>
            <w:vAlign w:val="center"/>
          </w:tcPr>
          <w:p w:rsidR="000B01F2" w:rsidRPr="00396C9F" w:rsidRDefault="000B01F2" w:rsidP="00E352C1">
            <w:pPr>
              <w:jc w:val="center"/>
              <w:rPr>
                <w:rFonts w:ascii="Arial" w:hAnsi="Arial" w:cs="Arial"/>
                <w:b/>
              </w:rPr>
            </w:pPr>
            <w:r>
              <w:rPr>
                <w:rFonts w:ascii="Arial" w:hAnsi="Arial" w:cs="Arial"/>
                <w:b/>
              </w:rPr>
              <w:t>1.</w:t>
            </w:r>
          </w:p>
        </w:tc>
        <w:tc>
          <w:tcPr>
            <w:tcW w:w="3645" w:type="dxa"/>
          </w:tcPr>
          <w:p w:rsidR="000B01F2" w:rsidRPr="00B05A30" w:rsidRDefault="000B01F2" w:rsidP="00E352C1">
            <w:pPr>
              <w:autoSpaceDE w:val="0"/>
              <w:autoSpaceDN w:val="0"/>
              <w:adjustRightInd w:val="0"/>
              <w:jc w:val="center"/>
              <w:rPr>
                <w:rFonts w:ascii="Arial" w:hAnsi="Arial" w:cs="Arial"/>
                <w:b/>
                <w:bCs/>
              </w:rPr>
            </w:pPr>
            <w:r w:rsidRPr="00B05A30">
              <w:rPr>
                <w:rFonts w:ascii="Arial" w:hAnsi="Arial" w:cs="Arial"/>
                <w:b/>
                <w:bCs/>
              </w:rPr>
              <w:t xml:space="preserve">Ajánlati ár </w:t>
            </w:r>
          </w:p>
        </w:tc>
        <w:tc>
          <w:tcPr>
            <w:tcW w:w="4134" w:type="dxa"/>
            <w:tcBorders>
              <w:bottom w:val="thickThinLargeGap" w:sz="24" w:space="0" w:color="auto"/>
            </w:tcBorders>
            <w:vAlign w:val="center"/>
          </w:tcPr>
          <w:p w:rsidR="000B01F2" w:rsidRPr="00396C9F" w:rsidRDefault="000B01F2" w:rsidP="00E352C1">
            <w:pPr>
              <w:autoSpaceDE w:val="0"/>
              <w:autoSpaceDN w:val="0"/>
              <w:adjustRightInd w:val="0"/>
              <w:jc w:val="center"/>
              <w:rPr>
                <w:rFonts w:ascii="Arial" w:hAnsi="Arial" w:cs="Arial"/>
                <w:b/>
              </w:rPr>
            </w:pPr>
            <w:r>
              <w:rPr>
                <w:rFonts w:ascii="Arial" w:hAnsi="Arial" w:cs="Arial"/>
                <w:b/>
              </w:rPr>
              <w:t>______________nettó HUF</w:t>
            </w:r>
          </w:p>
        </w:tc>
      </w:tr>
      <w:tr w:rsidR="000B01F2" w:rsidRPr="00396C9F" w:rsidTr="00E352C1">
        <w:trPr>
          <w:trHeight w:val="264"/>
          <w:jc w:val="center"/>
        </w:trPr>
        <w:tc>
          <w:tcPr>
            <w:tcW w:w="1543" w:type="dxa"/>
            <w:vAlign w:val="center"/>
          </w:tcPr>
          <w:p w:rsidR="000B01F2" w:rsidRDefault="000B01F2" w:rsidP="00E352C1">
            <w:pPr>
              <w:jc w:val="center"/>
              <w:rPr>
                <w:rFonts w:ascii="Arial" w:hAnsi="Arial" w:cs="Arial"/>
                <w:b/>
              </w:rPr>
            </w:pPr>
            <w:r>
              <w:rPr>
                <w:rFonts w:ascii="Arial" w:hAnsi="Arial" w:cs="Arial"/>
                <w:b/>
              </w:rPr>
              <w:t>Opció1</w:t>
            </w:r>
          </w:p>
        </w:tc>
        <w:tc>
          <w:tcPr>
            <w:tcW w:w="3645" w:type="dxa"/>
          </w:tcPr>
          <w:p w:rsidR="000B01F2" w:rsidRPr="001A7959" w:rsidRDefault="000B01F2" w:rsidP="00E352C1">
            <w:pPr>
              <w:autoSpaceDE w:val="0"/>
              <w:autoSpaceDN w:val="0"/>
              <w:adjustRightInd w:val="0"/>
              <w:jc w:val="center"/>
              <w:rPr>
                <w:rFonts w:ascii="Arial" w:hAnsi="Arial" w:cs="Arial"/>
                <w:b/>
                <w:bCs/>
              </w:rPr>
            </w:pPr>
            <w:r w:rsidRPr="00ED27C7">
              <w:rPr>
                <w:rFonts w:ascii="Arial" w:hAnsi="Arial" w:cs="Arial"/>
                <w:b/>
              </w:rPr>
              <w:t xml:space="preserve">Modul 02 </w:t>
            </w:r>
            <w:proofErr w:type="spellStart"/>
            <w:r w:rsidRPr="00ED27C7">
              <w:rPr>
                <w:rFonts w:ascii="Arial" w:hAnsi="Arial" w:cs="Arial"/>
                <w:b/>
              </w:rPr>
              <w:t>klimatizálás</w:t>
            </w:r>
            <w:proofErr w:type="spellEnd"/>
            <w:r w:rsidRPr="00ED27C7">
              <w:rPr>
                <w:rFonts w:ascii="Arial" w:hAnsi="Arial" w:cs="Arial"/>
                <w:b/>
              </w:rPr>
              <w:t xml:space="preserve"> nagyelőadó+tantermek+irodák</w:t>
            </w:r>
          </w:p>
        </w:tc>
        <w:tc>
          <w:tcPr>
            <w:tcW w:w="4134" w:type="dxa"/>
            <w:tcBorders>
              <w:bottom w:val="thickThinLargeGap" w:sz="24" w:space="0" w:color="auto"/>
            </w:tcBorders>
            <w:vAlign w:val="center"/>
          </w:tcPr>
          <w:p w:rsidR="000B01F2" w:rsidRDefault="000B01F2" w:rsidP="00E352C1">
            <w:pPr>
              <w:autoSpaceDE w:val="0"/>
              <w:autoSpaceDN w:val="0"/>
              <w:adjustRightInd w:val="0"/>
              <w:jc w:val="center"/>
              <w:rPr>
                <w:rFonts w:ascii="Arial" w:hAnsi="Arial" w:cs="Arial"/>
                <w:b/>
              </w:rPr>
            </w:pPr>
            <w:r>
              <w:rPr>
                <w:rFonts w:ascii="Arial" w:hAnsi="Arial" w:cs="Arial"/>
                <w:b/>
              </w:rPr>
              <w:t>______________nettó HUF</w:t>
            </w:r>
          </w:p>
        </w:tc>
      </w:tr>
      <w:tr w:rsidR="000B01F2" w:rsidRPr="00396C9F" w:rsidTr="00E352C1">
        <w:trPr>
          <w:trHeight w:val="264"/>
          <w:jc w:val="center"/>
        </w:trPr>
        <w:tc>
          <w:tcPr>
            <w:tcW w:w="1543" w:type="dxa"/>
          </w:tcPr>
          <w:p w:rsidR="000B01F2" w:rsidRDefault="000B01F2" w:rsidP="00E352C1">
            <w:pPr>
              <w:jc w:val="center"/>
              <w:rPr>
                <w:rFonts w:ascii="Arial" w:hAnsi="Arial" w:cs="Arial"/>
                <w:b/>
              </w:rPr>
            </w:pPr>
            <w:r w:rsidRPr="00DF1C63">
              <w:rPr>
                <w:rFonts w:ascii="Arial" w:hAnsi="Arial" w:cs="Arial"/>
                <w:b/>
              </w:rPr>
              <w:t>Opció</w:t>
            </w:r>
            <w:r>
              <w:rPr>
                <w:rFonts w:ascii="Arial" w:hAnsi="Arial" w:cs="Arial"/>
                <w:b/>
              </w:rPr>
              <w:t>2</w:t>
            </w:r>
          </w:p>
        </w:tc>
        <w:tc>
          <w:tcPr>
            <w:tcW w:w="3645" w:type="dxa"/>
          </w:tcPr>
          <w:p w:rsidR="000B01F2" w:rsidRPr="001A7959" w:rsidRDefault="000B01F2" w:rsidP="00E352C1">
            <w:pPr>
              <w:autoSpaceDE w:val="0"/>
              <w:autoSpaceDN w:val="0"/>
              <w:adjustRightInd w:val="0"/>
              <w:jc w:val="center"/>
              <w:rPr>
                <w:rFonts w:ascii="Arial" w:hAnsi="Arial" w:cs="Arial"/>
                <w:b/>
                <w:bCs/>
              </w:rPr>
            </w:pPr>
            <w:r w:rsidRPr="00ED27C7">
              <w:rPr>
                <w:rFonts w:ascii="Arial" w:hAnsi="Arial" w:cs="Arial"/>
                <w:b/>
              </w:rPr>
              <w:t>Modul 18 udvari homlokzat teljes körű felújítása</w:t>
            </w:r>
          </w:p>
        </w:tc>
        <w:tc>
          <w:tcPr>
            <w:tcW w:w="4134" w:type="dxa"/>
            <w:tcBorders>
              <w:bottom w:val="thickThinLargeGap" w:sz="24" w:space="0" w:color="auto"/>
            </w:tcBorders>
            <w:vAlign w:val="center"/>
          </w:tcPr>
          <w:p w:rsidR="000B01F2" w:rsidRDefault="000B01F2" w:rsidP="00E352C1">
            <w:pPr>
              <w:autoSpaceDE w:val="0"/>
              <w:autoSpaceDN w:val="0"/>
              <w:adjustRightInd w:val="0"/>
              <w:jc w:val="center"/>
              <w:rPr>
                <w:rFonts w:ascii="Arial" w:hAnsi="Arial" w:cs="Arial"/>
                <w:b/>
              </w:rPr>
            </w:pPr>
            <w:r>
              <w:rPr>
                <w:rFonts w:ascii="Arial" w:hAnsi="Arial" w:cs="Arial"/>
                <w:b/>
              </w:rPr>
              <w:t>______________nettó HUF</w:t>
            </w:r>
          </w:p>
        </w:tc>
      </w:tr>
      <w:tr w:rsidR="000B01F2" w:rsidRPr="00396C9F" w:rsidTr="00E352C1">
        <w:trPr>
          <w:trHeight w:val="264"/>
          <w:jc w:val="center"/>
        </w:trPr>
        <w:tc>
          <w:tcPr>
            <w:tcW w:w="1543" w:type="dxa"/>
          </w:tcPr>
          <w:p w:rsidR="000B01F2" w:rsidRDefault="000B01F2" w:rsidP="00E352C1">
            <w:pPr>
              <w:jc w:val="center"/>
              <w:rPr>
                <w:rFonts w:ascii="Arial" w:hAnsi="Arial" w:cs="Arial"/>
                <w:b/>
              </w:rPr>
            </w:pPr>
            <w:r w:rsidRPr="00DF1C63">
              <w:rPr>
                <w:rFonts w:ascii="Arial" w:hAnsi="Arial" w:cs="Arial"/>
                <w:b/>
              </w:rPr>
              <w:t>Opció</w:t>
            </w:r>
            <w:r>
              <w:rPr>
                <w:rFonts w:ascii="Arial" w:hAnsi="Arial" w:cs="Arial"/>
                <w:b/>
              </w:rPr>
              <w:t>3</w:t>
            </w:r>
          </w:p>
        </w:tc>
        <w:tc>
          <w:tcPr>
            <w:tcW w:w="3645" w:type="dxa"/>
          </w:tcPr>
          <w:p w:rsidR="000B01F2" w:rsidRPr="001A7959" w:rsidRDefault="000B01F2" w:rsidP="00E352C1">
            <w:pPr>
              <w:autoSpaceDE w:val="0"/>
              <w:autoSpaceDN w:val="0"/>
              <w:adjustRightInd w:val="0"/>
              <w:jc w:val="center"/>
              <w:rPr>
                <w:rFonts w:ascii="Arial" w:hAnsi="Arial" w:cs="Arial"/>
                <w:b/>
                <w:bCs/>
              </w:rPr>
            </w:pPr>
            <w:r w:rsidRPr="00ED27C7">
              <w:rPr>
                <w:rFonts w:ascii="Arial" w:hAnsi="Arial" w:cs="Arial"/>
                <w:b/>
              </w:rPr>
              <w:t>Modul 19 árnyékoló redőnyök motoros működtetéssel</w:t>
            </w:r>
          </w:p>
        </w:tc>
        <w:tc>
          <w:tcPr>
            <w:tcW w:w="4134" w:type="dxa"/>
            <w:tcBorders>
              <w:bottom w:val="thickThinLargeGap" w:sz="24" w:space="0" w:color="auto"/>
            </w:tcBorders>
            <w:vAlign w:val="center"/>
          </w:tcPr>
          <w:p w:rsidR="000B01F2" w:rsidRDefault="000B01F2" w:rsidP="00E352C1">
            <w:pPr>
              <w:autoSpaceDE w:val="0"/>
              <w:autoSpaceDN w:val="0"/>
              <w:adjustRightInd w:val="0"/>
              <w:jc w:val="center"/>
              <w:rPr>
                <w:rFonts w:ascii="Arial" w:hAnsi="Arial" w:cs="Arial"/>
                <w:b/>
              </w:rPr>
            </w:pPr>
            <w:r>
              <w:rPr>
                <w:rFonts w:ascii="Arial" w:hAnsi="Arial" w:cs="Arial"/>
                <w:b/>
              </w:rPr>
              <w:t>______________nettó HUF</w:t>
            </w:r>
          </w:p>
        </w:tc>
      </w:tr>
      <w:tr w:rsidR="000B01F2" w:rsidRPr="00396C9F" w:rsidTr="00E352C1">
        <w:trPr>
          <w:trHeight w:val="264"/>
          <w:jc w:val="center"/>
        </w:trPr>
        <w:tc>
          <w:tcPr>
            <w:tcW w:w="1543" w:type="dxa"/>
          </w:tcPr>
          <w:p w:rsidR="000B01F2" w:rsidRDefault="000B01F2" w:rsidP="00E352C1">
            <w:pPr>
              <w:jc w:val="center"/>
              <w:rPr>
                <w:rFonts w:ascii="Arial" w:hAnsi="Arial" w:cs="Arial"/>
                <w:b/>
              </w:rPr>
            </w:pPr>
            <w:r w:rsidRPr="00DF1C63">
              <w:rPr>
                <w:rFonts w:ascii="Arial" w:hAnsi="Arial" w:cs="Arial"/>
                <w:b/>
              </w:rPr>
              <w:t>Opció</w:t>
            </w:r>
            <w:r>
              <w:rPr>
                <w:rFonts w:ascii="Arial" w:hAnsi="Arial" w:cs="Arial"/>
                <w:b/>
              </w:rPr>
              <w:t>4</w:t>
            </w:r>
          </w:p>
        </w:tc>
        <w:tc>
          <w:tcPr>
            <w:tcW w:w="3645" w:type="dxa"/>
          </w:tcPr>
          <w:p w:rsidR="000B01F2" w:rsidRPr="001A7959" w:rsidRDefault="000B01F2" w:rsidP="00E352C1">
            <w:pPr>
              <w:autoSpaceDE w:val="0"/>
              <w:autoSpaceDN w:val="0"/>
              <w:adjustRightInd w:val="0"/>
              <w:jc w:val="center"/>
              <w:rPr>
                <w:rFonts w:ascii="Arial" w:hAnsi="Arial" w:cs="Arial"/>
                <w:b/>
                <w:bCs/>
              </w:rPr>
            </w:pPr>
            <w:r w:rsidRPr="00ED27C7">
              <w:rPr>
                <w:rFonts w:ascii="Arial" w:hAnsi="Arial" w:cs="Arial"/>
                <w:b/>
              </w:rPr>
              <w:t>Modul 21 fsz.+</w:t>
            </w:r>
            <w:proofErr w:type="spellStart"/>
            <w:r w:rsidRPr="00ED27C7">
              <w:rPr>
                <w:rFonts w:ascii="Arial" w:hAnsi="Arial" w:cs="Arial"/>
                <w:b/>
              </w:rPr>
              <w:t>I.em</w:t>
            </w:r>
            <w:proofErr w:type="spellEnd"/>
            <w:r w:rsidRPr="00ED27C7">
              <w:rPr>
                <w:rFonts w:ascii="Arial" w:hAnsi="Arial" w:cs="Arial"/>
                <w:b/>
              </w:rPr>
              <w:t>+</w:t>
            </w:r>
            <w:proofErr w:type="spellStart"/>
            <w:r w:rsidRPr="00ED27C7">
              <w:rPr>
                <w:rFonts w:ascii="Arial" w:hAnsi="Arial" w:cs="Arial"/>
                <w:b/>
              </w:rPr>
              <w:t>II.em</w:t>
            </w:r>
            <w:proofErr w:type="spellEnd"/>
            <w:r w:rsidRPr="00ED27C7">
              <w:rPr>
                <w:rFonts w:ascii="Arial" w:hAnsi="Arial" w:cs="Arial"/>
                <w:b/>
              </w:rPr>
              <w:t xml:space="preserve"> folyosók padló burkolása</w:t>
            </w:r>
          </w:p>
        </w:tc>
        <w:tc>
          <w:tcPr>
            <w:tcW w:w="4134" w:type="dxa"/>
            <w:tcBorders>
              <w:bottom w:val="thickThinMediumGap" w:sz="24" w:space="0" w:color="auto"/>
            </w:tcBorders>
            <w:vAlign w:val="center"/>
          </w:tcPr>
          <w:p w:rsidR="000B01F2" w:rsidRDefault="000B01F2" w:rsidP="00E352C1">
            <w:pPr>
              <w:autoSpaceDE w:val="0"/>
              <w:autoSpaceDN w:val="0"/>
              <w:adjustRightInd w:val="0"/>
              <w:jc w:val="center"/>
              <w:rPr>
                <w:rFonts w:ascii="Arial" w:hAnsi="Arial" w:cs="Arial"/>
                <w:b/>
              </w:rPr>
            </w:pPr>
            <w:r>
              <w:rPr>
                <w:rFonts w:ascii="Arial" w:hAnsi="Arial" w:cs="Arial"/>
                <w:b/>
              </w:rPr>
              <w:t>______________nettó HUF</w:t>
            </w:r>
          </w:p>
        </w:tc>
      </w:tr>
      <w:tr w:rsidR="000B01F2" w:rsidRPr="00396C9F" w:rsidTr="00E352C1">
        <w:trPr>
          <w:trHeight w:val="264"/>
          <w:jc w:val="center"/>
        </w:trPr>
        <w:tc>
          <w:tcPr>
            <w:tcW w:w="5188" w:type="dxa"/>
            <w:gridSpan w:val="2"/>
            <w:tcBorders>
              <w:right w:val="thickThinMediumGap" w:sz="24" w:space="0" w:color="auto"/>
            </w:tcBorders>
          </w:tcPr>
          <w:p w:rsidR="000B01F2" w:rsidRPr="00B05A30" w:rsidRDefault="000B01F2" w:rsidP="00E352C1">
            <w:pPr>
              <w:autoSpaceDE w:val="0"/>
              <w:autoSpaceDN w:val="0"/>
              <w:adjustRightInd w:val="0"/>
              <w:jc w:val="center"/>
              <w:rPr>
                <w:rFonts w:ascii="Arial" w:hAnsi="Arial" w:cs="Arial"/>
                <w:b/>
                <w:bCs/>
              </w:rPr>
            </w:pPr>
            <w:r>
              <w:rPr>
                <w:rFonts w:ascii="Arial" w:hAnsi="Arial" w:cs="Arial"/>
                <w:b/>
                <w:bCs/>
              </w:rPr>
              <w:t>Mindösszesen (1.+Opció1+Opció2+Opció3+Opció4)</w:t>
            </w:r>
          </w:p>
        </w:tc>
        <w:tc>
          <w:tcPr>
            <w:tcW w:w="4134" w:type="dxa"/>
            <w:tcBorders>
              <w:top w:val="thickThinMediumGap" w:sz="24" w:space="0" w:color="auto"/>
              <w:left w:val="thickThinMediumGap" w:sz="24" w:space="0" w:color="auto"/>
              <w:bottom w:val="thickThinMediumGap" w:sz="24" w:space="0" w:color="auto"/>
              <w:right w:val="thickThinMediumGap" w:sz="24" w:space="0" w:color="auto"/>
            </w:tcBorders>
            <w:vAlign w:val="center"/>
          </w:tcPr>
          <w:p w:rsidR="000B01F2" w:rsidRDefault="000B01F2" w:rsidP="00E352C1">
            <w:pPr>
              <w:autoSpaceDE w:val="0"/>
              <w:autoSpaceDN w:val="0"/>
              <w:adjustRightInd w:val="0"/>
              <w:jc w:val="center"/>
              <w:rPr>
                <w:rFonts w:ascii="Arial" w:hAnsi="Arial" w:cs="Arial"/>
                <w:b/>
              </w:rPr>
            </w:pPr>
            <w:r>
              <w:rPr>
                <w:rFonts w:ascii="Arial" w:hAnsi="Arial" w:cs="Arial"/>
                <w:b/>
              </w:rPr>
              <w:t>______________nettó HUF</w:t>
            </w:r>
          </w:p>
        </w:tc>
      </w:tr>
      <w:tr w:rsidR="000B01F2" w:rsidRPr="00396C9F" w:rsidTr="00E352C1">
        <w:trPr>
          <w:jc w:val="center"/>
        </w:trPr>
        <w:tc>
          <w:tcPr>
            <w:tcW w:w="1543" w:type="dxa"/>
            <w:vAlign w:val="center"/>
          </w:tcPr>
          <w:p w:rsidR="000B01F2" w:rsidRPr="00396C9F" w:rsidRDefault="000B01F2" w:rsidP="00E352C1">
            <w:pPr>
              <w:jc w:val="center"/>
              <w:rPr>
                <w:rFonts w:ascii="Arial" w:hAnsi="Arial" w:cs="Arial"/>
                <w:b/>
              </w:rPr>
            </w:pPr>
            <w:r>
              <w:rPr>
                <w:rFonts w:ascii="Arial" w:hAnsi="Arial" w:cs="Arial"/>
                <w:b/>
              </w:rPr>
              <w:t>2.</w:t>
            </w:r>
          </w:p>
        </w:tc>
        <w:tc>
          <w:tcPr>
            <w:tcW w:w="3645" w:type="dxa"/>
            <w:tcBorders>
              <w:right w:val="thickThinMediumGap" w:sz="24" w:space="0" w:color="auto"/>
            </w:tcBorders>
          </w:tcPr>
          <w:p w:rsidR="000B01F2" w:rsidRPr="00B05A30" w:rsidRDefault="000B01F2" w:rsidP="00E352C1">
            <w:pPr>
              <w:autoSpaceDE w:val="0"/>
              <w:autoSpaceDN w:val="0"/>
              <w:adjustRightInd w:val="0"/>
              <w:jc w:val="center"/>
              <w:rPr>
                <w:rFonts w:ascii="Arial" w:hAnsi="Arial" w:cs="Arial"/>
                <w:b/>
                <w:bCs/>
              </w:rPr>
            </w:pPr>
            <w:r w:rsidRPr="00B05A30">
              <w:rPr>
                <w:rFonts w:ascii="Arial" w:hAnsi="Arial" w:cs="Arial"/>
                <w:b/>
                <w:bCs/>
              </w:rPr>
              <w:t>A helyszíni szakági műszaki ellenőr megjelenésének időigénye az Ajánlatkérő értesítésétől számítva (egész órában kifejezve, min. 2 óra, maximum 6 óra)</w:t>
            </w:r>
          </w:p>
        </w:tc>
        <w:tc>
          <w:tcPr>
            <w:tcW w:w="413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hemeFill="background1"/>
            <w:vAlign w:val="center"/>
          </w:tcPr>
          <w:p w:rsidR="000B01F2" w:rsidRPr="00F31CF8" w:rsidRDefault="000B01F2" w:rsidP="00E352C1">
            <w:pPr>
              <w:autoSpaceDE w:val="0"/>
              <w:autoSpaceDN w:val="0"/>
              <w:adjustRightInd w:val="0"/>
              <w:jc w:val="center"/>
              <w:rPr>
                <w:rFonts w:ascii="Arial" w:hAnsi="Arial" w:cs="Arial"/>
                <w:b/>
                <w:bCs/>
              </w:rPr>
            </w:pPr>
            <w:r>
              <w:rPr>
                <w:rFonts w:ascii="Arial" w:hAnsi="Arial" w:cs="Arial"/>
                <w:b/>
                <w:bCs/>
              </w:rPr>
              <w:t>_________óra</w:t>
            </w:r>
          </w:p>
        </w:tc>
      </w:tr>
    </w:tbl>
    <w:p w:rsidR="000B01F2" w:rsidRDefault="000B01F2" w:rsidP="000B01F2">
      <w:pPr>
        <w:tabs>
          <w:tab w:val="center" w:pos="2127"/>
          <w:tab w:val="center" w:pos="6804"/>
        </w:tabs>
        <w:suppressAutoHyphens/>
        <w:spacing w:after="0"/>
        <w:rPr>
          <w:rFonts w:ascii="Arial" w:hAnsi="Arial" w:cs="Arial"/>
          <w:szCs w:val="24"/>
          <w:lang w:eastAsia="ar-SA"/>
        </w:rPr>
      </w:pPr>
    </w:p>
    <w:p w:rsidR="000B01F2" w:rsidRPr="0056611E" w:rsidRDefault="000B01F2" w:rsidP="000B01F2">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B01F2" w:rsidRDefault="000B01F2" w:rsidP="000B01F2">
      <w:pPr>
        <w:tabs>
          <w:tab w:val="center" w:pos="2127"/>
          <w:tab w:val="center" w:pos="6804"/>
        </w:tabs>
        <w:suppressAutoHyphens/>
        <w:spacing w:after="0"/>
        <w:rPr>
          <w:rFonts w:ascii="Arial" w:hAnsi="Arial" w:cs="Arial"/>
          <w:szCs w:val="24"/>
          <w:lang w:eastAsia="ar-SA"/>
        </w:rPr>
      </w:pP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B01F2" w:rsidRDefault="000B01F2" w:rsidP="000B01F2">
      <w:pPr>
        <w:tabs>
          <w:tab w:val="center" w:pos="2127"/>
          <w:tab w:val="center" w:pos="6804"/>
        </w:tabs>
        <w:suppressAutoHyphens/>
        <w:spacing w:after="0"/>
        <w:rPr>
          <w:rFonts w:ascii="Arial" w:eastAsia="Times New Roman" w:hAnsi="Arial" w:cs="Arial"/>
          <w:b/>
          <w:i/>
          <w:szCs w:val="24"/>
          <w:lang w:eastAsia="hu-HU"/>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B01F2" w:rsidRPr="001373F2" w:rsidRDefault="000B01F2" w:rsidP="000B01F2">
      <w:pPr>
        <w:spacing w:after="0" w:line="240" w:lineRule="auto"/>
        <w:rPr>
          <w:rFonts w:ascii="Arial" w:eastAsia="Times New Roman" w:hAnsi="Arial" w:cs="Arial"/>
          <w:szCs w:val="24"/>
          <w:lang w:eastAsia="hu-HU"/>
        </w:rPr>
      </w:pPr>
      <w:r w:rsidRPr="001059E9">
        <w:rPr>
          <w:rFonts w:ascii="Arial" w:eastAsia="Times New Roman" w:hAnsi="Arial" w:cs="Arial"/>
          <w:b/>
          <w:i/>
          <w:szCs w:val="24"/>
          <w:u w:val="single"/>
          <w:lang w:eastAsia="hu-HU"/>
        </w:rPr>
        <w:t>Megjegyzés: A felolvasólapot minden egyes részajánlatra külön-külön ki kell tölteni!</w:t>
      </w:r>
    </w:p>
    <w:p w:rsidR="000B01F2" w:rsidRPr="00D42892" w:rsidRDefault="000B01F2" w:rsidP="000B01F2">
      <w:pPr>
        <w:spacing w:after="0" w:line="240" w:lineRule="auto"/>
        <w:jc w:val="center"/>
        <w:rPr>
          <w:rFonts w:ascii="Arial" w:eastAsia="Times New Roman" w:hAnsi="Arial" w:cs="Arial"/>
          <w:b/>
          <w:caps/>
          <w:szCs w:val="24"/>
          <w:lang w:eastAsia="hu-HU"/>
        </w:rPr>
      </w:pPr>
      <w:r w:rsidRPr="00D42892">
        <w:rPr>
          <w:rFonts w:ascii="Arial" w:eastAsia="Times New Roman" w:hAnsi="Arial" w:cs="Arial"/>
          <w:b/>
          <w:caps/>
          <w:szCs w:val="24"/>
          <w:lang w:eastAsia="hu-HU"/>
        </w:rPr>
        <w:t>Felolvasólap</w:t>
      </w:r>
    </w:p>
    <w:p w:rsidR="000B01F2" w:rsidRPr="001373F2" w:rsidRDefault="000B01F2" w:rsidP="000B01F2">
      <w:pPr>
        <w:spacing w:after="0" w:line="240" w:lineRule="auto"/>
        <w:rPr>
          <w:rFonts w:ascii="Arial" w:eastAsia="Times New Roman" w:hAnsi="Arial" w:cs="Arial"/>
          <w:b/>
          <w:szCs w:val="24"/>
          <w:lang w:eastAsia="hu-HU"/>
        </w:rPr>
      </w:pPr>
    </w:p>
    <w:tbl>
      <w:tblPr>
        <w:tblW w:w="0" w:type="auto"/>
        <w:tblCellSpacing w:w="1440" w:type="nil"/>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4540"/>
        <w:gridCol w:w="4516"/>
      </w:tblGrid>
      <w:tr w:rsidR="000B01F2" w:rsidRPr="001373F2" w:rsidTr="00E352C1">
        <w:trPr>
          <w:trHeight w:val="555"/>
          <w:tblCellSpacing w:w="1440" w:type="nil"/>
        </w:trPr>
        <w:tc>
          <w:tcPr>
            <w:tcW w:w="4540"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zCs w:val="24"/>
                <w:lang w:eastAsia="hu-HU"/>
              </w:rPr>
            </w:pPr>
            <w:r w:rsidRPr="001373F2">
              <w:rPr>
                <w:rFonts w:ascii="Arial" w:eastAsia="Times New Roman" w:hAnsi="Arial" w:cs="Arial"/>
                <w:bCs/>
                <w:szCs w:val="24"/>
                <w:lang w:eastAsia="hu-HU"/>
              </w:rPr>
              <w:lastRenderedPageBreak/>
              <w:t>Ajánlattevő neve:</w:t>
            </w:r>
          </w:p>
        </w:tc>
        <w:tc>
          <w:tcPr>
            <w:tcW w:w="4516"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
                <w:bCs/>
                <w:szCs w:val="24"/>
                <w:lang w:eastAsia="hu-HU"/>
              </w:rPr>
            </w:pPr>
          </w:p>
        </w:tc>
      </w:tr>
      <w:tr w:rsidR="000B01F2" w:rsidRPr="001373F2" w:rsidTr="00E352C1">
        <w:trPr>
          <w:trHeight w:val="555"/>
          <w:tblCellSpacing w:w="1440" w:type="nil"/>
        </w:trPr>
        <w:tc>
          <w:tcPr>
            <w:tcW w:w="4540"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mallCaps/>
                <w:szCs w:val="24"/>
                <w:lang w:eastAsia="hu-HU"/>
              </w:rPr>
            </w:pPr>
            <w:r w:rsidRPr="001373F2">
              <w:rPr>
                <w:rFonts w:ascii="Arial" w:eastAsia="Times New Roman" w:hAnsi="Arial" w:cs="Arial"/>
                <w:bCs/>
                <w:szCs w:val="24"/>
                <w:lang w:eastAsia="hu-HU"/>
              </w:rPr>
              <w:t>Ajánlattevő székhelye (lakóhelye):</w:t>
            </w:r>
          </w:p>
        </w:tc>
        <w:tc>
          <w:tcPr>
            <w:tcW w:w="4516"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zCs w:val="24"/>
                <w:lang w:eastAsia="hu-HU"/>
              </w:rPr>
            </w:pPr>
          </w:p>
        </w:tc>
      </w:tr>
    </w:tbl>
    <w:p w:rsidR="000B01F2" w:rsidRDefault="000B01F2" w:rsidP="000B01F2">
      <w:pPr>
        <w:spacing w:after="0" w:line="240" w:lineRule="auto"/>
        <w:rPr>
          <w:rFonts w:ascii="Arial" w:eastAsia="Times New Roman" w:hAnsi="Arial" w:cs="Arial"/>
          <w:b/>
          <w:i/>
          <w:szCs w:val="24"/>
          <w:lang w:eastAsia="hu-HU"/>
        </w:rPr>
      </w:pPr>
    </w:p>
    <w:p w:rsidR="000B01F2" w:rsidRPr="00D42892" w:rsidRDefault="000B01F2" w:rsidP="000B01F2">
      <w:pPr>
        <w:spacing w:after="0" w:line="240" w:lineRule="auto"/>
        <w:jc w:val="both"/>
        <w:rPr>
          <w:rFonts w:ascii="Arial" w:eastAsia="Times New Roman" w:hAnsi="Arial" w:cs="Arial"/>
          <w:szCs w:val="24"/>
          <w:u w:val="single"/>
          <w:lang w:eastAsia="hu-HU"/>
        </w:rPr>
      </w:pPr>
      <w:r w:rsidRPr="00D42892">
        <w:rPr>
          <w:rFonts w:ascii="Arial" w:eastAsia="Times New Roman" w:hAnsi="Arial" w:cs="Arial"/>
          <w:szCs w:val="24"/>
          <w:u w:val="single"/>
          <w:lang w:eastAsia="hu-HU"/>
        </w:rPr>
        <w:t>Ajánlattétel tárgya:</w:t>
      </w:r>
    </w:p>
    <w:p w:rsidR="000B01F2" w:rsidRDefault="000B01F2" w:rsidP="000B01F2">
      <w:pPr>
        <w:spacing w:after="0" w:line="240" w:lineRule="auto"/>
        <w:jc w:val="both"/>
        <w:rPr>
          <w:rFonts w:ascii="Arial" w:eastAsia="Times New Roman" w:hAnsi="Arial" w:cs="Arial"/>
          <w:b/>
          <w:i/>
          <w:szCs w:val="24"/>
          <w:lang w:eastAsia="hu-HU"/>
        </w:rPr>
      </w:pPr>
    </w:p>
    <w:p w:rsidR="000B01F2" w:rsidRDefault="000B01F2" w:rsidP="000B01F2">
      <w:pPr>
        <w:spacing w:after="0" w:line="240" w:lineRule="auto"/>
        <w:jc w:val="both"/>
        <w:rPr>
          <w:rFonts w:ascii="Arial" w:eastAsia="Times New Roman" w:hAnsi="Arial" w:cs="Arial"/>
          <w:b/>
          <w:szCs w:val="24"/>
          <w:lang w:eastAsia="hu-HU"/>
        </w:rPr>
      </w:pPr>
      <w:r w:rsidRPr="00B05A30">
        <w:rPr>
          <w:rFonts w:ascii="Arial" w:eastAsia="Times New Roman" w:hAnsi="Arial" w:cs="Arial"/>
          <w:b/>
          <w:szCs w:val="24"/>
          <w:lang w:eastAsia="hu-HU"/>
        </w:rPr>
        <w:t>A Modern Városok Program második ütemében megvalósuló beruházások műszaki ellenőrzése</w:t>
      </w:r>
    </w:p>
    <w:p w:rsidR="000B01F2" w:rsidRDefault="000B01F2" w:rsidP="000B01F2">
      <w:pPr>
        <w:spacing w:after="0" w:line="240" w:lineRule="auto"/>
        <w:jc w:val="both"/>
        <w:rPr>
          <w:rFonts w:ascii="Arial" w:eastAsia="Times New Roman" w:hAnsi="Arial" w:cs="Arial"/>
          <w:b/>
          <w:i/>
          <w:szCs w:val="24"/>
          <w:lang w:eastAsia="hu-HU"/>
        </w:rPr>
      </w:pPr>
    </w:p>
    <w:p w:rsidR="000B01F2" w:rsidRDefault="000B01F2" w:rsidP="000B01F2">
      <w:pPr>
        <w:spacing w:after="0" w:line="240" w:lineRule="auto"/>
        <w:jc w:val="center"/>
        <w:rPr>
          <w:rFonts w:ascii="Arial" w:eastAsia="Times New Roman" w:hAnsi="Arial" w:cs="Arial"/>
          <w:b/>
          <w:szCs w:val="24"/>
          <w:lang w:eastAsia="hu-HU"/>
        </w:rPr>
      </w:pPr>
      <w:r>
        <w:rPr>
          <w:rFonts w:ascii="Arial" w:eastAsia="Times New Roman" w:hAnsi="Arial" w:cs="Arial"/>
          <w:b/>
          <w:szCs w:val="24"/>
          <w:lang w:eastAsia="hu-HU"/>
        </w:rPr>
        <w:t xml:space="preserve">2. rész: </w:t>
      </w:r>
      <w:r w:rsidRPr="006737D0">
        <w:rPr>
          <w:rFonts w:ascii="Arial" w:eastAsia="Times New Roman" w:hAnsi="Arial" w:cs="Arial"/>
          <w:b/>
          <w:szCs w:val="24"/>
          <w:lang w:eastAsia="hu-HU"/>
        </w:rPr>
        <w:t>A PTE Bölcsészettudományi Kar B épületének kivitelezési munkái a Modern Városok Program keretében – műszaki ellenőri feladatok</w:t>
      </w:r>
    </w:p>
    <w:p w:rsidR="000B01F2" w:rsidRPr="00396C9F" w:rsidRDefault="000B01F2" w:rsidP="000B01F2">
      <w:pPr>
        <w:spacing w:after="0" w:line="240" w:lineRule="auto"/>
        <w:jc w:val="both"/>
        <w:rPr>
          <w:rFonts w:ascii="Arial" w:eastAsia="Times New Roman" w:hAnsi="Arial" w:cs="Arial"/>
          <w:b/>
          <w:i/>
          <w:szCs w:val="24"/>
          <w:lang w:eastAsia="hu-HU"/>
        </w:rPr>
      </w:pPr>
    </w:p>
    <w:tbl>
      <w:tblPr>
        <w:tblStyle w:val="Rcsostblzat"/>
        <w:tblW w:w="9322"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3"/>
        <w:gridCol w:w="3645"/>
        <w:gridCol w:w="4134"/>
      </w:tblGrid>
      <w:tr w:rsidR="000B01F2" w:rsidRPr="00396C9F" w:rsidTr="00E352C1">
        <w:trPr>
          <w:jc w:val="center"/>
        </w:trPr>
        <w:tc>
          <w:tcPr>
            <w:tcW w:w="1543" w:type="dxa"/>
            <w:vAlign w:val="center"/>
          </w:tcPr>
          <w:p w:rsidR="000B01F2" w:rsidRPr="00396C9F" w:rsidRDefault="000B01F2" w:rsidP="00E352C1">
            <w:pPr>
              <w:jc w:val="center"/>
              <w:rPr>
                <w:rFonts w:ascii="Arial" w:hAnsi="Arial" w:cs="Arial"/>
                <w:highlight w:val="yellow"/>
              </w:rPr>
            </w:pPr>
          </w:p>
        </w:tc>
        <w:tc>
          <w:tcPr>
            <w:tcW w:w="3645" w:type="dxa"/>
            <w:vAlign w:val="center"/>
          </w:tcPr>
          <w:p w:rsidR="000B01F2" w:rsidRPr="00396C9F" w:rsidRDefault="000B01F2" w:rsidP="00E352C1">
            <w:pPr>
              <w:autoSpaceDE w:val="0"/>
              <w:autoSpaceDN w:val="0"/>
              <w:adjustRightInd w:val="0"/>
              <w:jc w:val="center"/>
              <w:rPr>
                <w:rFonts w:ascii="Arial" w:hAnsi="Arial" w:cs="Arial"/>
                <w:b/>
              </w:rPr>
            </w:pPr>
            <w:r w:rsidRPr="00396C9F">
              <w:rPr>
                <w:rFonts w:ascii="Arial" w:hAnsi="Arial" w:cs="Arial"/>
                <w:b/>
                <w:bCs/>
              </w:rPr>
              <w:t>Részszempont</w:t>
            </w:r>
          </w:p>
        </w:tc>
        <w:tc>
          <w:tcPr>
            <w:tcW w:w="4134" w:type="dxa"/>
            <w:vAlign w:val="center"/>
          </w:tcPr>
          <w:p w:rsidR="000B01F2" w:rsidRPr="00396C9F" w:rsidRDefault="000B01F2" w:rsidP="00E352C1">
            <w:pPr>
              <w:autoSpaceDE w:val="0"/>
              <w:autoSpaceDN w:val="0"/>
              <w:adjustRightInd w:val="0"/>
              <w:jc w:val="center"/>
              <w:rPr>
                <w:rFonts w:ascii="Arial" w:hAnsi="Arial" w:cs="Arial"/>
                <w:b/>
                <w:bCs/>
              </w:rPr>
            </w:pPr>
            <w:r w:rsidRPr="00396C9F">
              <w:rPr>
                <w:rFonts w:ascii="Arial" w:hAnsi="Arial" w:cs="Arial"/>
                <w:b/>
                <w:bCs/>
              </w:rPr>
              <w:t>Ajánlati elem</w:t>
            </w:r>
          </w:p>
        </w:tc>
      </w:tr>
      <w:tr w:rsidR="000B01F2" w:rsidRPr="00396C9F" w:rsidTr="00E352C1">
        <w:trPr>
          <w:trHeight w:val="264"/>
          <w:jc w:val="center"/>
        </w:trPr>
        <w:tc>
          <w:tcPr>
            <w:tcW w:w="1543" w:type="dxa"/>
            <w:vAlign w:val="center"/>
          </w:tcPr>
          <w:p w:rsidR="000B01F2" w:rsidRPr="00396C9F" w:rsidRDefault="000B01F2" w:rsidP="00E352C1">
            <w:pPr>
              <w:jc w:val="center"/>
              <w:rPr>
                <w:rFonts w:ascii="Arial" w:hAnsi="Arial" w:cs="Arial"/>
                <w:b/>
              </w:rPr>
            </w:pPr>
            <w:r>
              <w:rPr>
                <w:rFonts w:ascii="Arial" w:hAnsi="Arial" w:cs="Arial"/>
                <w:b/>
              </w:rPr>
              <w:t>1.</w:t>
            </w:r>
          </w:p>
        </w:tc>
        <w:tc>
          <w:tcPr>
            <w:tcW w:w="3645" w:type="dxa"/>
          </w:tcPr>
          <w:p w:rsidR="000B01F2" w:rsidRPr="00B05A30" w:rsidRDefault="000B01F2" w:rsidP="00E352C1">
            <w:pPr>
              <w:autoSpaceDE w:val="0"/>
              <w:autoSpaceDN w:val="0"/>
              <w:adjustRightInd w:val="0"/>
              <w:jc w:val="center"/>
              <w:rPr>
                <w:rFonts w:ascii="Arial" w:hAnsi="Arial" w:cs="Arial"/>
                <w:b/>
                <w:bCs/>
              </w:rPr>
            </w:pPr>
            <w:r w:rsidRPr="00B05A30">
              <w:rPr>
                <w:rFonts w:ascii="Arial" w:hAnsi="Arial" w:cs="Arial"/>
                <w:b/>
                <w:bCs/>
              </w:rPr>
              <w:t xml:space="preserve">Ajánlati ár </w:t>
            </w:r>
          </w:p>
        </w:tc>
        <w:tc>
          <w:tcPr>
            <w:tcW w:w="4134" w:type="dxa"/>
            <w:vAlign w:val="center"/>
          </w:tcPr>
          <w:p w:rsidR="000B01F2" w:rsidRPr="00396C9F" w:rsidRDefault="000B01F2" w:rsidP="00E352C1">
            <w:pPr>
              <w:autoSpaceDE w:val="0"/>
              <w:autoSpaceDN w:val="0"/>
              <w:adjustRightInd w:val="0"/>
              <w:jc w:val="center"/>
              <w:rPr>
                <w:rFonts w:ascii="Arial" w:hAnsi="Arial" w:cs="Arial"/>
                <w:b/>
              </w:rPr>
            </w:pPr>
            <w:r>
              <w:rPr>
                <w:rFonts w:ascii="Arial" w:hAnsi="Arial" w:cs="Arial"/>
                <w:b/>
              </w:rPr>
              <w:t>______________nettó HUF</w:t>
            </w:r>
          </w:p>
        </w:tc>
      </w:tr>
      <w:tr w:rsidR="000B01F2" w:rsidRPr="00396C9F" w:rsidTr="00E352C1">
        <w:trPr>
          <w:jc w:val="center"/>
        </w:trPr>
        <w:tc>
          <w:tcPr>
            <w:tcW w:w="1543" w:type="dxa"/>
            <w:vAlign w:val="center"/>
          </w:tcPr>
          <w:p w:rsidR="000B01F2" w:rsidRPr="00396C9F" w:rsidRDefault="000B01F2" w:rsidP="00E352C1">
            <w:pPr>
              <w:jc w:val="center"/>
              <w:rPr>
                <w:rFonts w:ascii="Arial" w:hAnsi="Arial" w:cs="Arial"/>
                <w:b/>
              </w:rPr>
            </w:pPr>
            <w:r>
              <w:rPr>
                <w:rFonts w:ascii="Arial" w:hAnsi="Arial" w:cs="Arial"/>
                <w:b/>
              </w:rPr>
              <w:t>2.</w:t>
            </w:r>
          </w:p>
        </w:tc>
        <w:tc>
          <w:tcPr>
            <w:tcW w:w="3645" w:type="dxa"/>
          </w:tcPr>
          <w:p w:rsidR="000B01F2" w:rsidRPr="00B05A30" w:rsidRDefault="000B01F2" w:rsidP="00E352C1">
            <w:pPr>
              <w:autoSpaceDE w:val="0"/>
              <w:autoSpaceDN w:val="0"/>
              <w:adjustRightInd w:val="0"/>
              <w:jc w:val="center"/>
              <w:rPr>
                <w:rFonts w:ascii="Arial" w:hAnsi="Arial" w:cs="Arial"/>
                <w:b/>
                <w:bCs/>
              </w:rPr>
            </w:pPr>
            <w:r w:rsidRPr="00B05A30">
              <w:rPr>
                <w:rFonts w:ascii="Arial" w:hAnsi="Arial" w:cs="Arial"/>
                <w:b/>
                <w:bCs/>
              </w:rPr>
              <w:t>A helyszíni szakági műszaki ellenőr megjelenésének időigénye az Ajánlatkérő értesítésétől számítva (egész órában kifejezve, min. 2 óra, maximum 6 óra)</w:t>
            </w:r>
          </w:p>
        </w:tc>
        <w:tc>
          <w:tcPr>
            <w:tcW w:w="4134" w:type="dxa"/>
            <w:shd w:val="clear" w:color="auto" w:fill="FFFFFF" w:themeFill="background1"/>
            <w:vAlign w:val="center"/>
          </w:tcPr>
          <w:p w:rsidR="000B01F2" w:rsidRPr="00F31CF8" w:rsidRDefault="000B01F2" w:rsidP="00E352C1">
            <w:pPr>
              <w:autoSpaceDE w:val="0"/>
              <w:autoSpaceDN w:val="0"/>
              <w:adjustRightInd w:val="0"/>
              <w:jc w:val="center"/>
              <w:rPr>
                <w:rFonts w:ascii="Arial" w:hAnsi="Arial" w:cs="Arial"/>
                <w:b/>
                <w:bCs/>
              </w:rPr>
            </w:pPr>
            <w:r>
              <w:rPr>
                <w:rFonts w:ascii="Arial" w:hAnsi="Arial" w:cs="Arial"/>
                <w:b/>
                <w:bCs/>
              </w:rPr>
              <w:t>_________óra</w:t>
            </w:r>
          </w:p>
        </w:tc>
      </w:tr>
    </w:tbl>
    <w:p w:rsidR="000B01F2" w:rsidRDefault="000B01F2" w:rsidP="000B01F2">
      <w:pPr>
        <w:tabs>
          <w:tab w:val="center" w:pos="2127"/>
          <w:tab w:val="center" w:pos="6804"/>
        </w:tabs>
        <w:suppressAutoHyphens/>
        <w:spacing w:after="0"/>
        <w:rPr>
          <w:rFonts w:ascii="Arial" w:hAnsi="Arial" w:cs="Arial"/>
          <w:szCs w:val="24"/>
          <w:lang w:eastAsia="ar-SA"/>
        </w:rPr>
      </w:pPr>
    </w:p>
    <w:p w:rsidR="000B01F2" w:rsidRPr="0056611E" w:rsidRDefault="000B01F2" w:rsidP="000B01F2">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B01F2" w:rsidRDefault="000B01F2" w:rsidP="000B01F2">
      <w:pPr>
        <w:tabs>
          <w:tab w:val="center" w:pos="2127"/>
          <w:tab w:val="center" w:pos="6804"/>
        </w:tabs>
        <w:suppressAutoHyphens/>
        <w:spacing w:after="0"/>
        <w:rPr>
          <w:rFonts w:ascii="Arial" w:hAnsi="Arial" w:cs="Arial"/>
          <w:szCs w:val="24"/>
          <w:lang w:eastAsia="ar-SA"/>
        </w:rPr>
      </w:pP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B01F2" w:rsidRDefault="000B01F2" w:rsidP="000B01F2">
      <w:pPr>
        <w:tabs>
          <w:tab w:val="center" w:pos="2127"/>
          <w:tab w:val="center" w:pos="6804"/>
        </w:tabs>
        <w:suppressAutoHyphens/>
        <w:spacing w:after="0"/>
        <w:rPr>
          <w:rFonts w:ascii="Arial" w:eastAsia="Times New Roman" w:hAnsi="Arial" w:cs="Arial"/>
          <w:b/>
          <w:i/>
          <w:szCs w:val="24"/>
          <w:lang w:eastAsia="hu-HU"/>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B01F2" w:rsidRDefault="000B01F2" w:rsidP="000B01F2">
      <w:pPr>
        <w:spacing w:after="0" w:line="240" w:lineRule="auto"/>
        <w:rPr>
          <w:rFonts w:ascii="Arial" w:eastAsia="Times New Roman" w:hAnsi="Arial" w:cs="Arial"/>
          <w:b/>
          <w:i/>
          <w:szCs w:val="24"/>
          <w:lang w:eastAsia="hu-HU"/>
        </w:rPr>
      </w:pPr>
    </w:p>
    <w:p w:rsidR="000B01F2" w:rsidRPr="001373F2" w:rsidRDefault="000B01F2" w:rsidP="000B01F2">
      <w:pPr>
        <w:spacing w:after="0" w:line="240" w:lineRule="auto"/>
        <w:rPr>
          <w:rFonts w:ascii="Arial" w:eastAsia="Times New Roman" w:hAnsi="Arial" w:cs="Arial"/>
          <w:szCs w:val="24"/>
          <w:lang w:eastAsia="hu-HU"/>
        </w:rPr>
      </w:pPr>
      <w:r w:rsidRPr="001059E9">
        <w:rPr>
          <w:rFonts w:ascii="Arial" w:eastAsia="Times New Roman" w:hAnsi="Arial" w:cs="Arial"/>
          <w:b/>
          <w:i/>
          <w:szCs w:val="24"/>
          <w:u w:val="single"/>
          <w:lang w:eastAsia="hu-HU"/>
        </w:rPr>
        <w:t>Megjegyzés: A felolvasólapot minden egyes részajánlatra külön-külön ki kell tölteni!</w:t>
      </w:r>
    </w:p>
    <w:p w:rsidR="000B01F2" w:rsidRDefault="000B01F2" w:rsidP="000B01F2">
      <w:pPr>
        <w:spacing w:after="0" w:line="240" w:lineRule="auto"/>
        <w:rPr>
          <w:rFonts w:ascii="Arial" w:eastAsia="Times New Roman" w:hAnsi="Arial" w:cs="Arial"/>
          <w:b/>
          <w:i/>
          <w:szCs w:val="24"/>
          <w:lang w:eastAsia="hu-HU"/>
        </w:rPr>
      </w:pPr>
    </w:p>
    <w:p w:rsidR="000B01F2" w:rsidRDefault="000B01F2" w:rsidP="000B01F2">
      <w:pPr>
        <w:spacing w:after="0" w:line="240" w:lineRule="auto"/>
        <w:rPr>
          <w:rFonts w:ascii="Arial" w:eastAsia="Times New Roman" w:hAnsi="Arial" w:cs="Arial"/>
          <w:b/>
          <w:i/>
          <w:szCs w:val="24"/>
          <w:lang w:eastAsia="hu-HU"/>
        </w:rPr>
      </w:pPr>
    </w:p>
    <w:p w:rsidR="000B01F2" w:rsidRDefault="000B01F2" w:rsidP="000B01F2">
      <w:pPr>
        <w:spacing w:after="0" w:line="240" w:lineRule="auto"/>
        <w:rPr>
          <w:rFonts w:ascii="Arial" w:eastAsia="Times New Roman" w:hAnsi="Arial" w:cs="Arial"/>
          <w:b/>
          <w:i/>
          <w:szCs w:val="24"/>
          <w:lang w:eastAsia="hu-HU"/>
        </w:rPr>
      </w:pPr>
    </w:p>
    <w:p w:rsidR="000B01F2" w:rsidRDefault="000B01F2" w:rsidP="000B01F2">
      <w:pPr>
        <w:spacing w:after="0" w:line="240" w:lineRule="auto"/>
        <w:rPr>
          <w:rFonts w:ascii="Arial" w:eastAsia="Times New Roman" w:hAnsi="Arial" w:cs="Arial"/>
          <w:b/>
          <w:i/>
          <w:szCs w:val="24"/>
          <w:lang w:eastAsia="hu-HU"/>
        </w:rPr>
      </w:pPr>
    </w:p>
    <w:p w:rsidR="000B01F2" w:rsidRDefault="000B01F2" w:rsidP="000B01F2">
      <w:pPr>
        <w:spacing w:after="0" w:line="240" w:lineRule="auto"/>
        <w:rPr>
          <w:rFonts w:ascii="Arial" w:eastAsia="Times New Roman" w:hAnsi="Arial" w:cs="Arial"/>
          <w:b/>
          <w:i/>
          <w:szCs w:val="24"/>
          <w:lang w:eastAsia="hu-HU"/>
        </w:rPr>
      </w:pPr>
    </w:p>
    <w:p w:rsidR="000B01F2" w:rsidRDefault="000B01F2" w:rsidP="000B01F2">
      <w:pPr>
        <w:spacing w:after="0" w:line="240" w:lineRule="auto"/>
        <w:rPr>
          <w:rFonts w:ascii="Arial" w:eastAsia="Times New Roman" w:hAnsi="Arial" w:cs="Arial"/>
          <w:b/>
          <w:i/>
          <w:szCs w:val="24"/>
          <w:lang w:eastAsia="hu-HU"/>
        </w:rPr>
      </w:pPr>
    </w:p>
    <w:p w:rsidR="000B01F2" w:rsidRPr="001373F2" w:rsidRDefault="000B01F2" w:rsidP="000B01F2">
      <w:pPr>
        <w:spacing w:after="0" w:line="240" w:lineRule="auto"/>
        <w:rPr>
          <w:rFonts w:ascii="Arial" w:eastAsia="Times New Roman" w:hAnsi="Arial" w:cs="Arial"/>
          <w:b/>
          <w:i/>
          <w:szCs w:val="24"/>
          <w:lang w:eastAsia="hu-HU"/>
        </w:rPr>
      </w:pPr>
    </w:p>
    <w:p w:rsidR="000B01F2" w:rsidRDefault="000B01F2" w:rsidP="000B01F2">
      <w:pPr>
        <w:spacing w:after="0" w:line="240" w:lineRule="auto"/>
        <w:rPr>
          <w:rFonts w:ascii="Arial" w:eastAsia="Times New Roman" w:hAnsi="Arial" w:cs="Arial"/>
          <w:b/>
          <w:i/>
          <w:szCs w:val="24"/>
          <w:lang w:eastAsia="hu-HU"/>
        </w:rPr>
      </w:pPr>
      <w:r>
        <w:rPr>
          <w:rFonts w:ascii="Arial" w:eastAsia="Times New Roman" w:hAnsi="Arial" w:cs="Arial"/>
          <w:b/>
          <w:i/>
          <w:szCs w:val="24"/>
          <w:lang w:eastAsia="hu-HU"/>
        </w:rPr>
        <w:br w:type="page"/>
      </w:r>
    </w:p>
    <w:p w:rsidR="000B01F2" w:rsidRPr="00D42892" w:rsidRDefault="000B01F2" w:rsidP="000B01F2">
      <w:pPr>
        <w:spacing w:after="0" w:line="240" w:lineRule="auto"/>
        <w:jc w:val="center"/>
        <w:rPr>
          <w:rFonts w:ascii="Arial" w:eastAsia="Times New Roman" w:hAnsi="Arial" w:cs="Arial"/>
          <w:b/>
          <w:caps/>
          <w:szCs w:val="24"/>
          <w:lang w:eastAsia="hu-HU"/>
        </w:rPr>
      </w:pPr>
      <w:r w:rsidRPr="00D42892">
        <w:rPr>
          <w:rFonts w:ascii="Arial" w:eastAsia="Times New Roman" w:hAnsi="Arial" w:cs="Arial"/>
          <w:b/>
          <w:caps/>
          <w:szCs w:val="24"/>
          <w:lang w:eastAsia="hu-HU"/>
        </w:rPr>
        <w:lastRenderedPageBreak/>
        <w:t>Felolvasólap</w:t>
      </w:r>
    </w:p>
    <w:p w:rsidR="000B01F2" w:rsidRPr="001373F2" w:rsidRDefault="000B01F2" w:rsidP="000B01F2">
      <w:pPr>
        <w:spacing w:after="0" w:line="240" w:lineRule="auto"/>
        <w:rPr>
          <w:rFonts w:ascii="Arial" w:eastAsia="Times New Roman" w:hAnsi="Arial" w:cs="Arial"/>
          <w:b/>
          <w:szCs w:val="24"/>
          <w:lang w:eastAsia="hu-HU"/>
        </w:rPr>
      </w:pPr>
    </w:p>
    <w:tbl>
      <w:tblPr>
        <w:tblW w:w="0" w:type="auto"/>
        <w:tblCellSpacing w:w="1440" w:type="nil"/>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4540"/>
        <w:gridCol w:w="4516"/>
      </w:tblGrid>
      <w:tr w:rsidR="000B01F2" w:rsidRPr="001373F2" w:rsidTr="00E352C1">
        <w:trPr>
          <w:trHeight w:val="555"/>
          <w:tblCellSpacing w:w="1440" w:type="nil"/>
        </w:trPr>
        <w:tc>
          <w:tcPr>
            <w:tcW w:w="4540"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zCs w:val="24"/>
                <w:lang w:eastAsia="hu-HU"/>
              </w:rPr>
            </w:pPr>
            <w:r w:rsidRPr="001373F2">
              <w:rPr>
                <w:rFonts w:ascii="Arial" w:eastAsia="Times New Roman" w:hAnsi="Arial" w:cs="Arial"/>
                <w:bCs/>
                <w:szCs w:val="24"/>
                <w:lang w:eastAsia="hu-HU"/>
              </w:rPr>
              <w:t>Ajánlattevő neve:</w:t>
            </w:r>
          </w:p>
        </w:tc>
        <w:tc>
          <w:tcPr>
            <w:tcW w:w="4516"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
                <w:bCs/>
                <w:szCs w:val="24"/>
                <w:lang w:eastAsia="hu-HU"/>
              </w:rPr>
            </w:pPr>
          </w:p>
        </w:tc>
      </w:tr>
      <w:tr w:rsidR="000B01F2" w:rsidRPr="001373F2" w:rsidTr="00E352C1">
        <w:trPr>
          <w:trHeight w:val="555"/>
          <w:tblCellSpacing w:w="1440" w:type="nil"/>
        </w:trPr>
        <w:tc>
          <w:tcPr>
            <w:tcW w:w="4540"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mallCaps/>
                <w:szCs w:val="24"/>
                <w:lang w:eastAsia="hu-HU"/>
              </w:rPr>
            </w:pPr>
            <w:r w:rsidRPr="001373F2">
              <w:rPr>
                <w:rFonts w:ascii="Arial" w:eastAsia="Times New Roman" w:hAnsi="Arial" w:cs="Arial"/>
                <w:bCs/>
                <w:szCs w:val="24"/>
                <w:lang w:eastAsia="hu-HU"/>
              </w:rPr>
              <w:t>Ajánlattevő székhelye (lakóhelye):</w:t>
            </w:r>
          </w:p>
        </w:tc>
        <w:tc>
          <w:tcPr>
            <w:tcW w:w="4516"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zCs w:val="24"/>
                <w:lang w:eastAsia="hu-HU"/>
              </w:rPr>
            </w:pPr>
          </w:p>
        </w:tc>
      </w:tr>
    </w:tbl>
    <w:p w:rsidR="000B01F2" w:rsidRDefault="000B01F2" w:rsidP="000B01F2">
      <w:pPr>
        <w:spacing w:after="0" w:line="240" w:lineRule="auto"/>
        <w:rPr>
          <w:rFonts w:ascii="Arial" w:eastAsia="Times New Roman" w:hAnsi="Arial" w:cs="Arial"/>
          <w:b/>
          <w:i/>
          <w:szCs w:val="24"/>
          <w:lang w:eastAsia="hu-HU"/>
        </w:rPr>
      </w:pPr>
    </w:p>
    <w:p w:rsidR="000B01F2" w:rsidRPr="00D42892" w:rsidRDefault="000B01F2" w:rsidP="000B01F2">
      <w:pPr>
        <w:spacing w:after="0" w:line="240" w:lineRule="auto"/>
        <w:jc w:val="both"/>
        <w:rPr>
          <w:rFonts w:ascii="Arial" w:eastAsia="Times New Roman" w:hAnsi="Arial" w:cs="Arial"/>
          <w:szCs w:val="24"/>
          <w:u w:val="single"/>
          <w:lang w:eastAsia="hu-HU"/>
        </w:rPr>
      </w:pPr>
      <w:r w:rsidRPr="00D42892">
        <w:rPr>
          <w:rFonts w:ascii="Arial" w:eastAsia="Times New Roman" w:hAnsi="Arial" w:cs="Arial"/>
          <w:szCs w:val="24"/>
          <w:u w:val="single"/>
          <w:lang w:eastAsia="hu-HU"/>
        </w:rPr>
        <w:t>Ajánlattétel tárgya:</w:t>
      </w:r>
    </w:p>
    <w:p w:rsidR="000B01F2" w:rsidRDefault="000B01F2" w:rsidP="000B01F2">
      <w:pPr>
        <w:spacing w:after="0" w:line="240" w:lineRule="auto"/>
        <w:jc w:val="both"/>
        <w:rPr>
          <w:rFonts w:ascii="Arial" w:eastAsia="Times New Roman" w:hAnsi="Arial" w:cs="Arial"/>
          <w:b/>
          <w:i/>
          <w:szCs w:val="24"/>
          <w:lang w:eastAsia="hu-HU"/>
        </w:rPr>
      </w:pPr>
    </w:p>
    <w:p w:rsidR="000B01F2" w:rsidRDefault="000B01F2" w:rsidP="000B01F2">
      <w:pPr>
        <w:spacing w:after="0" w:line="240" w:lineRule="auto"/>
        <w:jc w:val="both"/>
        <w:rPr>
          <w:rFonts w:ascii="Arial" w:eastAsia="Times New Roman" w:hAnsi="Arial" w:cs="Arial"/>
          <w:b/>
          <w:szCs w:val="24"/>
          <w:lang w:eastAsia="hu-HU"/>
        </w:rPr>
      </w:pPr>
      <w:r w:rsidRPr="00B05A30">
        <w:rPr>
          <w:rFonts w:ascii="Arial" w:eastAsia="Times New Roman" w:hAnsi="Arial" w:cs="Arial"/>
          <w:b/>
          <w:szCs w:val="24"/>
          <w:lang w:eastAsia="hu-HU"/>
        </w:rPr>
        <w:t>A Modern Városok Program második ütemében megvalósuló beruházások műszaki ellenőrzése</w:t>
      </w:r>
    </w:p>
    <w:p w:rsidR="000B01F2" w:rsidRDefault="000B01F2" w:rsidP="000B01F2">
      <w:pPr>
        <w:spacing w:after="0" w:line="240" w:lineRule="auto"/>
        <w:jc w:val="both"/>
        <w:rPr>
          <w:rFonts w:ascii="Arial" w:eastAsia="Times New Roman" w:hAnsi="Arial" w:cs="Arial"/>
          <w:b/>
          <w:i/>
          <w:szCs w:val="24"/>
          <w:lang w:eastAsia="hu-HU"/>
        </w:rPr>
      </w:pPr>
    </w:p>
    <w:p w:rsidR="000B01F2" w:rsidRDefault="000B01F2" w:rsidP="000B01F2">
      <w:pPr>
        <w:spacing w:after="0" w:line="240" w:lineRule="auto"/>
        <w:jc w:val="center"/>
        <w:rPr>
          <w:rFonts w:ascii="Arial" w:eastAsia="Times New Roman" w:hAnsi="Arial" w:cs="Arial"/>
          <w:b/>
          <w:szCs w:val="24"/>
          <w:lang w:eastAsia="hu-HU"/>
        </w:rPr>
      </w:pPr>
      <w:r>
        <w:rPr>
          <w:rFonts w:ascii="Arial" w:eastAsia="Times New Roman" w:hAnsi="Arial" w:cs="Arial"/>
          <w:b/>
          <w:szCs w:val="24"/>
          <w:lang w:eastAsia="hu-HU"/>
        </w:rPr>
        <w:t xml:space="preserve">3. rész: </w:t>
      </w:r>
      <w:r w:rsidRPr="006737D0">
        <w:rPr>
          <w:rFonts w:ascii="Arial" w:eastAsia="Times New Roman" w:hAnsi="Arial" w:cs="Arial"/>
          <w:b/>
          <w:szCs w:val="24"/>
          <w:lang w:eastAsia="hu-HU"/>
        </w:rPr>
        <w:t>A PTE TTK atlétikapályájának felújítása a Modern Városok Program keretében – műszaki ellenőri feladatok</w:t>
      </w:r>
    </w:p>
    <w:p w:rsidR="000B01F2" w:rsidRPr="00396C9F" w:rsidRDefault="000B01F2" w:rsidP="000B01F2">
      <w:pPr>
        <w:spacing w:after="0" w:line="240" w:lineRule="auto"/>
        <w:jc w:val="both"/>
        <w:rPr>
          <w:rFonts w:ascii="Arial" w:eastAsia="Times New Roman" w:hAnsi="Arial" w:cs="Arial"/>
          <w:b/>
          <w:i/>
          <w:szCs w:val="24"/>
          <w:lang w:eastAsia="hu-HU"/>
        </w:rPr>
      </w:pPr>
    </w:p>
    <w:tbl>
      <w:tblPr>
        <w:tblStyle w:val="Rcsostblzat"/>
        <w:tblW w:w="9322"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3"/>
        <w:gridCol w:w="3645"/>
        <w:gridCol w:w="4134"/>
      </w:tblGrid>
      <w:tr w:rsidR="000B01F2" w:rsidRPr="00396C9F" w:rsidTr="00E352C1">
        <w:trPr>
          <w:jc w:val="center"/>
        </w:trPr>
        <w:tc>
          <w:tcPr>
            <w:tcW w:w="1543" w:type="dxa"/>
            <w:vAlign w:val="center"/>
          </w:tcPr>
          <w:p w:rsidR="000B01F2" w:rsidRPr="00396C9F" w:rsidRDefault="000B01F2" w:rsidP="00E352C1">
            <w:pPr>
              <w:jc w:val="center"/>
              <w:rPr>
                <w:rFonts w:ascii="Arial" w:hAnsi="Arial" w:cs="Arial"/>
                <w:highlight w:val="yellow"/>
              </w:rPr>
            </w:pPr>
          </w:p>
        </w:tc>
        <w:tc>
          <w:tcPr>
            <w:tcW w:w="3645" w:type="dxa"/>
            <w:vAlign w:val="center"/>
          </w:tcPr>
          <w:p w:rsidR="000B01F2" w:rsidRPr="00396C9F" w:rsidRDefault="000B01F2" w:rsidP="00E352C1">
            <w:pPr>
              <w:autoSpaceDE w:val="0"/>
              <w:autoSpaceDN w:val="0"/>
              <w:adjustRightInd w:val="0"/>
              <w:jc w:val="center"/>
              <w:rPr>
                <w:rFonts w:ascii="Arial" w:hAnsi="Arial" w:cs="Arial"/>
                <w:b/>
              </w:rPr>
            </w:pPr>
            <w:r w:rsidRPr="00396C9F">
              <w:rPr>
                <w:rFonts w:ascii="Arial" w:hAnsi="Arial" w:cs="Arial"/>
                <w:b/>
                <w:bCs/>
              </w:rPr>
              <w:t>Részszempont</w:t>
            </w:r>
          </w:p>
        </w:tc>
        <w:tc>
          <w:tcPr>
            <w:tcW w:w="4134" w:type="dxa"/>
            <w:vAlign w:val="center"/>
          </w:tcPr>
          <w:p w:rsidR="000B01F2" w:rsidRPr="00396C9F" w:rsidRDefault="000B01F2" w:rsidP="00E352C1">
            <w:pPr>
              <w:autoSpaceDE w:val="0"/>
              <w:autoSpaceDN w:val="0"/>
              <w:adjustRightInd w:val="0"/>
              <w:jc w:val="center"/>
              <w:rPr>
                <w:rFonts w:ascii="Arial" w:hAnsi="Arial" w:cs="Arial"/>
                <w:b/>
                <w:bCs/>
              </w:rPr>
            </w:pPr>
            <w:r w:rsidRPr="00396C9F">
              <w:rPr>
                <w:rFonts w:ascii="Arial" w:hAnsi="Arial" w:cs="Arial"/>
                <w:b/>
                <w:bCs/>
              </w:rPr>
              <w:t>Ajánlati elem</w:t>
            </w:r>
          </w:p>
        </w:tc>
      </w:tr>
      <w:tr w:rsidR="000B01F2" w:rsidRPr="00396C9F" w:rsidTr="00E352C1">
        <w:trPr>
          <w:trHeight w:val="264"/>
          <w:jc w:val="center"/>
        </w:trPr>
        <w:tc>
          <w:tcPr>
            <w:tcW w:w="1543" w:type="dxa"/>
            <w:vAlign w:val="center"/>
          </w:tcPr>
          <w:p w:rsidR="000B01F2" w:rsidRPr="00396C9F" w:rsidRDefault="000B01F2" w:rsidP="00E352C1">
            <w:pPr>
              <w:jc w:val="center"/>
              <w:rPr>
                <w:rFonts w:ascii="Arial" w:hAnsi="Arial" w:cs="Arial"/>
                <w:b/>
              </w:rPr>
            </w:pPr>
            <w:r>
              <w:rPr>
                <w:rFonts w:ascii="Arial" w:hAnsi="Arial" w:cs="Arial"/>
                <w:b/>
              </w:rPr>
              <w:t>1.</w:t>
            </w:r>
          </w:p>
        </w:tc>
        <w:tc>
          <w:tcPr>
            <w:tcW w:w="3645" w:type="dxa"/>
          </w:tcPr>
          <w:p w:rsidR="000B01F2" w:rsidRPr="00B05A30" w:rsidRDefault="000B01F2" w:rsidP="00E352C1">
            <w:pPr>
              <w:autoSpaceDE w:val="0"/>
              <w:autoSpaceDN w:val="0"/>
              <w:adjustRightInd w:val="0"/>
              <w:jc w:val="center"/>
              <w:rPr>
                <w:rFonts w:ascii="Arial" w:hAnsi="Arial" w:cs="Arial"/>
                <w:b/>
                <w:bCs/>
              </w:rPr>
            </w:pPr>
            <w:r w:rsidRPr="00B05A30">
              <w:rPr>
                <w:rFonts w:ascii="Arial" w:hAnsi="Arial" w:cs="Arial"/>
                <w:b/>
                <w:bCs/>
              </w:rPr>
              <w:t xml:space="preserve">Ajánlati ár </w:t>
            </w:r>
          </w:p>
        </w:tc>
        <w:tc>
          <w:tcPr>
            <w:tcW w:w="4134" w:type="dxa"/>
            <w:vAlign w:val="center"/>
          </w:tcPr>
          <w:p w:rsidR="000B01F2" w:rsidRPr="00396C9F" w:rsidRDefault="000B01F2" w:rsidP="00E352C1">
            <w:pPr>
              <w:autoSpaceDE w:val="0"/>
              <w:autoSpaceDN w:val="0"/>
              <w:adjustRightInd w:val="0"/>
              <w:jc w:val="center"/>
              <w:rPr>
                <w:rFonts w:ascii="Arial" w:hAnsi="Arial" w:cs="Arial"/>
                <w:b/>
              </w:rPr>
            </w:pPr>
            <w:r>
              <w:rPr>
                <w:rFonts w:ascii="Arial" w:hAnsi="Arial" w:cs="Arial"/>
                <w:b/>
              </w:rPr>
              <w:t>______________nettó HUF</w:t>
            </w:r>
          </w:p>
        </w:tc>
      </w:tr>
      <w:tr w:rsidR="000B01F2" w:rsidRPr="00396C9F" w:rsidTr="00E352C1">
        <w:trPr>
          <w:jc w:val="center"/>
        </w:trPr>
        <w:tc>
          <w:tcPr>
            <w:tcW w:w="1543" w:type="dxa"/>
            <w:vAlign w:val="center"/>
          </w:tcPr>
          <w:p w:rsidR="000B01F2" w:rsidRPr="00396C9F" w:rsidRDefault="000B01F2" w:rsidP="00E352C1">
            <w:pPr>
              <w:jc w:val="center"/>
              <w:rPr>
                <w:rFonts w:ascii="Arial" w:hAnsi="Arial" w:cs="Arial"/>
                <w:b/>
              </w:rPr>
            </w:pPr>
            <w:r>
              <w:rPr>
                <w:rFonts w:ascii="Arial" w:hAnsi="Arial" w:cs="Arial"/>
                <w:b/>
              </w:rPr>
              <w:t>2.</w:t>
            </w:r>
          </w:p>
        </w:tc>
        <w:tc>
          <w:tcPr>
            <w:tcW w:w="3645" w:type="dxa"/>
          </w:tcPr>
          <w:p w:rsidR="000B01F2" w:rsidRPr="00B05A30" w:rsidRDefault="000B01F2" w:rsidP="00E352C1">
            <w:pPr>
              <w:autoSpaceDE w:val="0"/>
              <w:autoSpaceDN w:val="0"/>
              <w:adjustRightInd w:val="0"/>
              <w:jc w:val="center"/>
              <w:rPr>
                <w:rFonts w:ascii="Arial" w:hAnsi="Arial" w:cs="Arial"/>
                <w:b/>
                <w:bCs/>
              </w:rPr>
            </w:pPr>
            <w:r w:rsidRPr="00B05A30">
              <w:rPr>
                <w:rFonts w:ascii="Arial" w:hAnsi="Arial" w:cs="Arial"/>
                <w:b/>
                <w:bCs/>
              </w:rPr>
              <w:t>A helyszíni szakági műszaki ellenőr megjelenésének időigénye az Ajánlatkérő értesítésétől számítva (egész órában kifejezve, min. 2 óra, maximum 6 óra)</w:t>
            </w:r>
          </w:p>
        </w:tc>
        <w:tc>
          <w:tcPr>
            <w:tcW w:w="4134" w:type="dxa"/>
            <w:shd w:val="clear" w:color="auto" w:fill="FFFFFF" w:themeFill="background1"/>
            <w:vAlign w:val="center"/>
          </w:tcPr>
          <w:p w:rsidR="000B01F2" w:rsidRPr="00F31CF8" w:rsidRDefault="000B01F2" w:rsidP="00E352C1">
            <w:pPr>
              <w:autoSpaceDE w:val="0"/>
              <w:autoSpaceDN w:val="0"/>
              <w:adjustRightInd w:val="0"/>
              <w:jc w:val="center"/>
              <w:rPr>
                <w:rFonts w:ascii="Arial" w:hAnsi="Arial" w:cs="Arial"/>
                <w:b/>
                <w:bCs/>
              </w:rPr>
            </w:pPr>
            <w:r>
              <w:rPr>
                <w:rFonts w:ascii="Arial" w:hAnsi="Arial" w:cs="Arial"/>
                <w:b/>
                <w:bCs/>
              </w:rPr>
              <w:t>_________óra</w:t>
            </w:r>
          </w:p>
        </w:tc>
      </w:tr>
    </w:tbl>
    <w:p w:rsidR="000B01F2" w:rsidRDefault="000B01F2" w:rsidP="000B01F2">
      <w:pPr>
        <w:tabs>
          <w:tab w:val="center" w:pos="2127"/>
          <w:tab w:val="center" w:pos="6804"/>
        </w:tabs>
        <w:suppressAutoHyphens/>
        <w:spacing w:after="0"/>
        <w:rPr>
          <w:rFonts w:ascii="Arial" w:hAnsi="Arial" w:cs="Arial"/>
          <w:szCs w:val="24"/>
          <w:lang w:eastAsia="ar-SA"/>
        </w:rPr>
      </w:pPr>
    </w:p>
    <w:p w:rsidR="000B01F2" w:rsidRPr="0056611E" w:rsidRDefault="000B01F2" w:rsidP="000B01F2">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B01F2" w:rsidRDefault="000B01F2" w:rsidP="000B01F2">
      <w:pPr>
        <w:tabs>
          <w:tab w:val="center" w:pos="2127"/>
          <w:tab w:val="center" w:pos="6804"/>
        </w:tabs>
        <w:suppressAutoHyphens/>
        <w:spacing w:after="0"/>
        <w:rPr>
          <w:rFonts w:ascii="Arial" w:hAnsi="Arial" w:cs="Arial"/>
          <w:szCs w:val="24"/>
          <w:lang w:eastAsia="ar-SA"/>
        </w:rPr>
      </w:pP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B01F2" w:rsidRDefault="000B01F2" w:rsidP="000B01F2">
      <w:pPr>
        <w:tabs>
          <w:tab w:val="center" w:pos="2127"/>
          <w:tab w:val="center" w:pos="6804"/>
        </w:tabs>
        <w:suppressAutoHyphens/>
        <w:spacing w:after="0"/>
        <w:rPr>
          <w:rFonts w:ascii="Arial" w:eastAsia="Times New Roman" w:hAnsi="Arial" w:cs="Arial"/>
          <w:b/>
          <w:i/>
          <w:szCs w:val="24"/>
          <w:lang w:eastAsia="hu-HU"/>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B01F2" w:rsidRPr="001373F2" w:rsidRDefault="000B01F2" w:rsidP="000B01F2">
      <w:pPr>
        <w:spacing w:after="0" w:line="240" w:lineRule="auto"/>
        <w:rPr>
          <w:rFonts w:ascii="Arial" w:eastAsia="Times New Roman" w:hAnsi="Arial" w:cs="Arial"/>
          <w:szCs w:val="24"/>
          <w:lang w:eastAsia="hu-HU"/>
        </w:rPr>
      </w:pPr>
      <w:r w:rsidRPr="001059E9">
        <w:rPr>
          <w:rFonts w:ascii="Arial" w:eastAsia="Times New Roman" w:hAnsi="Arial" w:cs="Arial"/>
          <w:b/>
          <w:i/>
          <w:szCs w:val="24"/>
          <w:u w:val="single"/>
          <w:lang w:eastAsia="hu-HU"/>
        </w:rPr>
        <w:t>Megjegyzés: A felolvasólapot minden egyes részajánlatra külön-külön ki kell tölteni!</w:t>
      </w:r>
    </w:p>
    <w:p w:rsidR="000B01F2" w:rsidRDefault="000B01F2" w:rsidP="000B01F2">
      <w:pPr>
        <w:spacing w:after="0" w:line="240" w:lineRule="auto"/>
        <w:jc w:val="both"/>
        <w:rPr>
          <w:rFonts w:ascii="Arial" w:eastAsia="Times New Roman" w:hAnsi="Arial" w:cs="Arial"/>
          <w:b/>
          <w:i/>
          <w:szCs w:val="24"/>
          <w:lang w:eastAsia="hu-HU"/>
        </w:rPr>
      </w:pPr>
    </w:p>
    <w:p w:rsidR="000B01F2" w:rsidRDefault="000B01F2" w:rsidP="000B01F2">
      <w:pPr>
        <w:spacing w:after="0" w:line="240" w:lineRule="auto"/>
        <w:jc w:val="both"/>
        <w:rPr>
          <w:rFonts w:ascii="Arial" w:eastAsia="Times New Roman" w:hAnsi="Arial" w:cs="Arial"/>
          <w:b/>
          <w:i/>
          <w:szCs w:val="24"/>
          <w:lang w:eastAsia="hu-HU"/>
        </w:rPr>
      </w:pPr>
    </w:p>
    <w:p w:rsidR="000B01F2" w:rsidRDefault="000B01F2" w:rsidP="000B01F2">
      <w:pPr>
        <w:spacing w:after="0" w:line="240" w:lineRule="auto"/>
        <w:rPr>
          <w:rFonts w:ascii="Arial" w:eastAsia="Times New Roman" w:hAnsi="Arial" w:cs="Arial"/>
          <w:b/>
          <w:i/>
          <w:szCs w:val="24"/>
          <w:lang w:eastAsia="hu-HU"/>
        </w:rPr>
      </w:pPr>
      <w:r>
        <w:rPr>
          <w:rFonts w:ascii="Arial" w:eastAsia="Times New Roman" w:hAnsi="Arial" w:cs="Arial"/>
          <w:b/>
          <w:i/>
          <w:szCs w:val="24"/>
          <w:lang w:eastAsia="hu-HU"/>
        </w:rPr>
        <w:br w:type="page"/>
      </w:r>
    </w:p>
    <w:p w:rsidR="000B01F2" w:rsidRPr="00D42892" w:rsidRDefault="000B01F2" w:rsidP="000B01F2">
      <w:pPr>
        <w:spacing w:after="0" w:line="240" w:lineRule="auto"/>
        <w:jc w:val="center"/>
        <w:rPr>
          <w:rFonts w:ascii="Arial" w:eastAsia="Times New Roman" w:hAnsi="Arial" w:cs="Arial"/>
          <w:b/>
          <w:caps/>
          <w:szCs w:val="24"/>
          <w:lang w:eastAsia="hu-HU"/>
        </w:rPr>
      </w:pPr>
      <w:r w:rsidRPr="00D42892">
        <w:rPr>
          <w:rFonts w:ascii="Arial" w:eastAsia="Times New Roman" w:hAnsi="Arial" w:cs="Arial"/>
          <w:b/>
          <w:caps/>
          <w:szCs w:val="24"/>
          <w:lang w:eastAsia="hu-HU"/>
        </w:rPr>
        <w:lastRenderedPageBreak/>
        <w:t>Felolvasólap</w:t>
      </w:r>
    </w:p>
    <w:p w:rsidR="000B01F2" w:rsidRPr="001373F2" w:rsidRDefault="000B01F2" w:rsidP="000B01F2">
      <w:pPr>
        <w:spacing w:after="0" w:line="240" w:lineRule="auto"/>
        <w:rPr>
          <w:rFonts w:ascii="Arial" w:eastAsia="Times New Roman" w:hAnsi="Arial" w:cs="Arial"/>
          <w:b/>
          <w:szCs w:val="24"/>
          <w:lang w:eastAsia="hu-HU"/>
        </w:rPr>
      </w:pPr>
    </w:p>
    <w:tbl>
      <w:tblPr>
        <w:tblW w:w="0" w:type="auto"/>
        <w:tblCellSpacing w:w="1440" w:type="nil"/>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4540"/>
        <w:gridCol w:w="4516"/>
      </w:tblGrid>
      <w:tr w:rsidR="000B01F2" w:rsidRPr="001373F2" w:rsidTr="00E352C1">
        <w:trPr>
          <w:trHeight w:val="555"/>
          <w:tblCellSpacing w:w="1440" w:type="nil"/>
        </w:trPr>
        <w:tc>
          <w:tcPr>
            <w:tcW w:w="4540"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zCs w:val="24"/>
                <w:lang w:eastAsia="hu-HU"/>
              </w:rPr>
            </w:pPr>
            <w:r w:rsidRPr="001373F2">
              <w:rPr>
                <w:rFonts w:ascii="Arial" w:eastAsia="Times New Roman" w:hAnsi="Arial" w:cs="Arial"/>
                <w:bCs/>
                <w:szCs w:val="24"/>
                <w:lang w:eastAsia="hu-HU"/>
              </w:rPr>
              <w:t>Ajánlattevő neve:</w:t>
            </w:r>
          </w:p>
        </w:tc>
        <w:tc>
          <w:tcPr>
            <w:tcW w:w="4516"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
                <w:bCs/>
                <w:szCs w:val="24"/>
                <w:lang w:eastAsia="hu-HU"/>
              </w:rPr>
            </w:pPr>
          </w:p>
        </w:tc>
      </w:tr>
      <w:tr w:rsidR="000B01F2" w:rsidRPr="001373F2" w:rsidTr="00E352C1">
        <w:trPr>
          <w:trHeight w:val="555"/>
          <w:tblCellSpacing w:w="1440" w:type="nil"/>
        </w:trPr>
        <w:tc>
          <w:tcPr>
            <w:tcW w:w="4540"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mallCaps/>
                <w:szCs w:val="24"/>
                <w:lang w:eastAsia="hu-HU"/>
              </w:rPr>
            </w:pPr>
            <w:r w:rsidRPr="001373F2">
              <w:rPr>
                <w:rFonts w:ascii="Arial" w:eastAsia="Times New Roman" w:hAnsi="Arial" w:cs="Arial"/>
                <w:bCs/>
                <w:szCs w:val="24"/>
                <w:lang w:eastAsia="hu-HU"/>
              </w:rPr>
              <w:t>Ajánlattevő székhelye (lakóhelye):</w:t>
            </w:r>
          </w:p>
        </w:tc>
        <w:tc>
          <w:tcPr>
            <w:tcW w:w="4516" w:type="dxa"/>
            <w:vAlign w:val="center"/>
          </w:tcPr>
          <w:p w:rsidR="000B01F2" w:rsidRPr="001373F2" w:rsidRDefault="000B01F2" w:rsidP="00E352C1">
            <w:pPr>
              <w:autoSpaceDE w:val="0"/>
              <w:autoSpaceDN w:val="0"/>
              <w:adjustRightInd w:val="0"/>
              <w:spacing w:after="0" w:line="240" w:lineRule="auto"/>
              <w:rPr>
                <w:rFonts w:ascii="Arial" w:eastAsia="Times New Roman" w:hAnsi="Arial" w:cs="Arial"/>
                <w:bCs/>
                <w:szCs w:val="24"/>
                <w:lang w:eastAsia="hu-HU"/>
              </w:rPr>
            </w:pPr>
          </w:p>
        </w:tc>
      </w:tr>
    </w:tbl>
    <w:p w:rsidR="000B01F2" w:rsidRDefault="000B01F2" w:rsidP="000B01F2">
      <w:pPr>
        <w:spacing w:after="0" w:line="240" w:lineRule="auto"/>
        <w:rPr>
          <w:rFonts w:ascii="Arial" w:eastAsia="Times New Roman" w:hAnsi="Arial" w:cs="Arial"/>
          <w:b/>
          <w:i/>
          <w:szCs w:val="24"/>
          <w:lang w:eastAsia="hu-HU"/>
        </w:rPr>
      </w:pPr>
    </w:p>
    <w:p w:rsidR="000B01F2" w:rsidRPr="00D42892" w:rsidRDefault="000B01F2" w:rsidP="000B01F2">
      <w:pPr>
        <w:spacing w:after="0" w:line="240" w:lineRule="auto"/>
        <w:jc w:val="both"/>
        <w:rPr>
          <w:rFonts w:ascii="Arial" w:eastAsia="Times New Roman" w:hAnsi="Arial" w:cs="Arial"/>
          <w:szCs w:val="24"/>
          <w:u w:val="single"/>
          <w:lang w:eastAsia="hu-HU"/>
        </w:rPr>
      </w:pPr>
      <w:r w:rsidRPr="00D42892">
        <w:rPr>
          <w:rFonts w:ascii="Arial" w:eastAsia="Times New Roman" w:hAnsi="Arial" w:cs="Arial"/>
          <w:szCs w:val="24"/>
          <w:u w:val="single"/>
          <w:lang w:eastAsia="hu-HU"/>
        </w:rPr>
        <w:t>Ajánlattétel tárgya:</w:t>
      </w:r>
    </w:p>
    <w:p w:rsidR="000B01F2" w:rsidRDefault="000B01F2" w:rsidP="000B01F2">
      <w:pPr>
        <w:spacing w:after="0" w:line="240" w:lineRule="auto"/>
        <w:jc w:val="both"/>
        <w:rPr>
          <w:rFonts w:ascii="Arial" w:eastAsia="Times New Roman" w:hAnsi="Arial" w:cs="Arial"/>
          <w:b/>
          <w:i/>
          <w:szCs w:val="24"/>
          <w:lang w:eastAsia="hu-HU"/>
        </w:rPr>
      </w:pPr>
    </w:p>
    <w:p w:rsidR="000B01F2" w:rsidRDefault="000B01F2" w:rsidP="000B01F2">
      <w:pPr>
        <w:spacing w:after="0" w:line="240" w:lineRule="auto"/>
        <w:jc w:val="both"/>
        <w:rPr>
          <w:rFonts w:ascii="Arial" w:eastAsia="Times New Roman" w:hAnsi="Arial" w:cs="Arial"/>
          <w:b/>
          <w:szCs w:val="24"/>
          <w:lang w:eastAsia="hu-HU"/>
        </w:rPr>
      </w:pPr>
      <w:r w:rsidRPr="00B05A30">
        <w:rPr>
          <w:rFonts w:ascii="Arial" w:eastAsia="Times New Roman" w:hAnsi="Arial" w:cs="Arial"/>
          <w:b/>
          <w:szCs w:val="24"/>
          <w:lang w:eastAsia="hu-HU"/>
        </w:rPr>
        <w:t>A Modern Városok Program második ütemében megvalósuló beruházások műszaki ellenőrzése</w:t>
      </w:r>
    </w:p>
    <w:p w:rsidR="000B01F2" w:rsidRDefault="000B01F2" w:rsidP="000B01F2">
      <w:pPr>
        <w:spacing w:after="0" w:line="240" w:lineRule="auto"/>
        <w:jc w:val="both"/>
        <w:rPr>
          <w:rFonts w:ascii="Arial" w:eastAsia="Times New Roman" w:hAnsi="Arial" w:cs="Arial"/>
          <w:b/>
          <w:i/>
          <w:szCs w:val="24"/>
          <w:lang w:eastAsia="hu-HU"/>
        </w:rPr>
      </w:pPr>
    </w:p>
    <w:p w:rsidR="000B01F2" w:rsidRDefault="000B01F2" w:rsidP="000B01F2">
      <w:pPr>
        <w:spacing w:after="0" w:line="240" w:lineRule="auto"/>
        <w:jc w:val="center"/>
        <w:rPr>
          <w:rFonts w:ascii="Arial" w:eastAsia="Times New Roman" w:hAnsi="Arial" w:cs="Arial"/>
          <w:b/>
          <w:szCs w:val="24"/>
          <w:lang w:eastAsia="hu-HU"/>
        </w:rPr>
      </w:pPr>
      <w:r>
        <w:rPr>
          <w:rFonts w:ascii="Arial" w:eastAsia="Times New Roman" w:hAnsi="Arial" w:cs="Arial"/>
          <w:b/>
          <w:szCs w:val="24"/>
          <w:lang w:eastAsia="hu-HU"/>
        </w:rPr>
        <w:t xml:space="preserve">4. rész: </w:t>
      </w:r>
      <w:r w:rsidRPr="0063550F">
        <w:rPr>
          <w:rFonts w:ascii="Arial" w:eastAsia="Times New Roman" w:hAnsi="Arial" w:cs="Arial"/>
          <w:b/>
          <w:szCs w:val="24"/>
          <w:lang w:eastAsia="hu-HU"/>
        </w:rPr>
        <w:t>A PTE Műszaki és Informatikai Kar építész és gépész műhelyek (É-G 81-56) kivitelezése a Modern Városok Program keretében – műszaki ellenőri feladatok</w:t>
      </w:r>
    </w:p>
    <w:p w:rsidR="000B01F2" w:rsidRPr="00396C9F" w:rsidRDefault="000B01F2" w:rsidP="000B01F2">
      <w:pPr>
        <w:spacing w:after="0" w:line="240" w:lineRule="auto"/>
        <w:jc w:val="both"/>
        <w:rPr>
          <w:rFonts w:ascii="Arial" w:eastAsia="Times New Roman" w:hAnsi="Arial" w:cs="Arial"/>
          <w:b/>
          <w:i/>
          <w:szCs w:val="24"/>
          <w:lang w:eastAsia="hu-HU"/>
        </w:rPr>
      </w:pPr>
    </w:p>
    <w:tbl>
      <w:tblPr>
        <w:tblStyle w:val="Rcsostblzat"/>
        <w:tblW w:w="9322"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3"/>
        <w:gridCol w:w="3645"/>
        <w:gridCol w:w="4134"/>
      </w:tblGrid>
      <w:tr w:rsidR="000B01F2" w:rsidRPr="00396C9F" w:rsidTr="00E352C1">
        <w:trPr>
          <w:jc w:val="center"/>
        </w:trPr>
        <w:tc>
          <w:tcPr>
            <w:tcW w:w="1543" w:type="dxa"/>
            <w:vAlign w:val="center"/>
          </w:tcPr>
          <w:p w:rsidR="000B01F2" w:rsidRPr="00396C9F" w:rsidRDefault="000B01F2" w:rsidP="00E352C1">
            <w:pPr>
              <w:jc w:val="center"/>
              <w:rPr>
                <w:rFonts w:ascii="Arial" w:hAnsi="Arial" w:cs="Arial"/>
                <w:highlight w:val="yellow"/>
              </w:rPr>
            </w:pPr>
          </w:p>
        </w:tc>
        <w:tc>
          <w:tcPr>
            <w:tcW w:w="3645" w:type="dxa"/>
            <w:vAlign w:val="center"/>
          </w:tcPr>
          <w:p w:rsidR="000B01F2" w:rsidRPr="00396C9F" w:rsidRDefault="000B01F2" w:rsidP="00E352C1">
            <w:pPr>
              <w:autoSpaceDE w:val="0"/>
              <w:autoSpaceDN w:val="0"/>
              <w:adjustRightInd w:val="0"/>
              <w:jc w:val="center"/>
              <w:rPr>
                <w:rFonts w:ascii="Arial" w:hAnsi="Arial" w:cs="Arial"/>
                <w:b/>
              </w:rPr>
            </w:pPr>
            <w:r w:rsidRPr="00396C9F">
              <w:rPr>
                <w:rFonts w:ascii="Arial" w:hAnsi="Arial" w:cs="Arial"/>
                <w:b/>
                <w:bCs/>
              </w:rPr>
              <w:t>Részszempont</w:t>
            </w:r>
          </w:p>
        </w:tc>
        <w:tc>
          <w:tcPr>
            <w:tcW w:w="4134" w:type="dxa"/>
            <w:vAlign w:val="center"/>
          </w:tcPr>
          <w:p w:rsidR="000B01F2" w:rsidRPr="00396C9F" w:rsidRDefault="000B01F2" w:rsidP="00E352C1">
            <w:pPr>
              <w:autoSpaceDE w:val="0"/>
              <w:autoSpaceDN w:val="0"/>
              <w:adjustRightInd w:val="0"/>
              <w:jc w:val="center"/>
              <w:rPr>
                <w:rFonts w:ascii="Arial" w:hAnsi="Arial" w:cs="Arial"/>
                <w:b/>
                <w:bCs/>
              </w:rPr>
            </w:pPr>
            <w:r w:rsidRPr="00396C9F">
              <w:rPr>
                <w:rFonts w:ascii="Arial" w:hAnsi="Arial" w:cs="Arial"/>
                <w:b/>
                <w:bCs/>
              </w:rPr>
              <w:t>Ajánlati elem</w:t>
            </w:r>
          </w:p>
        </w:tc>
      </w:tr>
      <w:tr w:rsidR="000B01F2" w:rsidRPr="00396C9F" w:rsidTr="00E352C1">
        <w:trPr>
          <w:trHeight w:val="264"/>
          <w:jc w:val="center"/>
        </w:trPr>
        <w:tc>
          <w:tcPr>
            <w:tcW w:w="1543" w:type="dxa"/>
            <w:vAlign w:val="center"/>
          </w:tcPr>
          <w:p w:rsidR="000B01F2" w:rsidRPr="00396C9F" w:rsidRDefault="000B01F2" w:rsidP="00E352C1">
            <w:pPr>
              <w:jc w:val="center"/>
              <w:rPr>
                <w:rFonts w:ascii="Arial" w:hAnsi="Arial" w:cs="Arial"/>
                <w:b/>
              </w:rPr>
            </w:pPr>
            <w:r>
              <w:rPr>
                <w:rFonts w:ascii="Arial" w:hAnsi="Arial" w:cs="Arial"/>
                <w:b/>
              </w:rPr>
              <w:t>1.</w:t>
            </w:r>
          </w:p>
        </w:tc>
        <w:tc>
          <w:tcPr>
            <w:tcW w:w="3645" w:type="dxa"/>
          </w:tcPr>
          <w:p w:rsidR="000B01F2" w:rsidRPr="00B05A30" w:rsidRDefault="000B01F2" w:rsidP="00E352C1">
            <w:pPr>
              <w:autoSpaceDE w:val="0"/>
              <w:autoSpaceDN w:val="0"/>
              <w:adjustRightInd w:val="0"/>
              <w:jc w:val="center"/>
              <w:rPr>
                <w:rFonts w:ascii="Arial" w:hAnsi="Arial" w:cs="Arial"/>
                <w:b/>
                <w:bCs/>
              </w:rPr>
            </w:pPr>
            <w:r w:rsidRPr="00B05A30">
              <w:rPr>
                <w:rFonts w:ascii="Arial" w:hAnsi="Arial" w:cs="Arial"/>
                <w:b/>
                <w:bCs/>
              </w:rPr>
              <w:t xml:space="preserve">Ajánlati ár </w:t>
            </w:r>
          </w:p>
        </w:tc>
        <w:tc>
          <w:tcPr>
            <w:tcW w:w="4134" w:type="dxa"/>
            <w:vAlign w:val="center"/>
          </w:tcPr>
          <w:p w:rsidR="000B01F2" w:rsidRPr="00396C9F" w:rsidRDefault="000B01F2" w:rsidP="00E352C1">
            <w:pPr>
              <w:autoSpaceDE w:val="0"/>
              <w:autoSpaceDN w:val="0"/>
              <w:adjustRightInd w:val="0"/>
              <w:jc w:val="center"/>
              <w:rPr>
                <w:rFonts w:ascii="Arial" w:hAnsi="Arial" w:cs="Arial"/>
                <w:b/>
              </w:rPr>
            </w:pPr>
            <w:r>
              <w:rPr>
                <w:rFonts w:ascii="Arial" w:hAnsi="Arial" w:cs="Arial"/>
                <w:b/>
              </w:rPr>
              <w:t>______________nettó HUF</w:t>
            </w:r>
          </w:p>
        </w:tc>
      </w:tr>
      <w:tr w:rsidR="000B01F2" w:rsidRPr="00396C9F" w:rsidTr="00E352C1">
        <w:trPr>
          <w:jc w:val="center"/>
        </w:trPr>
        <w:tc>
          <w:tcPr>
            <w:tcW w:w="1543" w:type="dxa"/>
            <w:vAlign w:val="center"/>
          </w:tcPr>
          <w:p w:rsidR="000B01F2" w:rsidRPr="00396C9F" w:rsidRDefault="000B01F2" w:rsidP="00E352C1">
            <w:pPr>
              <w:jc w:val="center"/>
              <w:rPr>
                <w:rFonts w:ascii="Arial" w:hAnsi="Arial" w:cs="Arial"/>
                <w:b/>
              </w:rPr>
            </w:pPr>
            <w:r>
              <w:rPr>
                <w:rFonts w:ascii="Arial" w:hAnsi="Arial" w:cs="Arial"/>
                <w:b/>
              </w:rPr>
              <w:t>2.</w:t>
            </w:r>
          </w:p>
        </w:tc>
        <w:tc>
          <w:tcPr>
            <w:tcW w:w="3645" w:type="dxa"/>
          </w:tcPr>
          <w:p w:rsidR="000B01F2" w:rsidRPr="00B05A30" w:rsidRDefault="000B01F2" w:rsidP="00E352C1">
            <w:pPr>
              <w:autoSpaceDE w:val="0"/>
              <w:autoSpaceDN w:val="0"/>
              <w:adjustRightInd w:val="0"/>
              <w:jc w:val="center"/>
              <w:rPr>
                <w:rFonts w:ascii="Arial" w:hAnsi="Arial" w:cs="Arial"/>
                <w:b/>
                <w:bCs/>
              </w:rPr>
            </w:pPr>
            <w:r w:rsidRPr="00B05A30">
              <w:rPr>
                <w:rFonts w:ascii="Arial" w:hAnsi="Arial" w:cs="Arial"/>
                <w:b/>
                <w:bCs/>
              </w:rPr>
              <w:t>A helyszíni szakági műszaki ellenőr megjelenésének időigénye az Ajánlatkérő értesítésétől számítva (egész órában kifejezve, min. 2 óra, maximum 6 óra)</w:t>
            </w:r>
          </w:p>
        </w:tc>
        <w:tc>
          <w:tcPr>
            <w:tcW w:w="4134" w:type="dxa"/>
            <w:shd w:val="clear" w:color="auto" w:fill="FFFFFF" w:themeFill="background1"/>
            <w:vAlign w:val="center"/>
          </w:tcPr>
          <w:p w:rsidR="000B01F2" w:rsidRPr="00F31CF8" w:rsidRDefault="000B01F2" w:rsidP="00E352C1">
            <w:pPr>
              <w:autoSpaceDE w:val="0"/>
              <w:autoSpaceDN w:val="0"/>
              <w:adjustRightInd w:val="0"/>
              <w:jc w:val="center"/>
              <w:rPr>
                <w:rFonts w:ascii="Arial" w:hAnsi="Arial" w:cs="Arial"/>
                <w:b/>
                <w:bCs/>
              </w:rPr>
            </w:pPr>
            <w:r>
              <w:rPr>
                <w:rFonts w:ascii="Arial" w:hAnsi="Arial" w:cs="Arial"/>
                <w:b/>
                <w:bCs/>
              </w:rPr>
              <w:t>_________óra</w:t>
            </w:r>
          </w:p>
        </w:tc>
      </w:tr>
    </w:tbl>
    <w:p w:rsidR="000B01F2" w:rsidRDefault="000B01F2" w:rsidP="000B01F2">
      <w:pPr>
        <w:tabs>
          <w:tab w:val="center" w:pos="2127"/>
          <w:tab w:val="center" w:pos="6804"/>
        </w:tabs>
        <w:suppressAutoHyphens/>
        <w:spacing w:after="0"/>
        <w:rPr>
          <w:rFonts w:ascii="Arial" w:hAnsi="Arial" w:cs="Arial"/>
          <w:szCs w:val="24"/>
          <w:lang w:eastAsia="ar-SA"/>
        </w:rPr>
      </w:pPr>
    </w:p>
    <w:p w:rsidR="000B01F2" w:rsidRPr="0056611E" w:rsidRDefault="000B01F2" w:rsidP="000B01F2">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B01F2" w:rsidRDefault="000B01F2" w:rsidP="000B01F2">
      <w:pPr>
        <w:tabs>
          <w:tab w:val="center" w:pos="2127"/>
          <w:tab w:val="center" w:pos="6804"/>
        </w:tabs>
        <w:suppressAutoHyphens/>
        <w:spacing w:after="0"/>
        <w:rPr>
          <w:rFonts w:ascii="Arial" w:hAnsi="Arial" w:cs="Arial"/>
          <w:szCs w:val="24"/>
          <w:lang w:eastAsia="ar-SA"/>
        </w:rPr>
      </w:pP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B01F2" w:rsidRDefault="000B01F2" w:rsidP="000B01F2">
      <w:pPr>
        <w:tabs>
          <w:tab w:val="center" w:pos="2127"/>
          <w:tab w:val="center" w:pos="6804"/>
        </w:tabs>
        <w:suppressAutoHyphens/>
        <w:spacing w:after="0"/>
        <w:rPr>
          <w:rFonts w:ascii="Arial" w:eastAsia="Times New Roman" w:hAnsi="Arial" w:cs="Arial"/>
          <w:b/>
          <w:i/>
          <w:szCs w:val="24"/>
          <w:lang w:eastAsia="hu-HU"/>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B01F2" w:rsidRDefault="000B01F2" w:rsidP="000B01F2">
      <w:pPr>
        <w:spacing w:after="0" w:line="240" w:lineRule="auto"/>
        <w:rPr>
          <w:rFonts w:ascii="Arial" w:eastAsia="Times New Roman" w:hAnsi="Arial" w:cs="Arial"/>
          <w:b/>
          <w:i/>
          <w:szCs w:val="24"/>
          <w:lang w:eastAsia="hu-HU"/>
        </w:rPr>
      </w:pPr>
    </w:p>
    <w:p w:rsidR="000B01F2" w:rsidRPr="001373F2" w:rsidRDefault="000B01F2" w:rsidP="000B01F2">
      <w:pPr>
        <w:spacing w:after="0" w:line="240" w:lineRule="auto"/>
        <w:rPr>
          <w:rFonts w:ascii="Arial" w:eastAsia="Times New Roman" w:hAnsi="Arial" w:cs="Arial"/>
          <w:szCs w:val="24"/>
          <w:lang w:eastAsia="hu-HU"/>
        </w:rPr>
      </w:pPr>
      <w:r w:rsidRPr="001059E9">
        <w:rPr>
          <w:rFonts w:ascii="Arial" w:eastAsia="Times New Roman" w:hAnsi="Arial" w:cs="Arial"/>
          <w:b/>
          <w:i/>
          <w:szCs w:val="24"/>
          <w:u w:val="single"/>
          <w:lang w:eastAsia="hu-HU"/>
        </w:rPr>
        <w:t>Megjegyzés: A felolvasólapot minden egyes részajánlatra külön-külön ki kell tölteni!</w:t>
      </w:r>
    </w:p>
    <w:p w:rsidR="000B01F2" w:rsidRDefault="000B01F2" w:rsidP="000B01F2">
      <w:pPr>
        <w:spacing w:after="0" w:line="240" w:lineRule="auto"/>
        <w:jc w:val="both"/>
        <w:rPr>
          <w:rFonts w:ascii="Arial" w:eastAsia="Times New Roman" w:hAnsi="Arial" w:cs="Arial"/>
          <w:b/>
          <w:i/>
          <w:szCs w:val="24"/>
          <w:lang w:eastAsia="hu-HU"/>
        </w:rPr>
      </w:pPr>
    </w:p>
    <w:p w:rsidR="000B01F2" w:rsidRPr="00ED27C7" w:rsidRDefault="000B01F2" w:rsidP="000B01F2">
      <w:pPr>
        <w:spacing w:after="0" w:line="240" w:lineRule="auto"/>
        <w:rPr>
          <w:rFonts w:ascii="Arial" w:eastAsia="Times New Roman" w:hAnsi="Arial" w:cs="Arial"/>
          <w:b/>
          <w:i/>
          <w:szCs w:val="24"/>
          <w:lang w:eastAsia="hu-HU"/>
        </w:rPr>
      </w:pPr>
      <w:r>
        <w:rPr>
          <w:rFonts w:ascii="Arial" w:eastAsia="Times New Roman" w:hAnsi="Arial" w:cs="Arial"/>
          <w:b/>
          <w:i/>
          <w:szCs w:val="24"/>
          <w:lang w:eastAsia="hu-HU"/>
        </w:rPr>
        <w:br w:type="page"/>
      </w:r>
    </w:p>
    <w:p w:rsidR="000B01F2" w:rsidRPr="001373F2" w:rsidRDefault="000B01F2" w:rsidP="000B01F2">
      <w:pPr>
        <w:spacing w:after="0" w:line="240" w:lineRule="auto"/>
        <w:jc w:val="right"/>
        <w:rPr>
          <w:rFonts w:ascii="Arial" w:eastAsia="Times New Roman" w:hAnsi="Arial" w:cs="Arial"/>
          <w:b/>
          <w:szCs w:val="24"/>
          <w:lang w:eastAsia="hu-HU"/>
        </w:rPr>
      </w:pPr>
      <w:r w:rsidRPr="001373F2">
        <w:rPr>
          <w:rFonts w:ascii="Arial" w:eastAsia="Times New Roman" w:hAnsi="Arial" w:cs="Arial"/>
          <w:b/>
          <w:szCs w:val="24"/>
          <w:lang w:eastAsia="hu-HU"/>
        </w:rPr>
        <w:lastRenderedPageBreak/>
        <w:t>3. SZÁMÚ MELLÉKLET</w:t>
      </w:r>
    </w:p>
    <w:p w:rsidR="000B01F2" w:rsidRPr="001373F2" w:rsidRDefault="000B01F2" w:rsidP="000B01F2">
      <w:pPr>
        <w:spacing w:after="0" w:line="240" w:lineRule="auto"/>
        <w:jc w:val="right"/>
        <w:rPr>
          <w:rFonts w:ascii="Arial" w:eastAsia="Times New Roman" w:hAnsi="Arial" w:cs="Arial"/>
          <w:szCs w:val="24"/>
          <w:lang w:eastAsia="hu-HU"/>
        </w:rPr>
      </w:pPr>
    </w:p>
    <w:p w:rsidR="000B01F2" w:rsidRPr="001373F2" w:rsidRDefault="000B01F2" w:rsidP="000B01F2">
      <w:pPr>
        <w:spacing w:after="0" w:line="240" w:lineRule="auto"/>
        <w:rPr>
          <w:rFonts w:ascii="Arial" w:eastAsia="Times New Roman" w:hAnsi="Arial" w:cs="Arial"/>
          <w:b/>
          <w:szCs w:val="24"/>
          <w:lang w:eastAsia="hu-HU"/>
        </w:rPr>
      </w:pPr>
    </w:p>
    <w:p w:rsidR="000B01F2" w:rsidRPr="001373F2" w:rsidRDefault="000B01F2" w:rsidP="000B01F2">
      <w:pPr>
        <w:spacing w:after="120"/>
        <w:ind w:left="425" w:hanging="425"/>
        <w:jc w:val="center"/>
        <w:rPr>
          <w:rFonts w:ascii="Arial" w:hAnsi="Arial" w:cs="Arial"/>
          <w:b/>
          <w:szCs w:val="24"/>
        </w:rPr>
      </w:pPr>
      <w:r w:rsidRPr="001373F2">
        <w:rPr>
          <w:rFonts w:ascii="Arial" w:hAnsi="Arial" w:cs="Arial"/>
          <w:b/>
          <w:szCs w:val="24"/>
        </w:rPr>
        <w:t>„</w:t>
      </w:r>
      <w:r w:rsidRPr="00B05A30">
        <w:rPr>
          <w:rFonts w:ascii="Arial" w:hAnsi="Arial" w:cs="Arial"/>
          <w:b/>
          <w:szCs w:val="24"/>
        </w:rPr>
        <w:t>A Modern Városok Program második ütemében megvalósuló beruházások műszaki ellenőrzése</w:t>
      </w:r>
      <w:r w:rsidRPr="001373F2">
        <w:rPr>
          <w:rFonts w:ascii="Arial" w:hAnsi="Arial" w:cs="Arial"/>
          <w:b/>
          <w:szCs w:val="24"/>
        </w:rPr>
        <w:t>”</w:t>
      </w:r>
    </w:p>
    <w:p w:rsidR="000B01F2" w:rsidRPr="001373F2" w:rsidRDefault="000B01F2" w:rsidP="000B01F2">
      <w:pPr>
        <w:spacing w:after="0" w:line="240" w:lineRule="auto"/>
        <w:jc w:val="center"/>
        <w:rPr>
          <w:rFonts w:ascii="Arial" w:eastAsia="Times New Roman" w:hAnsi="Arial" w:cs="Arial"/>
          <w:b/>
          <w:szCs w:val="24"/>
          <w:lang w:eastAsia="hu-HU"/>
        </w:rPr>
      </w:pPr>
    </w:p>
    <w:p w:rsidR="000B01F2" w:rsidRDefault="000B01F2" w:rsidP="000B01F2">
      <w:pPr>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 xml:space="preserve">Ajánlattevő nyilatkozata </w:t>
      </w:r>
    </w:p>
    <w:p w:rsidR="000B01F2" w:rsidRPr="001059E9" w:rsidRDefault="000B01F2" w:rsidP="000B01F2">
      <w:pPr>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a Kbt. 66. § (2) bekezdés szerint</w:t>
      </w:r>
    </w:p>
    <w:p w:rsidR="000B01F2" w:rsidRPr="001373F2" w:rsidRDefault="000B01F2" w:rsidP="000B01F2">
      <w:pPr>
        <w:spacing w:after="0" w:line="240" w:lineRule="auto"/>
        <w:jc w:val="center"/>
        <w:rPr>
          <w:rFonts w:ascii="Arial" w:eastAsia="Times New Roman" w:hAnsi="Arial" w:cs="Arial"/>
          <w:b/>
          <w:szCs w:val="24"/>
          <w:lang w:eastAsia="hu-HU"/>
        </w:rPr>
      </w:pPr>
    </w:p>
    <w:p w:rsidR="000B01F2" w:rsidRPr="001373F2" w:rsidRDefault="000B01F2" w:rsidP="000B01F2">
      <w:pPr>
        <w:spacing w:after="0" w:line="240" w:lineRule="auto"/>
        <w:contextualSpacing/>
        <w:rPr>
          <w:rFonts w:ascii="Arial" w:eastAsia="Times New Roman" w:hAnsi="Arial" w:cs="Arial"/>
          <w:b/>
          <w:szCs w:val="24"/>
          <w:lang w:eastAsia="hu-HU"/>
        </w:rPr>
      </w:pPr>
    </w:p>
    <w:p w:rsidR="000B01F2" w:rsidRPr="001373F2" w:rsidRDefault="000B01F2" w:rsidP="000B01F2">
      <w:pPr>
        <w:spacing w:after="0" w:line="240" w:lineRule="auto"/>
        <w:contextualSpacing/>
        <w:jc w:val="center"/>
        <w:rPr>
          <w:rFonts w:ascii="Arial" w:eastAsia="Times New Roman" w:hAnsi="Arial" w:cs="Arial"/>
          <w:szCs w:val="24"/>
          <w:lang w:eastAsia="hu-HU"/>
        </w:rPr>
      </w:pPr>
    </w:p>
    <w:p w:rsidR="000B01F2" w:rsidRPr="001373F2" w:rsidRDefault="000B01F2" w:rsidP="000B01F2">
      <w:pPr>
        <w:spacing w:after="0" w:line="240" w:lineRule="auto"/>
        <w:contextualSpacing/>
        <w:jc w:val="center"/>
        <w:rPr>
          <w:rFonts w:ascii="Arial" w:eastAsia="Times New Roman" w:hAnsi="Arial" w:cs="Arial"/>
          <w:szCs w:val="24"/>
          <w:lang w:eastAsia="hu-HU"/>
        </w:rPr>
      </w:pPr>
      <w:proofErr w:type="gramStart"/>
      <w:r w:rsidRPr="001373F2">
        <w:rPr>
          <w:rFonts w:ascii="Arial" w:eastAsia="Times New Roman" w:hAnsi="Arial" w:cs="Arial"/>
          <w:szCs w:val="24"/>
          <w:lang w:eastAsia="hu-HU"/>
        </w:rPr>
        <w:t>Alulírott …</w:t>
      </w:r>
      <w:proofErr w:type="gramEnd"/>
      <w:r w:rsidRPr="001373F2">
        <w:rPr>
          <w:rFonts w:ascii="Arial" w:eastAsia="Times New Roman" w:hAnsi="Arial" w:cs="Arial"/>
          <w:szCs w:val="24"/>
          <w:lang w:eastAsia="hu-HU"/>
        </w:rPr>
        <w:t xml:space="preserve">………………….. társaság (ajánlattevő), melyet képvisel: …………………………… </w:t>
      </w: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jc w:val="center"/>
        <w:rPr>
          <w:rFonts w:ascii="Arial" w:eastAsia="Times New Roman" w:hAnsi="Arial" w:cs="Arial"/>
          <w:b/>
          <w:szCs w:val="24"/>
          <w:lang w:eastAsia="hu-HU"/>
        </w:rPr>
      </w:pPr>
      <w:proofErr w:type="gramStart"/>
      <w:r w:rsidRPr="001373F2">
        <w:rPr>
          <w:rFonts w:ascii="Arial" w:eastAsia="Times New Roman" w:hAnsi="Arial" w:cs="Arial"/>
          <w:b/>
          <w:spacing w:val="40"/>
          <w:szCs w:val="24"/>
          <w:lang w:eastAsia="hu-HU"/>
        </w:rPr>
        <w:t>az</w:t>
      </w:r>
      <w:proofErr w:type="gramEnd"/>
      <w:r w:rsidRPr="001373F2">
        <w:rPr>
          <w:rFonts w:ascii="Arial" w:eastAsia="Times New Roman" w:hAnsi="Arial" w:cs="Arial"/>
          <w:b/>
          <w:spacing w:val="40"/>
          <w:szCs w:val="24"/>
          <w:lang w:eastAsia="hu-HU"/>
        </w:rPr>
        <w:t xml:space="preserve"> alábbi nyilatkozatot tesszük</w:t>
      </w:r>
      <w:r w:rsidRPr="001373F2">
        <w:rPr>
          <w:rFonts w:ascii="Arial" w:eastAsia="Times New Roman" w:hAnsi="Arial" w:cs="Arial"/>
          <w:b/>
          <w:szCs w:val="24"/>
          <w:lang w:eastAsia="hu-HU"/>
        </w:rPr>
        <w:t>:</w:t>
      </w:r>
    </w:p>
    <w:p w:rsidR="000B01F2" w:rsidRPr="001373F2" w:rsidRDefault="000B01F2" w:rsidP="000B01F2">
      <w:pPr>
        <w:spacing w:after="0" w:line="240" w:lineRule="auto"/>
        <w:contextualSpacing/>
        <w:jc w:val="center"/>
        <w:rPr>
          <w:rFonts w:ascii="Arial" w:eastAsia="Times New Roman" w:hAnsi="Arial" w:cs="Arial"/>
          <w:b/>
          <w:szCs w:val="24"/>
          <w:lang w:eastAsia="hu-HU"/>
        </w:rPr>
      </w:pP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Default="000B01F2" w:rsidP="000B01F2">
      <w:pPr>
        <w:numPr>
          <w:ilvl w:val="0"/>
          <w:numId w:val="1"/>
        </w:numPr>
        <w:spacing w:after="0" w:line="240" w:lineRule="auto"/>
        <w:ind w:left="357" w:hanging="357"/>
        <w:contextualSpacing/>
        <w:jc w:val="both"/>
        <w:rPr>
          <w:rFonts w:ascii="Arial" w:eastAsia="Times New Roman" w:hAnsi="Arial" w:cs="Arial"/>
          <w:szCs w:val="24"/>
          <w:lang w:eastAsia="hu-HU"/>
        </w:rPr>
      </w:pPr>
      <w:r w:rsidRPr="001373F2">
        <w:rPr>
          <w:rFonts w:ascii="Arial" w:eastAsia="Times New Roman" w:hAnsi="Arial" w:cs="Arial"/>
          <w:szCs w:val="24"/>
          <w:lang w:eastAsia="hu-HU"/>
        </w:rPr>
        <w:t xml:space="preserve">Megvizsgáltuk, és fenntartás vagy korlátozás nélkül elfogadjuk a fent hivatkozott közbeszerzési eljárás Ajánlattételi felhívásának és Közbeszerzési Dokumentumainak feltételeit. Kijelentjük, hogy </w:t>
      </w:r>
      <w:proofErr w:type="gramStart"/>
      <w:r w:rsidRPr="001373F2">
        <w:rPr>
          <w:rFonts w:ascii="Arial" w:eastAsia="Times New Roman" w:hAnsi="Arial" w:cs="Arial"/>
          <w:szCs w:val="24"/>
          <w:lang w:eastAsia="hu-HU"/>
        </w:rPr>
        <w:t>amennyiben</w:t>
      </w:r>
      <w:proofErr w:type="gramEnd"/>
      <w:r w:rsidRPr="001373F2">
        <w:rPr>
          <w:rFonts w:ascii="Arial" w:eastAsia="Times New Roman" w:hAnsi="Arial" w:cs="Arial"/>
          <w:szCs w:val="24"/>
          <w:lang w:eastAsia="hu-HU"/>
        </w:rPr>
        <w:t xml:space="preserve"> mint nyertes ajánlattevő kiválasztásra kerülünk, az Ajánlattételi felhívásban és Közbeszerzési Dokumentumainak foglalt szerződést szerződésszerűen teljesítjük az ajánlatunkban rögzített feltételekkel.</w:t>
      </w:r>
    </w:p>
    <w:p w:rsidR="000B01F2" w:rsidRPr="001373F2" w:rsidRDefault="000B01F2" w:rsidP="000B01F2">
      <w:pPr>
        <w:spacing w:after="0" w:line="240" w:lineRule="auto"/>
        <w:ind w:left="357"/>
        <w:contextualSpacing/>
        <w:jc w:val="both"/>
        <w:rPr>
          <w:rFonts w:ascii="Arial" w:eastAsia="Times New Roman" w:hAnsi="Arial" w:cs="Arial"/>
          <w:szCs w:val="24"/>
          <w:lang w:eastAsia="hu-HU"/>
        </w:rPr>
      </w:pPr>
    </w:p>
    <w:p w:rsidR="000B01F2" w:rsidRDefault="000B01F2" w:rsidP="000B01F2">
      <w:pPr>
        <w:numPr>
          <w:ilvl w:val="0"/>
          <w:numId w:val="1"/>
        </w:numPr>
        <w:spacing w:after="0" w:line="240" w:lineRule="auto"/>
        <w:ind w:left="357" w:hanging="357"/>
        <w:contextualSpacing/>
        <w:jc w:val="both"/>
        <w:rPr>
          <w:rFonts w:ascii="Arial" w:eastAsia="Times New Roman" w:hAnsi="Arial" w:cs="Arial"/>
          <w:szCs w:val="24"/>
          <w:lang w:eastAsia="hu-HU"/>
        </w:rPr>
      </w:pPr>
      <w:r w:rsidRPr="001373F2">
        <w:rPr>
          <w:rFonts w:ascii="Arial" w:eastAsia="Times New Roman" w:hAnsi="Arial" w:cs="Arial"/>
          <w:szCs w:val="24"/>
          <w:lang w:eastAsia="hu-HU"/>
        </w:rPr>
        <w:t>Elfogadjuk a Közbeszerzési Dokumentumokban lévő szerződéstervezetet.</w:t>
      </w:r>
    </w:p>
    <w:p w:rsidR="000B01F2" w:rsidRPr="00AC520D" w:rsidRDefault="000B01F2" w:rsidP="000B01F2">
      <w:pPr>
        <w:ind w:left="360"/>
        <w:rPr>
          <w:lang w:eastAsia="hu-HU"/>
        </w:rPr>
      </w:pPr>
    </w:p>
    <w:p w:rsidR="000B01F2" w:rsidRDefault="000B01F2" w:rsidP="000B01F2">
      <w:pPr>
        <w:numPr>
          <w:ilvl w:val="0"/>
          <w:numId w:val="1"/>
        </w:numPr>
        <w:spacing w:after="0" w:line="240" w:lineRule="auto"/>
        <w:jc w:val="both"/>
        <w:rPr>
          <w:rFonts w:ascii="Arial" w:hAnsi="Arial" w:cs="Arial"/>
          <w:color w:val="000000"/>
          <w:szCs w:val="24"/>
        </w:rPr>
      </w:pPr>
      <w:r w:rsidRPr="001373F2">
        <w:rPr>
          <w:rFonts w:ascii="Arial" w:hAnsi="Arial" w:cs="Arial"/>
          <w:color w:val="000000"/>
          <w:szCs w:val="24"/>
        </w:rPr>
        <w:t>Vállaljuk, hogy nyertességünk esetén a szerződést megkötjük, valamint teljesítjük a műszaki leírásban megfogalmazott elvárásokat a szerződésben foglaltaknak megfelelően a mindenkori ajánlatunkban szereplő ajánlati árért.</w:t>
      </w:r>
    </w:p>
    <w:p w:rsidR="000B01F2" w:rsidRPr="00AC520D" w:rsidRDefault="000B01F2" w:rsidP="000B01F2">
      <w:pPr>
        <w:ind w:left="360"/>
      </w:pPr>
    </w:p>
    <w:p w:rsidR="000B01F2" w:rsidRPr="001373F2" w:rsidRDefault="000B01F2" w:rsidP="000B01F2">
      <w:pPr>
        <w:numPr>
          <w:ilvl w:val="0"/>
          <w:numId w:val="1"/>
        </w:numPr>
        <w:spacing w:after="0" w:line="240" w:lineRule="auto"/>
        <w:ind w:left="357" w:hanging="357"/>
        <w:contextualSpacing/>
        <w:jc w:val="both"/>
        <w:rPr>
          <w:rFonts w:ascii="Arial" w:eastAsia="Times New Roman" w:hAnsi="Arial" w:cs="Arial"/>
          <w:szCs w:val="24"/>
          <w:lang w:eastAsia="hu-HU"/>
        </w:rPr>
      </w:pPr>
      <w:r w:rsidRPr="001373F2">
        <w:rPr>
          <w:rFonts w:ascii="Arial" w:eastAsia="Times New Roman" w:hAnsi="Arial" w:cs="Arial"/>
          <w:szCs w:val="24"/>
          <w:lang w:eastAsia="hu-HU"/>
        </w:rPr>
        <w:t>Vállaljuk, hogy ajánlatunkat az ajánlati kötöttség létrejöttétől számítva legalább 30 napig fenntartjuk. Tudomásul vesszük, hogy ajánlatunkat ezen ajánlati kötöttség időtartama alatt már nem változtathatjuk meg.</w:t>
      </w:r>
    </w:p>
    <w:p w:rsidR="000B01F2" w:rsidRPr="001373F2" w:rsidRDefault="000B01F2" w:rsidP="000B01F2">
      <w:pPr>
        <w:spacing w:after="0" w:line="240" w:lineRule="auto"/>
        <w:contextualSpacing/>
        <w:jc w:val="both"/>
        <w:rPr>
          <w:rFonts w:ascii="Arial" w:eastAsia="Times New Roman" w:hAnsi="Arial" w:cs="Arial"/>
          <w:szCs w:val="24"/>
          <w:lang w:eastAsia="hu-HU"/>
        </w:rPr>
      </w:pPr>
    </w:p>
    <w:p w:rsidR="000B01F2" w:rsidRPr="001373F2" w:rsidRDefault="000B01F2" w:rsidP="000B01F2">
      <w:pPr>
        <w:ind w:left="720"/>
        <w:rPr>
          <w:rFonts w:ascii="Arial" w:hAnsi="Arial" w:cs="Arial"/>
          <w:lang w:eastAsia="hu-HU"/>
        </w:rPr>
      </w:pPr>
    </w:p>
    <w:p w:rsidR="000B01F2" w:rsidRPr="0056611E" w:rsidRDefault="000B01F2" w:rsidP="000B01F2">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B01F2" w:rsidRPr="0056611E" w:rsidRDefault="000B01F2" w:rsidP="000B01F2">
      <w:pPr>
        <w:suppressAutoHyphens/>
        <w:spacing w:after="0"/>
        <w:rPr>
          <w:rFonts w:ascii="Arial" w:hAnsi="Arial" w:cs="Arial"/>
          <w:szCs w:val="24"/>
          <w:lang w:eastAsia="ar-SA"/>
        </w:rPr>
      </w:pP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B01F2" w:rsidRPr="001373F2" w:rsidRDefault="000B01F2" w:rsidP="000B01F2">
      <w:pPr>
        <w:spacing w:after="0" w:line="240" w:lineRule="auto"/>
        <w:jc w:val="right"/>
        <w:rPr>
          <w:rFonts w:ascii="Arial" w:eastAsia="Times New Roman" w:hAnsi="Arial" w:cs="Arial"/>
          <w:b/>
          <w:szCs w:val="24"/>
          <w:lang w:eastAsia="hu-HU"/>
        </w:rPr>
      </w:pPr>
      <w:r w:rsidRPr="001373F2">
        <w:rPr>
          <w:rFonts w:ascii="Arial" w:eastAsia="Times New Roman" w:hAnsi="Arial" w:cs="Arial"/>
          <w:szCs w:val="24"/>
          <w:lang w:eastAsia="hu-HU"/>
        </w:rPr>
        <w:br w:type="page"/>
      </w:r>
      <w:r w:rsidRPr="001373F2">
        <w:rPr>
          <w:rFonts w:ascii="Arial" w:eastAsia="Times New Roman" w:hAnsi="Arial" w:cs="Arial"/>
          <w:b/>
          <w:szCs w:val="24"/>
          <w:lang w:eastAsia="hu-HU"/>
        </w:rPr>
        <w:lastRenderedPageBreak/>
        <w:t>4. SZÁMÚ MELLÉKLET</w:t>
      </w:r>
    </w:p>
    <w:p w:rsidR="000B01F2" w:rsidRPr="001373F2" w:rsidRDefault="000B01F2" w:rsidP="000B01F2">
      <w:pPr>
        <w:spacing w:after="0" w:line="240" w:lineRule="auto"/>
        <w:jc w:val="center"/>
        <w:rPr>
          <w:rFonts w:ascii="Arial" w:eastAsia="Times New Roman" w:hAnsi="Arial" w:cs="Arial"/>
          <w:szCs w:val="24"/>
          <w:lang w:eastAsia="hu-HU"/>
        </w:rPr>
      </w:pPr>
    </w:p>
    <w:p w:rsidR="000B01F2" w:rsidRPr="001373F2" w:rsidRDefault="000B01F2" w:rsidP="000B01F2">
      <w:pPr>
        <w:spacing w:after="120"/>
        <w:ind w:left="425" w:hanging="425"/>
        <w:jc w:val="center"/>
        <w:rPr>
          <w:rFonts w:ascii="Arial" w:hAnsi="Arial" w:cs="Arial"/>
          <w:b/>
          <w:szCs w:val="24"/>
        </w:rPr>
      </w:pPr>
      <w:r w:rsidRPr="001373F2">
        <w:rPr>
          <w:rFonts w:ascii="Arial" w:hAnsi="Arial" w:cs="Arial"/>
          <w:b/>
          <w:szCs w:val="24"/>
        </w:rPr>
        <w:t>„</w:t>
      </w:r>
      <w:r w:rsidRPr="00B05A30">
        <w:rPr>
          <w:rFonts w:ascii="Arial" w:hAnsi="Arial" w:cs="Arial"/>
          <w:b/>
          <w:szCs w:val="24"/>
        </w:rPr>
        <w:t>A Modern Városok Program második ütemében megvalósuló beruházások műszaki ellenőrzése</w:t>
      </w:r>
      <w:r w:rsidRPr="001373F2">
        <w:rPr>
          <w:rFonts w:ascii="Arial" w:hAnsi="Arial" w:cs="Arial"/>
          <w:b/>
          <w:szCs w:val="24"/>
        </w:rPr>
        <w:t>”</w:t>
      </w:r>
    </w:p>
    <w:p w:rsidR="000B01F2" w:rsidRPr="001373F2" w:rsidRDefault="000B01F2" w:rsidP="000B01F2">
      <w:pPr>
        <w:spacing w:after="0" w:line="240" w:lineRule="auto"/>
        <w:jc w:val="center"/>
        <w:outlineLvl w:val="0"/>
        <w:rPr>
          <w:rFonts w:ascii="Arial" w:eastAsia="Times New Roman" w:hAnsi="Arial" w:cs="Arial"/>
          <w:szCs w:val="24"/>
          <w:lang w:eastAsia="hu-HU"/>
        </w:rPr>
      </w:pPr>
    </w:p>
    <w:p w:rsidR="000B01F2" w:rsidRDefault="000B01F2" w:rsidP="000B01F2">
      <w:pPr>
        <w:spacing w:after="0" w:line="240" w:lineRule="auto"/>
        <w:contextualSpacing/>
        <w:jc w:val="center"/>
        <w:rPr>
          <w:rFonts w:ascii="Arial" w:eastAsia="Times New Roman" w:hAnsi="Arial" w:cs="Arial"/>
          <w:b/>
          <w:caps/>
          <w:szCs w:val="24"/>
          <w:lang w:eastAsia="hu-HU"/>
        </w:rPr>
      </w:pPr>
      <w:r w:rsidRPr="001059E9">
        <w:rPr>
          <w:rFonts w:ascii="Arial" w:eastAsia="Times New Roman" w:hAnsi="Arial" w:cs="Arial"/>
          <w:b/>
          <w:caps/>
          <w:szCs w:val="24"/>
          <w:lang w:eastAsia="hu-HU"/>
        </w:rPr>
        <w:t xml:space="preserve">Nyilatkozat </w:t>
      </w:r>
    </w:p>
    <w:p w:rsidR="000B01F2" w:rsidRPr="001059E9" w:rsidRDefault="000B01F2" w:rsidP="000B01F2">
      <w:pPr>
        <w:spacing w:after="0" w:line="240" w:lineRule="auto"/>
        <w:contextualSpacing/>
        <w:jc w:val="center"/>
        <w:rPr>
          <w:rFonts w:ascii="Arial" w:eastAsia="Times New Roman" w:hAnsi="Arial" w:cs="Arial"/>
          <w:b/>
          <w:caps/>
          <w:szCs w:val="24"/>
          <w:lang w:eastAsia="hu-HU"/>
        </w:rPr>
      </w:pPr>
      <w:r w:rsidRPr="001059E9">
        <w:rPr>
          <w:rFonts w:ascii="Arial" w:eastAsia="Times New Roman" w:hAnsi="Arial" w:cs="Arial"/>
          <w:b/>
          <w:caps/>
          <w:szCs w:val="24"/>
          <w:lang w:eastAsia="hu-HU"/>
        </w:rPr>
        <w:t>a Kbt. 66. § (4) bekezdése szerint</w:t>
      </w: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jc w:val="center"/>
        <w:rPr>
          <w:rFonts w:ascii="Arial" w:eastAsia="Times New Roman" w:hAnsi="Arial" w:cs="Arial"/>
          <w:szCs w:val="24"/>
          <w:lang w:eastAsia="hu-HU"/>
        </w:rPr>
      </w:pPr>
      <w:proofErr w:type="gramStart"/>
      <w:r w:rsidRPr="001373F2">
        <w:rPr>
          <w:rFonts w:ascii="Arial" w:eastAsia="Times New Roman" w:hAnsi="Arial" w:cs="Arial"/>
          <w:szCs w:val="24"/>
          <w:lang w:eastAsia="hu-HU"/>
        </w:rPr>
        <w:t>Alulírott …</w:t>
      </w:r>
      <w:proofErr w:type="gramEnd"/>
      <w:r w:rsidRPr="001373F2">
        <w:rPr>
          <w:rFonts w:ascii="Arial" w:eastAsia="Times New Roman" w:hAnsi="Arial" w:cs="Arial"/>
          <w:szCs w:val="24"/>
          <w:lang w:eastAsia="hu-HU"/>
        </w:rPr>
        <w:t xml:space="preserve">………………….. társaság (ajánlattevő), melyet képvisel: …………………………… </w:t>
      </w:r>
    </w:p>
    <w:p w:rsidR="000B01F2" w:rsidRPr="001373F2" w:rsidRDefault="000B01F2" w:rsidP="000B01F2">
      <w:pPr>
        <w:spacing w:after="0" w:line="240" w:lineRule="auto"/>
        <w:contextualSpacing/>
        <w:jc w:val="center"/>
        <w:rPr>
          <w:rFonts w:ascii="Arial" w:eastAsia="Times New Roman" w:hAnsi="Arial" w:cs="Arial"/>
          <w:szCs w:val="24"/>
          <w:lang w:eastAsia="hu-HU"/>
        </w:rPr>
      </w:pPr>
      <w:proofErr w:type="gramStart"/>
      <w:r w:rsidRPr="001373F2">
        <w:rPr>
          <w:rFonts w:ascii="Arial" w:eastAsia="Times New Roman" w:hAnsi="Arial" w:cs="Arial"/>
          <w:szCs w:val="24"/>
          <w:lang w:eastAsia="hu-HU"/>
        </w:rPr>
        <w:t>nyilatkozom</w:t>
      </w:r>
      <w:proofErr w:type="gramEnd"/>
      <w:r w:rsidRPr="001373F2">
        <w:rPr>
          <w:rFonts w:ascii="Arial" w:eastAsia="Times New Roman" w:hAnsi="Arial" w:cs="Arial"/>
          <w:szCs w:val="24"/>
          <w:lang w:eastAsia="hu-HU"/>
        </w:rPr>
        <w:t>,</w:t>
      </w:r>
    </w:p>
    <w:p w:rsidR="000B01F2" w:rsidRPr="001373F2" w:rsidRDefault="000B01F2" w:rsidP="000B01F2">
      <w:pPr>
        <w:spacing w:after="0" w:line="240" w:lineRule="auto"/>
        <w:contextualSpacing/>
        <w:jc w:val="center"/>
        <w:rPr>
          <w:rFonts w:ascii="Arial" w:eastAsia="Times New Roman" w:hAnsi="Arial" w:cs="Arial"/>
          <w:szCs w:val="24"/>
          <w:lang w:eastAsia="hu-HU"/>
        </w:rPr>
      </w:pPr>
    </w:p>
    <w:p w:rsidR="000B01F2" w:rsidRPr="00CE0528" w:rsidRDefault="000B01F2" w:rsidP="000B01F2">
      <w:pPr>
        <w:spacing w:after="0" w:line="240" w:lineRule="auto"/>
        <w:contextualSpacing/>
        <w:rPr>
          <w:rFonts w:ascii="Arial" w:eastAsia="Times New Roman" w:hAnsi="Arial" w:cs="Arial"/>
          <w:szCs w:val="24"/>
          <w:lang w:eastAsia="hu-HU"/>
        </w:rPr>
      </w:pPr>
      <w:proofErr w:type="gramStart"/>
      <w:r w:rsidRPr="00AC520D">
        <w:rPr>
          <w:rFonts w:ascii="Arial" w:eastAsia="Times New Roman" w:hAnsi="Arial" w:cs="Arial"/>
          <w:szCs w:val="24"/>
          <w:lang w:eastAsia="hu-HU"/>
        </w:rPr>
        <w:t>hogy</w:t>
      </w:r>
      <w:proofErr w:type="gramEnd"/>
      <w:r w:rsidRPr="00AC520D">
        <w:rPr>
          <w:rFonts w:ascii="Arial" w:eastAsia="Times New Roman" w:hAnsi="Arial" w:cs="Arial"/>
          <w:szCs w:val="24"/>
          <w:lang w:eastAsia="hu-HU"/>
        </w:rPr>
        <w:t xml:space="preserve"> a kis- és középvállalkozásról szóló 2004. évi XXXIV. törvény (</w:t>
      </w:r>
      <w:proofErr w:type="spellStart"/>
      <w:r w:rsidRPr="00AC520D">
        <w:rPr>
          <w:rFonts w:ascii="Arial" w:eastAsia="Times New Roman" w:hAnsi="Arial" w:cs="Arial"/>
          <w:szCs w:val="24"/>
          <w:lang w:eastAsia="hu-HU"/>
        </w:rPr>
        <w:t>Kkvt</w:t>
      </w:r>
      <w:proofErr w:type="spellEnd"/>
      <w:r w:rsidRPr="00AC520D">
        <w:rPr>
          <w:rFonts w:ascii="Arial" w:eastAsia="Times New Roman" w:hAnsi="Arial" w:cs="Arial"/>
          <w:szCs w:val="24"/>
          <w:lang w:eastAsia="hu-HU"/>
        </w:rPr>
        <w:t xml:space="preserve">.) 3. § szerint </w:t>
      </w:r>
      <w:r w:rsidRPr="00CE0528">
        <w:rPr>
          <w:rFonts w:ascii="Arial" w:eastAsia="Times New Roman" w:hAnsi="Arial" w:cs="Arial"/>
          <w:szCs w:val="24"/>
          <w:lang w:eastAsia="hu-HU"/>
        </w:rPr>
        <w:t>vállalkozásunk besorolása a következő:</w:t>
      </w:r>
    </w:p>
    <w:p w:rsidR="000B01F2" w:rsidRPr="00CE0528" w:rsidRDefault="000B01F2" w:rsidP="000B01F2">
      <w:pPr>
        <w:pStyle w:val="Listaszerbekezds"/>
        <w:numPr>
          <w:ilvl w:val="0"/>
          <w:numId w:val="10"/>
        </w:numPr>
        <w:rPr>
          <w:lang w:eastAsia="hu-HU"/>
        </w:rPr>
      </w:pPr>
      <w:r w:rsidRPr="00CE0528">
        <w:rPr>
          <w:lang w:eastAsia="hu-HU"/>
        </w:rPr>
        <w:t>középvállalkozás</w:t>
      </w:r>
    </w:p>
    <w:p w:rsidR="000B01F2" w:rsidRPr="00CE0528" w:rsidRDefault="000B01F2" w:rsidP="000B01F2">
      <w:pPr>
        <w:pStyle w:val="Listaszerbekezds"/>
        <w:numPr>
          <w:ilvl w:val="0"/>
          <w:numId w:val="10"/>
        </w:numPr>
        <w:rPr>
          <w:lang w:eastAsia="hu-HU"/>
        </w:rPr>
      </w:pPr>
      <w:r w:rsidRPr="00CE0528">
        <w:rPr>
          <w:lang w:eastAsia="hu-HU"/>
        </w:rPr>
        <w:t>kisvállalkozás</w:t>
      </w:r>
    </w:p>
    <w:p w:rsidR="000B01F2" w:rsidRPr="00CE0528" w:rsidRDefault="000B01F2" w:rsidP="000B01F2">
      <w:pPr>
        <w:pStyle w:val="Listaszerbekezds"/>
        <w:numPr>
          <w:ilvl w:val="0"/>
          <w:numId w:val="10"/>
        </w:numPr>
        <w:rPr>
          <w:lang w:eastAsia="hu-HU"/>
        </w:rPr>
      </w:pPr>
      <w:proofErr w:type="spellStart"/>
      <w:r w:rsidRPr="00CE0528">
        <w:rPr>
          <w:lang w:eastAsia="hu-HU"/>
        </w:rPr>
        <w:t>mikrovállalkozás</w:t>
      </w:r>
      <w:proofErr w:type="spellEnd"/>
    </w:p>
    <w:p w:rsidR="000B01F2" w:rsidRPr="00CE0528" w:rsidRDefault="000B01F2" w:rsidP="000B01F2">
      <w:pPr>
        <w:pStyle w:val="Listaszerbekezds"/>
        <w:numPr>
          <w:ilvl w:val="0"/>
          <w:numId w:val="10"/>
        </w:numPr>
        <w:rPr>
          <w:lang w:eastAsia="hu-HU"/>
        </w:rPr>
      </w:pPr>
      <w:r w:rsidRPr="00CE0528">
        <w:rPr>
          <w:lang w:eastAsia="hu-HU"/>
        </w:rPr>
        <w:t xml:space="preserve">nem tartozunk a </w:t>
      </w:r>
      <w:proofErr w:type="spellStart"/>
      <w:r w:rsidRPr="00CE0528">
        <w:rPr>
          <w:lang w:eastAsia="hu-HU"/>
        </w:rPr>
        <w:t>Kkvt</w:t>
      </w:r>
      <w:proofErr w:type="spellEnd"/>
      <w:r w:rsidRPr="00CE0528">
        <w:rPr>
          <w:lang w:eastAsia="hu-HU"/>
        </w:rPr>
        <w:t>. hatálya alá.</w:t>
      </w:r>
    </w:p>
    <w:p w:rsidR="000B01F2" w:rsidRPr="00AC520D" w:rsidRDefault="000B01F2" w:rsidP="000B01F2">
      <w:pPr>
        <w:spacing w:after="0" w:line="240" w:lineRule="auto"/>
        <w:contextualSpacing/>
        <w:jc w:val="center"/>
        <w:rPr>
          <w:rFonts w:ascii="Arial" w:eastAsia="Times New Roman" w:hAnsi="Arial" w:cs="Arial"/>
          <w:szCs w:val="24"/>
          <w:lang w:eastAsia="hu-HU"/>
        </w:rPr>
      </w:pPr>
    </w:p>
    <w:p w:rsidR="000B01F2" w:rsidRPr="001373F2" w:rsidRDefault="000B01F2" w:rsidP="000B01F2">
      <w:pPr>
        <w:spacing w:after="0" w:line="240" w:lineRule="auto"/>
        <w:contextualSpacing/>
        <w:jc w:val="center"/>
        <w:rPr>
          <w:rFonts w:ascii="Arial" w:eastAsia="Times New Roman" w:hAnsi="Arial" w:cs="Arial"/>
          <w:szCs w:val="24"/>
          <w:lang w:eastAsia="hu-HU"/>
        </w:rPr>
      </w:pPr>
    </w:p>
    <w:p w:rsidR="000B01F2" w:rsidRPr="0056611E" w:rsidRDefault="000B01F2" w:rsidP="000B01F2">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B01F2" w:rsidRPr="0056611E" w:rsidRDefault="000B01F2" w:rsidP="000B01F2">
      <w:pPr>
        <w:suppressAutoHyphens/>
        <w:spacing w:after="0"/>
        <w:rPr>
          <w:rFonts w:ascii="Arial" w:hAnsi="Arial" w:cs="Arial"/>
          <w:szCs w:val="24"/>
          <w:lang w:eastAsia="ar-SA"/>
        </w:rPr>
      </w:pP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jc w:val="right"/>
        <w:rPr>
          <w:rFonts w:ascii="Arial" w:eastAsia="Times New Roman" w:hAnsi="Arial" w:cs="Arial"/>
          <w:b/>
          <w:szCs w:val="24"/>
          <w:lang w:eastAsia="hu-HU"/>
        </w:rPr>
      </w:pPr>
      <w:r w:rsidRPr="001373F2">
        <w:rPr>
          <w:rFonts w:ascii="Arial" w:eastAsia="Times New Roman" w:hAnsi="Arial" w:cs="Arial"/>
          <w:szCs w:val="24"/>
          <w:lang w:eastAsia="hu-HU"/>
        </w:rPr>
        <w:br w:type="page"/>
      </w:r>
      <w:r w:rsidRPr="001373F2">
        <w:rPr>
          <w:rFonts w:ascii="Arial" w:eastAsia="Times New Roman" w:hAnsi="Arial" w:cs="Arial"/>
          <w:b/>
          <w:szCs w:val="24"/>
          <w:lang w:eastAsia="hu-HU"/>
        </w:rPr>
        <w:lastRenderedPageBreak/>
        <w:t>5. SZÁMÚ MELLÉKLET</w:t>
      </w:r>
    </w:p>
    <w:p w:rsidR="000B01F2" w:rsidRPr="001373F2" w:rsidRDefault="000B01F2" w:rsidP="000B01F2">
      <w:pPr>
        <w:spacing w:after="0" w:line="240" w:lineRule="auto"/>
        <w:jc w:val="right"/>
        <w:rPr>
          <w:rFonts w:ascii="Arial" w:eastAsia="Times New Roman" w:hAnsi="Arial" w:cs="Arial"/>
          <w:szCs w:val="24"/>
          <w:lang w:eastAsia="hu-HU"/>
        </w:rPr>
      </w:pPr>
    </w:p>
    <w:p w:rsidR="000B01F2" w:rsidRPr="001373F2" w:rsidRDefault="000B01F2" w:rsidP="000B01F2">
      <w:pPr>
        <w:spacing w:after="120"/>
        <w:ind w:left="425" w:hanging="425"/>
        <w:jc w:val="center"/>
        <w:rPr>
          <w:rFonts w:ascii="Arial" w:hAnsi="Arial" w:cs="Arial"/>
          <w:b/>
          <w:szCs w:val="24"/>
        </w:rPr>
      </w:pPr>
      <w:r w:rsidRPr="001373F2">
        <w:rPr>
          <w:rFonts w:ascii="Arial" w:hAnsi="Arial" w:cs="Arial"/>
          <w:b/>
          <w:szCs w:val="24"/>
        </w:rPr>
        <w:t>„</w:t>
      </w:r>
      <w:r w:rsidRPr="00B05A30">
        <w:rPr>
          <w:rFonts w:ascii="Arial" w:hAnsi="Arial" w:cs="Arial"/>
          <w:b/>
          <w:szCs w:val="24"/>
        </w:rPr>
        <w:t>A Modern Városok Program második ütemében megvalósuló beruházások műszaki ellenőrzése</w:t>
      </w:r>
      <w:r w:rsidRPr="001373F2">
        <w:rPr>
          <w:rFonts w:ascii="Arial" w:hAnsi="Arial" w:cs="Arial"/>
          <w:b/>
          <w:szCs w:val="24"/>
        </w:rPr>
        <w:t>”</w:t>
      </w:r>
    </w:p>
    <w:p w:rsidR="000B01F2" w:rsidRPr="001373F2" w:rsidRDefault="000B01F2" w:rsidP="000B01F2">
      <w:pPr>
        <w:spacing w:after="0" w:line="240" w:lineRule="auto"/>
        <w:jc w:val="center"/>
        <w:rPr>
          <w:rFonts w:ascii="Arial" w:hAnsi="Arial" w:cs="Arial"/>
          <w:i/>
          <w:szCs w:val="24"/>
        </w:rPr>
      </w:pPr>
      <w:r w:rsidRPr="001373F2">
        <w:rPr>
          <w:rFonts w:ascii="Arial" w:hAnsi="Arial" w:cs="Arial"/>
          <w:i/>
          <w:szCs w:val="24"/>
        </w:rPr>
        <w:t xml:space="preserve"> </w:t>
      </w:r>
    </w:p>
    <w:p w:rsidR="000B01F2" w:rsidRPr="001059E9" w:rsidRDefault="000B01F2" w:rsidP="000B01F2">
      <w:pPr>
        <w:spacing w:after="0" w:line="240" w:lineRule="auto"/>
        <w:jc w:val="center"/>
        <w:outlineLvl w:val="0"/>
        <w:rPr>
          <w:rFonts w:ascii="Arial" w:eastAsia="Times New Roman" w:hAnsi="Arial" w:cs="Arial"/>
          <w:b/>
          <w:caps/>
          <w:szCs w:val="24"/>
          <w:lang w:eastAsia="hu-HU"/>
        </w:rPr>
      </w:pPr>
      <w:bookmarkStart w:id="5" w:name="_Toc448738697"/>
      <w:bookmarkStart w:id="6" w:name="_Toc456615927"/>
      <w:bookmarkStart w:id="7" w:name="_Toc485726830"/>
      <w:r w:rsidRPr="001059E9">
        <w:rPr>
          <w:rFonts w:ascii="Arial" w:eastAsia="Times New Roman" w:hAnsi="Arial" w:cs="Arial"/>
          <w:b/>
          <w:caps/>
          <w:szCs w:val="24"/>
          <w:lang w:eastAsia="hu-HU"/>
        </w:rPr>
        <w:t>Ajánlattevő nyilatkozata</w:t>
      </w:r>
      <w:bookmarkEnd w:id="5"/>
      <w:bookmarkEnd w:id="6"/>
      <w:bookmarkEnd w:id="7"/>
      <w:r w:rsidRPr="001059E9">
        <w:rPr>
          <w:rFonts w:ascii="Arial" w:eastAsia="Times New Roman" w:hAnsi="Arial" w:cs="Arial"/>
          <w:b/>
          <w:caps/>
          <w:szCs w:val="24"/>
          <w:lang w:eastAsia="hu-HU"/>
        </w:rPr>
        <w:t xml:space="preserve"> </w:t>
      </w:r>
    </w:p>
    <w:p w:rsidR="000B01F2" w:rsidRPr="001059E9" w:rsidRDefault="000B01F2" w:rsidP="000B01F2">
      <w:pPr>
        <w:spacing w:after="0" w:line="240" w:lineRule="auto"/>
        <w:jc w:val="center"/>
        <w:outlineLvl w:val="0"/>
        <w:rPr>
          <w:rFonts w:ascii="Arial" w:eastAsia="Times New Roman" w:hAnsi="Arial" w:cs="Arial"/>
          <w:b/>
          <w:caps/>
          <w:szCs w:val="24"/>
          <w:lang w:eastAsia="hu-HU"/>
        </w:rPr>
      </w:pPr>
      <w:bookmarkStart w:id="8" w:name="_Toc448738698"/>
      <w:bookmarkStart w:id="9" w:name="_Toc456615928"/>
      <w:bookmarkStart w:id="10" w:name="_Toc485726831"/>
      <w:r w:rsidRPr="001059E9">
        <w:rPr>
          <w:rFonts w:ascii="Arial" w:eastAsia="Times New Roman" w:hAnsi="Arial" w:cs="Arial"/>
          <w:b/>
          <w:caps/>
          <w:szCs w:val="24"/>
          <w:lang w:eastAsia="hu-HU"/>
        </w:rPr>
        <w:t>a Kbt. 66. § (6) bekezdése szerint</w:t>
      </w:r>
      <w:bookmarkEnd w:id="8"/>
      <w:bookmarkEnd w:id="9"/>
      <w:bookmarkEnd w:id="10"/>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jc w:val="center"/>
        <w:rPr>
          <w:rFonts w:ascii="Arial" w:eastAsia="Times New Roman" w:hAnsi="Arial" w:cs="Arial"/>
          <w:szCs w:val="24"/>
          <w:lang w:eastAsia="hu-HU"/>
        </w:rPr>
      </w:pPr>
      <w:proofErr w:type="gramStart"/>
      <w:r w:rsidRPr="001373F2">
        <w:rPr>
          <w:rFonts w:ascii="Arial" w:eastAsia="Times New Roman" w:hAnsi="Arial" w:cs="Arial"/>
          <w:szCs w:val="24"/>
          <w:lang w:eastAsia="hu-HU"/>
        </w:rPr>
        <w:t>Alulírott …</w:t>
      </w:r>
      <w:proofErr w:type="gramEnd"/>
      <w:r w:rsidRPr="001373F2">
        <w:rPr>
          <w:rFonts w:ascii="Arial" w:eastAsia="Times New Roman" w:hAnsi="Arial" w:cs="Arial"/>
          <w:szCs w:val="24"/>
          <w:lang w:eastAsia="hu-HU"/>
        </w:rPr>
        <w:t xml:space="preserve">………………….. társaság (ajánlattevő), melyet képvisel: …………………………… </w:t>
      </w: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jc w:val="center"/>
        <w:rPr>
          <w:rFonts w:ascii="Arial" w:eastAsia="Times New Roman" w:hAnsi="Arial" w:cs="Arial"/>
          <w:b/>
          <w:szCs w:val="24"/>
          <w:lang w:eastAsia="hu-HU"/>
        </w:rPr>
      </w:pPr>
      <w:proofErr w:type="gramStart"/>
      <w:r w:rsidRPr="001373F2">
        <w:rPr>
          <w:rFonts w:ascii="Arial" w:eastAsia="Times New Roman" w:hAnsi="Arial" w:cs="Arial"/>
          <w:b/>
          <w:spacing w:val="40"/>
          <w:szCs w:val="24"/>
          <w:lang w:eastAsia="hu-HU"/>
        </w:rPr>
        <w:t>az</w:t>
      </w:r>
      <w:proofErr w:type="gramEnd"/>
      <w:r w:rsidRPr="001373F2">
        <w:rPr>
          <w:rFonts w:ascii="Arial" w:eastAsia="Times New Roman" w:hAnsi="Arial" w:cs="Arial"/>
          <w:b/>
          <w:spacing w:val="40"/>
          <w:szCs w:val="24"/>
          <w:lang w:eastAsia="hu-HU"/>
        </w:rPr>
        <w:t xml:space="preserve"> alábbi nyilatkozatot tesszük</w:t>
      </w:r>
      <w:r w:rsidRPr="001373F2">
        <w:rPr>
          <w:rFonts w:ascii="Arial" w:eastAsia="Times New Roman" w:hAnsi="Arial" w:cs="Arial"/>
          <w:b/>
          <w:szCs w:val="24"/>
          <w:lang w:eastAsia="hu-HU"/>
        </w:rPr>
        <w:t>:</w:t>
      </w:r>
    </w:p>
    <w:p w:rsidR="000B01F2" w:rsidRPr="001373F2" w:rsidRDefault="000B01F2" w:rsidP="000B01F2">
      <w:pPr>
        <w:spacing w:after="0" w:line="240" w:lineRule="auto"/>
        <w:contextualSpacing/>
        <w:jc w:val="center"/>
        <w:rPr>
          <w:rFonts w:ascii="Arial" w:eastAsia="Times New Roman" w:hAnsi="Arial" w:cs="Arial"/>
          <w:b/>
          <w:szCs w:val="24"/>
          <w:lang w:eastAsia="hu-HU"/>
        </w:rPr>
      </w:pPr>
    </w:p>
    <w:p w:rsidR="000B01F2" w:rsidRPr="001373F2" w:rsidRDefault="000B01F2" w:rsidP="000B01F2">
      <w:pPr>
        <w:autoSpaceDE w:val="0"/>
        <w:autoSpaceDN w:val="0"/>
        <w:adjustRightInd w:val="0"/>
        <w:spacing w:after="0" w:line="240" w:lineRule="auto"/>
        <w:jc w:val="both"/>
        <w:rPr>
          <w:rFonts w:ascii="Arial" w:hAnsi="Arial" w:cs="Arial"/>
          <w:i/>
          <w:szCs w:val="24"/>
        </w:rPr>
      </w:pPr>
      <w:r w:rsidRPr="001373F2">
        <w:rPr>
          <w:rFonts w:ascii="Arial" w:hAnsi="Arial" w:cs="Arial"/>
          <w:szCs w:val="24"/>
        </w:rPr>
        <w:t>A) Nyilatkozunk Kbt. 66. § (6) bekezdés a) pontja alapján a közbeszerzési eljárás alapján megkötendő szerződés teljesítéséhez nem kívánok igénybe venni alvállalkozót.</w:t>
      </w:r>
    </w:p>
    <w:p w:rsidR="000B01F2" w:rsidRPr="001373F2" w:rsidRDefault="000B01F2" w:rsidP="000B01F2">
      <w:pPr>
        <w:spacing w:after="0" w:line="240" w:lineRule="auto"/>
        <w:contextualSpacing/>
        <w:jc w:val="center"/>
        <w:rPr>
          <w:rFonts w:ascii="Arial" w:eastAsia="Times New Roman" w:hAnsi="Arial" w:cs="Arial"/>
          <w:b/>
          <w:szCs w:val="24"/>
          <w:lang w:eastAsia="hu-HU"/>
        </w:rPr>
      </w:pPr>
      <w:r w:rsidRPr="001373F2">
        <w:rPr>
          <w:rFonts w:ascii="Arial" w:eastAsia="Times New Roman" w:hAnsi="Arial" w:cs="Arial"/>
          <w:b/>
          <w:szCs w:val="24"/>
          <w:lang w:eastAsia="hu-HU"/>
        </w:rPr>
        <w:t>VAGY</w:t>
      </w: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jc w:val="both"/>
        <w:rPr>
          <w:rFonts w:ascii="Arial" w:eastAsia="Times New Roman" w:hAnsi="Arial" w:cs="Arial"/>
          <w:b/>
          <w:szCs w:val="24"/>
          <w:lang w:eastAsia="hu-HU"/>
        </w:rPr>
      </w:pPr>
      <w:r w:rsidRPr="001373F2">
        <w:rPr>
          <w:rFonts w:ascii="Arial" w:eastAsia="Times New Roman" w:hAnsi="Arial" w:cs="Arial"/>
          <w:szCs w:val="24"/>
          <w:lang w:eastAsia="hu-HU"/>
        </w:rPr>
        <w:t>B) Nyilatkozunk a Kbt. 66. § (6) bekezdés a) pontja alapján, hogy a közbeszerzés tárgyának alábbiakban meghatározott részeivel összefüggésben a teljesítéséhez alvállalkozót</w:t>
      </w:r>
      <w:r w:rsidRPr="001373F2">
        <w:rPr>
          <w:rFonts w:ascii="Arial" w:eastAsia="Times New Roman" w:hAnsi="Arial" w:cs="Arial"/>
          <w:b/>
          <w:szCs w:val="24"/>
          <w:lang w:eastAsia="hu-HU"/>
        </w:rPr>
        <w:t xml:space="preserve"> igénybe </w:t>
      </w:r>
      <w:proofErr w:type="gramStart"/>
      <w:r w:rsidRPr="001373F2">
        <w:rPr>
          <w:rFonts w:ascii="Arial" w:eastAsia="Times New Roman" w:hAnsi="Arial" w:cs="Arial"/>
          <w:b/>
          <w:szCs w:val="24"/>
          <w:lang w:eastAsia="hu-HU"/>
        </w:rPr>
        <w:t>veszünk</w:t>
      </w:r>
      <w:r w:rsidRPr="001373F2">
        <w:rPr>
          <w:rFonts w:ascii="Arial" w:eastAsia="Times New Roman" w:hAnsi="Arial" w:cs="Arial"/>
          <w:b/>
          <w:szCs w:val="24"/>
          <w:vertAlign w:val="superscript"/>
          <w:lang w:eastAsia="hu-HU"/>
        </w:rPr>
        <w:footnoteReference w:id="1"/>
      </w:r>
      <w:r w:rsidRPr="001373F2">
        <w:rPr>
          <w:rFonts w:ascii="Arial" w:eastAsia="Times New Roman" w:hAnsi="Arial" w:cs="Arial"/>
          <w:b/>
          <w:szCs w:val="24"/>
          <w:lang w:eastAsia="hu-HU"/>
        </w:rPr>
        <w:t>:</w:t>
      </w:r>
      <w:proofErr w:type="gramEnd"/>
    </w:p>
    <w:p w:rsidR="000B01F2" w:rsidRPr="001373F2" w:rsidRDefault="000B01F2" w:rsidP="000B01F2">
      <w:pPr>
        <w:spacing w:after="0" w:line="240" w:lineRule="auto"/>
        <w:contextualSpacing/>
        <w:rPr>
          <w:rFonts w:ascii="Arial" w:eastAsia="Times New Roman" w:hAnsi="Arial" w:cs="Arial"/>
          <w:b/>
          <w:szCs w:val="24"/>
          <w:lang w:eastAsia="hu-HU"/>
        </w:rPr>
      </w:pPr>
    </w:p>
    <w:tbl>
      <w:tblPr>
        <w:tblW w:w="8516" w:type="dxa"/>
        <w:tblCellSpacing w:w="1440" w:type="nil"/>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516"/>
      </w:tblGrid>
      <w:tr w:rsidR="000B01F2" w:rsidRPr="001373F2" w:rsidTr="00E352C1">
        <w:trPr>
          <w:cantSplit/>
          <w:tblHeader/>
          <w:tblCellSpacing w:w="1440" w:type="nil"/>
        </w:trPr>
        <w:tc>
          <w:tcPr>
            <w:tcW w:w="8516" w:type="dxa"/>
            <w:shd w:val="clear" w:color="auto" w:fill="C0C0C0"/>
            <w:vAlign w:val="center"/>
          </w:tcPr>
          <w:p w:rsidR="000B01F2" w:rsidRPr="001373F2" w:rsidRDefault="000B01F2" w:rsidP="00E352C1">
            <w:pPr>
              <w:spacing w:after="0" w:line="240" w:lineRule="auto"/>
              <w:contextualSpacing/>
              <w:jc w:val="center"/>
              <w:rPr>
                <w:rFonts w:ascii="Arial" w:eastAsia="Times New Roman" w:hAnsi="Arial" w:cs="Arial"/>
                <w:b/>
                <w:bCs/>
                <w:szCs w:val="24"/>
                <w:lang w:eastAsia="hu-HU"/>
              </w:rPr>
            </w:pPr>
            <w:r w:rsidRPr="001373F2">
              <w:rPr>
                <w:rFonts w:ascii="Arial" w:eastAsia="Times New Roman" w:hAnsi="Arial" w:cs="Arial"/>
                <w:b/>
                <w:szCs w:val="24"/>
                <w:lang w:eastAsia="hu-HU"/>
              </w:rPr>
              <w:t>A közbeszerzésnek az a része (részei), amelynek teljesítéséhez az ajánlattevő alvállalkozót vesz igénybe</w:t>
            </w:r>
          </w:p>
        </w:tc>
      </w:tr>
      <w:tr w:rsidR="000B01F2" w:rsidRPr="001373F2" w:rsidTr="00E352C1">
        <w:trPr>
          <w:cantSplit/>
          <w:tblCellSpacing w:w="1440" w:type="nil"/>
        </w:trPr>
        <w:tc>
          <w:tcPr>
            <w:tcW w:w="8516" w:type="dxa"/>
          </w:tcPr>
          <w:p w:rsidR="000B01F2" w:rsidRPr="001373F2" w:rsidRDefault="000B01F2" w:rsidP="00E352C1">
            <w:pPr>
              <w:widowControl w:val="0"/>
              <w:spacing w:after="0" w:line="240" w:lineRule="auto"/>
              <w:ind w:left="459"/>
              <w:contextualSpacing/>
              <w:jc w:val="center"/>
              <w:rPr>
                <w:rFonts w:ascii="Arial" w:eastAsia="Times New Roman" w:hAnsi="Arial" w:cs="Arial"/>
                <w:snapToGrid w:val="0"/>
                <w:szCs w:val="24"/>
                <w:lang w:eastAsia="hu-HU"/>
              </w:rPr>
            </w:pPr>
          </w:p>
        </w:tc>
      </w:tr>
      <w:tr w:rsidR="000B01F2" w:rsidRPr="001373F2" w:rsidTr="00E352C1">
        <w:trPr>
          <w:cantSplit/>
          <w:tblCellSpacing w:w="1440" w:type="nil"/>
        </w:trPr>
        <w:tc>
          <w:tcPr>
            <w:tcW w:w="8516" w:type="dxa"/>
          </w:tcPr>
          <w:p w:rsidR="000B01F2" w:rsidRPr="001373F2" w:rsidRDefault="000B01F2" w:rsidP="00E352C1">
            <w:pPr>
              <w:widowControl w:val="0"/>
              <w:spacing w:after="0" w:line="240" w:lineRule="auto"/>
              <w:ind w:left="459"/>
              <w:contextualSpacing/>
              <w:jc w:val="center"/>
              <w:rPr>
                <w:rFonts w:ascii="Arial" w:eastAsia="Times New Roman" w:hAnsi="Arial" w:cs="Arial"/>
                <w:snapToGrid w:val="0"/>
                <w:szCs w:val="24"/>
                <w:lang w:eastAsia="hu-HU"/>
              </w:rPr>
            </w:pPr>
          </w:p>
        </w:tc>
      </w:tr>
      <w:tr w:rsidR="000B01F2" w:rsidRPr="001373F2" w:rsidTr="00E352C1">
        <w:trPr>
          <w:cantSplit/>
          <w:tblCellSpacing w:w="1440" w:type="nil"/>
        </w:trPr>
        <w:tc>
          <w:tcPr>
            <w:tcW w:w="8516" w:type="dxa"/>
          </w:tcPr>
          <w:p w:rsidR="000B01F2" w:rsidRPr="001373F2" w:rsidRDefault="000B01F2" w:rsidP="00E352C1">
            <w:pPr>
              <w:widowControl w:val="0"/>
              <w:spacing w:after="0" w:line="240" w:lineRule="auto"/>
              <w:ind w:left="459"/>
              <w:contextualSpacing/>
              <w:jc w:val="center"/>
              <w:rPr>
                <w:rFonts w:ascii="Arial" w:eastAsia="Times New Roman" w:hAnsi="Arial" w:cs="Arial"/>
                <w:snapToGrid w:val="0"/>
                <w:szCs w:val="24"/>
                <w:lang w:eastAsia="hu-HU"/>
              </w:rPr>
            </w:pPr>
          </w:p>
        </w:tc>
      </w:tr>
      <w:tr w:rsidR="000B01F2" w:rsidRPr="001373F2" w:rsidTr="00E352C1">
        <w:trPr>
          <w:cantSplit/>
          <w:tblCellSpacing w:w="1440" w:type="nil"/>
        </w:trPr>
        <w:tc>
          <w:tcPr>
            <w:tcW w:w="8516" w:type="dxa"/>
          </w:tcPr>
          <w:p w:rsidR="000B01F2" w:rsidRPr="001373F2" w:rsidRDefault="000B01F2" w:rsidP="00E352C1">
            <w:pPr>
              <w:widowControl w:val="0"/>
              <w:spacing w:after="0" w:line="240" w:lineRule="auto"/>
              <w:ind w:left="459"/>
              <w:contextualSpacing/>
              <w:jc w:val="center"/>
              <w:rPr>
                <w:rFonts w:ascii="Arial" w:eastAsia="Times New Roman" w:hAnsi="Arial" w:cs="Arial"/>
                <w:snapToGrid w:val="0"/>
                <w:szCs w:val="24"/>
                <w:lang w:eastAsia="hu-HU"/>
              </w:rPr>
            </w:pPr>
          </w:p>
        </w:tc>
      </w:tr>
      <w:tr w:rsidR="000B01F2" w:rsidRPr="001373F2" w:rsidTr="00E352C1">
        <w:trPr>
          <w:cantSplit/>
          <w:tblCellSpacing w:w="1440" w:type="nil"/>
        </w:trPr>
        <w:tc>
          <w:tcPr>
            <w:tcW w:w="8516" w:type="dxa"/>
          </w:tcPr>
          <w:p w:rsidR="000B01F2" w:rsidRPr="001373F2" w:rsidRDefault="000B01F2" w:rsidP="00E352C1">
            <w:pPr>
              <w:widowControl w:val="0"/>
              <w:spacing w:after="0" w:line="240" w:lineRule="auto"/>
              <w:ind w:left="459"/>
              <w:contextualSpacing/>
              <w:jc w:val="center"/>
              <w:rPr>
                <w:rFonts w:ascii="Arial" w:eastAsia="Times New Roman" w:hAnsi="Arial" w:cs="Arial"/>
                <w:snapToGrid w:val="0"/>
                <w:szCs w:val="24"/>
                <w:lang w:eastAsia="hu-HU"/>
              </w:rPr>
            </w:pPr>
          </w:p>
        </w:tc>
      </w:tr>
    </w:tbl>
    <w:p w:rsidR="000B01F2" w:rsidRPr="001373F2" w:rsidRDefault="000B01F2" w:rsidP="000B01F2">
      <w:pPr>
        <w:pBdr>
          <w:bottom w:val="single" w:sz="12" w:space="1" w:color="auto"/>
        </w:pBdr>
        <w:spacing w:after="0" w:line="240" w:lineRule="auto"/>
        <w:rPr>
          <w:rFonts w:ascii="Arial" w:hAnsi="Arial" w:cs="Arial"/>
          <w:szCs w:val="24"/>
        </w:rPr>
      </w:pPr>
    </w:p>
    <w:p w:rsidR="000B01F2" w:rsidRPr="001373F2" w:rsidRDefault="000B01F2" w:rsidP="000B01F2">
      <w:pPr>
        <w:autoSpaceDE w:val="0"/>
        <w:autoSpaceDN w:val="0"/>
        <w:adjustRightInd w:val="0"/>
        <w:spacing w:after="0" w:line="240" w:lineRule="auto"/>
        <w:jc w:val="both"/>
        <w:rPr>
          <w:rFonts w:ascii="Arial" w:hAnsi="Arial" w:cs="Arial"/>
          <w:i/>
          <w:szCs w:val="24"/>
        </w:rPr>
      </w:pPr>
    </w:p>
    <w:p w:rsidR="000B01F2" w:rsidRPr="001373F2" w:rsidRDefault="000B01F2" w:rsidP="000B01F2">
      <w:pPr>
        <w:spacing w:after="0" w:line="240" w:lineRule="auto"/>
        <w:contextualSpacing/>
        <w:rPr>
          <w:rFonts w:ascii="Arial" w:hAnsi="Arial" w:cs="Arial"/>
          <w:szCs w:val="24"/>
        </w:rPr>
      </w:pPr>
      <w:r w:rsidRPr="001373F2">
        <w:rPr>
          <w:rFonts w:ascii="Arial" w:hAnsi="Arial" w:cs="Arial"/>
          <w:szCs w:val="24"/>
        </w:rPr>
        <w:t xml:space="preserve">B) </w:t>
      </w:r>
      <w:r w:rsidRPr="001373F2">
        <w:rPr>
          <w:rFonts w:ascii="Arial" w:eastAsia="Times New Roman" w:hAnsi="Arial" w:cs="Arial"/>
          <w:szCs w:val="24"/>
          <w:lang w:eastAsia="hu-HU"/>
        </w:rPr>
        <w:t>Nyilatkozunk a Kbt. 66. § (6) bekezdés b) pontja alapján, hogy a fent megjelölt</w:t>
      </w:r>
      <w:r w:rsidRPr="001373F2">
        <w:rPr>
          <w:rFonts w:ascii="Arial" w:hAnsi="Arial" w:cs="Arial"/>
          <w:szCs w:val="24"/>
        </w:rPr>
        <w:t xml:space="preserve"> részek tekintetében az alábbi, már ismert alvállalkozókkal rendelkezem</w:t>
      </w:r>
    </w:p>
    <w:p w:rsidR="000B01F2" w:rsidRPr="001373F2" w:rsidRDefault="000B01F2" w:rsidP="000B01F2">
      <w:pPr>
        <w:spacing w:after="0" w:line="240" w:lineRule="auto"/>
        <w:contextualSpacing/>
        <w:rPr>
          <w:rFonts w:ascii="Arial" w:eastAsia="Times New Roman" w:hAnsi="Arial" w:cs="Arial"/>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0B01F2" w:rsidRPr="001373F2" w:rsidTr="00E352C1">
        <w:trPr>
          <w:cantSplit/>
          <w:trHeight w:val="555"/>
          <w:tblHeader/>
          <w:tblCellSpacing w:w="1440" w:type="nil"/>
        </w:trPr>
        <w:tc>
          <w:tcPr>
            <w:tcW w:w="4176" w:type="dxa"/>
            <w:shd w:val="clear" w:color="auto" w:fill="C0C0C0"/>
            <w:vAlign w:val="center"/>
          </w:tcPr>
          <w:p w:rsidR="000B01F2" w:rsidRPr="001373F2" w:rsidRDefault="000B01F2" w:rsidP="00E352C1">
            <w:pPr>
              <w:spacing w:after="0" w:line="240" w:lineRule="auto"/>
              <w:contextualSpacing/>
              <w:jc w:val="center"/>
              <w:rPr>
                <w:rFonts w:ascii="Arial" w:eastAsia="Times New Roman" w:hAnsi="Arial" w:cs="Arial"/>
                <w:b/>
                <w:bCs/>
                <w:szCs w:val="24"/>
                <w:lang w:eastAsia="hu-HU"/>
              </w:rPr>
            </w:pPr>
            <w:r w:rsidRPr="001373F2">
              <w:rPr>
                <w:rFonts w:ascii="Arial" w:eastAsia="Times New Roman" w:hAnsi="Arial" w:cs="Arial"/>
                <w:b/>
                <w:bCs/>
                <w:szCs w:val="24"/>
                <w:lang w:eastAsia="hu-HU"/>
              </w:rPr>
              <w:t>A közbeszerzésnek az a része (részei), amelynek teljesítéséhez az ajánlattevő alvállalkozót vesz igénybe</w:t>
            </w:r>
          </w:p>
        </w:tc>
        <w:tc>
          <w:tcPr>
            <w:tcW w:w="4395" w:type="dxa"/>
            <w:shd w:val="clear" w:color="auto" w:fill="C0C0C0"/>
            <w:vAlign w:val="center"/>
          </w:tcPr>
          <w:p w:rsidR="000B01F2" w:rsidRPr="001373F2" w:rsidRDefault="000B01F2" w:rsidP="00E352C1">
            <w:pPr>
              <w:spacing w:after="0" w:line="240" w:lineRule="auto"/>
              <w:contextualSpacing/>
              <w:jc w:val="center"/>
              <w:rPr>
                <w:rFonts w:ascii="Arial" w:eastAsia="Times New Roman" w:hAnsi="Arial" w:cs="Arial"/>
                <w:b/>
                <w:bCs/>
                <w:szCs w:val="24"/>
                <w:lang w:eastAsia="hu-HU"/>
              </w:rPr>
            </w:pPr>
            <w:r w:rsidRPr="001373F2">
              <w:rPr>
                <w:rFonts w:ascii="Arial" w:eastAsia="Times New Roman" w:hAnsi="Arial" w:cs="Arial"/>
                <w:b/>
                <w:bCs/>
                <w:szCs w:val="24"/>
                <w:lang w:eastAsia="hu-HU"/>
              </w:rPr>
              <w:t>Ismert alvállalkozó (név, cím, székhely)</w:t>
            </w:r>
          </w:p>
        </w:tc>
      </w:tr>
      <w:tr w:rsidR="000B01F2" w:rsidRPr="001373F2" w:rsidTr="00E352C1">
        <w:trPr>
          <w:cantSplit/>
          <w:trHeight w:val="555"/>
          <w:tblCellSpacing w:w="1440" w:type="nil"/>
        </w:trPr>
        <w:tc>
          <w:tcPr>
            <w:tcW w:w="4176" w:type="dxa"/>
            <w:vAlign w:val="center"/>
          </w:tcPr>
          <w:p w:rsidR="000B01F2" w:rsidRPr="001373F2" w:rsidRDefault="000B01F2" w:rsidP="00E352C1">
            <w:pPr>
              <w:spacing w:after="0" w:line="240" w:lineRule="auto"/>
              <w:contextualSpacing/>
              <w:rPr>
                <w:rFonts w:ascii="Arial" w:eastAsia="Times New Roman" w:hAnsi="Arial" w:cs="Arial"/>
                <w:bCs/>
                <w:szCs w:val="24"/>
                <w:lang w:eastAsia="hu-HU"/>
              </w:rPr>
            </w:pPr>
          </w:p>
        </w:tc>
        <w:tc>
          <w:tcPr>
            <w:tcW w:w="4395" w:type="dxa"/>
            <w:vAlign w:val="center"/>
          </w:tcPr>
          <w:p w:rsidR="000B01F2" w:rsidRPr="001373F2" w:rsidRDefault="000B01F2" w:rsidP="00E352C1">
            <w:pPr>
              <w:spacing w:after="0" w:line="240" w:lineRule="auto"/>
              <w:contextualSpacing/>
              <w:rPr>
                <w:rFonts w:ascii="Arial" w:eastAsia="Times New Roman" w:hAnsi="Arial" w:cs="Arial"/>
                <w:bCs/>
                <w:szCs w:val="24"/>
                <w:lang w:eastAsia="hu-HU"/>
              </w:rPr>
            </w:pPr>
          </w:p>
        </w:tc>
      </w:tr>
      <w:tr w:rsidR="000B01F2" w:rsidRPr="001373F2" w:rsidTr="00E352C1">
        <w:trPr>
          <w:cantSplit/>
          <w:trHeight w:val="111"/>
          <w:tblCellSpacing w:w="1440" w:type="nil"/>
        </w:trPr>
        <w:tc>
          <w:tcPr>
            <w:tcW w:w="4176" w:type="dxa"/>
            <w:vAlign w:val="center"/>
          </w:tcPr>
          <w:p w:rsidR="000B01F2" w:rsidRPr="001373F2" w:rsidRDefault="000B01F2" w:rsidP="00E352C1">
            <w:pPr>
              <w:spacing w:after="0" w:line="240" w:lineRule="auto"/>
              <w:contextualSpacing/>
              <w:rPr>
                <w:rFonts w:ascii="Arial" w:eastAsia="Times New Roman" w:hAnsi="Arial" w:cs="Arial"/>
                <w:color w:val="000000"/>
                <w:szCs w:val="24"/>
                <w:lang w:eastAsia="hu-HU"/>
              </w:rPr>
            </w:pPr>
          </w:p>
        </w:tc>
        <w:tc>
          <w:tcPr>
            <w:tcW w:w="4395" w:type="dxa"/>
            <w:vAlign w:val="center"/>
          </w:tcPr>
          <w:p w:rsidR="000B01F2" w:rsidRPr="001373F2" w:rsidRDefault="000B01F2" w:rsidP="00E352C1">
            <w:pPr>
              <w:spacing w:after="0" w:line="240" w:lineRule="auto"/>
              <w:contextualSpacing/>
              <w:rPr>
                <w:rFonts w:ascii="Arial" w:eastAsia="Times New Roman" w:hAnsi="Arial" w:cs="Arial"/>
                <w:color w:val="000000"/>
                <w:szCs w:val="24"/>
                <w:lang w:eastAsia="hu-HU"/>
              </w:rPr>
            </w:pPr>
          </w:p>
        </w:tc>
      </w:tr>
      <w:tr w:rsidR="000B01F2" w:rsidRPr="001373F2" w:rsidTr="00E352C1">
        <w:trPr>
          <w:cantSplit/>
          <w:trHeight w:val="111"/>
          <w:tblCellSpacing w:w="1440" w:type="nil"/>
        </w:trPr>
        <w:tc>
          <w:tcPr>
            <w:tcW w:w="4176" w:type="dxa"/>
            <w:vAlign w:val="center"/>
          </w:tcPr>
          <w:p w:rsidR="000B01F2" w:rsidRPr="001373F2" w:rsidRDefault="000B01F2" w:rsidP="00E352C1">
            <w:pPr>
              <w:spacing w:after="0" w:line="240" w:lineRule="auto"/>
              <w:contextualSpacing/>
              <w:rPr>
                <w:rFonts w:ascii="Arial" w:eastAsia="Times New Roman" w:hAnsi="Arial" w:cs="Arial"/>
                <w:color w:val="000000"/>
                <w:szCs w:val="24"/>
                <w:lang w:eastAsia="hu-HU"/>
              </w:rPr>
            </w:pPr>
          </w:p>
        </w:tc>
        <w:tc>
          <w:tcPr>
            <w:tcW w:w="4395" w:type="dxa"/>
            <w:vAlign w:val="center"/>
          </w:tcPr>
          <w:p w:rsidR="000B01F2" w:rsidRPr="001373F2" w:rsidRDefault="000B01F2" w:rsidP="00E352C1">
            <w:pPr>
              <w:spacing w:after="0" w:line="240" w:lineRule="auto"/>
              <w:contextualSpacing/>
              <w:rPr>
                <w:rFonts w:ascii="Arial" w:eastAsia="Times New Roman" w:hAnsi="Arial" w:cs="Arial"/>
                <w:color w:val="000000"/>
                <w:szCs w:val="24"/>
                <w:lang w:eastAsia="hu-HU"/>
              </w:rPr>
            </w:pPr>
          </w:p>
        </w:tc>
      </w:tr>
    </w:tbl>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rPr>
          <w:rFonts w:ascii="Arial" w:eastAsia="Times New Roman" w:hAnsi="Arial" w:cs="Arial"/>
          <w:szCs w:val="24"/>
          <w:lang w:eastAsia="hu-HU"/>
        </w:rPr>
      </w:pPr>
      <w:r w:rsidRPr="001373F2">
        <w:rPr>
          <w:rFonts w:ascii="Arial" w:eastAsia="Times New Roman" w:hAnsi="Arial" w:cs="Arial"/>
          <w:szCs w:val="24"/>
          <w:lang w:eastAsia="hu-HU"/>
        </w:rPr>
        <w:t>C) Nyilatkozom továbbá, hogy a Kbt. 65.§ (7) bekezdése alapján az alábbi, kapacitást nyújtó szervezeteket kívánjuk igénybe venni:</w:t>
      </w: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rPr>
          <w:rFonts w:ascii="Arial" w:eastAsia="Times New Roman" w:hAnsi="Arial" w:cs="Arial"/>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0B01F2" w:rsidRPr="001373F2" w:rsidTr="00E352C1">
        <w:trPr>
          <w:cantSplit/>
          <w:trHeight w:val="555"/>
          <w:tblHeader/>
          <w:tblCellSpacing w:w="1440" w:type="nil"/>
        </w:trPr>
        <w:tc>
          <w:tcPr>
            <w:tcW w:w="4176" w:type="dxa"/>
            <w:shd w:val="clear" w:color="auto" w:fill="C0C0C0"/>
            <w:vAlign w:val="center"/>
          </w:tcPr>
          <w:p w:rsidR="000B01F2" w:rsidRPr="001373F2" w:rsidRDefault="000B01F2" w:rsidP="00E352C1">
            <w:pPr>
              <w:spacing w:after="0" w:line="240" w:lineRule="auto"/>
              <w:contextualSpacing/>
              <w:jc w:val="center"/>
              <w:rPr>
                <w:rFonts w:ascii="Arial" w:eastAsia="Times New Roman" w:hAnsi="Arial" w:cs="Arial"/>
                <w:b/>
                <w:bCs/>
                <w:szCs w:val="24"/>
                <w:lang w:eastAsia="hu-HU"/>
              </w:rPr>
            </w:pPr>
            <w:r w:rsidRPr="001373F2">
              <w:rPr>
                <w:rFonts w:ascii="Arial" w:eastAsia="Times New Roman" w:hAnsi="Arial" w:cs="Arial"/>
                <w:b/>
                <w:bCs/>
                <w:szCs w:val="24"/>
                <w:lang w:eastAsia="hu-HU"/>
              </w:rPr>
              <w:lastRenderedPageBreak/>
              <w:t>Kapacitást rendelkezésre bocsátó szervezet (név, cím)</w:t>
            </w:r>
          </w:p>
        </w:tc>
        <w:tc>
          <w:tcPr>
            <w:tcW w:w="4395" w:type="dxa"/>
            <w:shd w:val="clear" w:color="auto" w:fill="C0C0C0"/>
            <w:vAlign w:val="center"/>
          </w:tcPr>
          <w:p w:rsidR="000B01F2" w:rsidRPr="001373F2" w:rsidRDefault="000B01F2" w:rsidP="00E352C1">
            <w:pPr>
              <w:spacing w:after="0" w:line="240" w:lineRule="auto"/>
              <w:contextualSpacing/>
              <w:jc w:val="center"/>
              <w:rPr>
                <w:rFonts w:ascii="Arial" w:eastAsia="Times New Roman" w:hAnsi="Arial" w:cs="Arial"/>
                <w:b/>
                <w:bCs/>
                <w:szCs w:val="24"/>
                <w:lang w:eastAsia="hu-HU"/>
              </w:rPr>
            </w:pPr>
            <w:r w:rsidRPr="001373F2">
              <w:rPr>
                <w:rFonts w:ascii="Arial" w:eastAsia="Times New Roman" w:hAnsi="Arial" w:cs="Arial"/>
                <w:b/>
                <w:bCs/>
                <w:szCs w:val="24"/>
                <w:lang w:eastAsia="hu-HU"/>
              </w:rPr>
              <w:t xml:space="preserve">Alkalmassági feltétel, amelynek igazolásához a kapacitást nyújtó szervezet erőforrásra támaszkodik </w:t>
            </w:r>
          </w:p>
          <w:p w:rsidR="000B01F2" w:rsidRPr="001373F2" w:rsidRDefault="000B01F2" w:rsidP="00E352C1">
            <w:pPr>
              <w:spacing w:after="0" w:line="240" w:lineRule="auto"/>
              <w:contextualSpacing/>
              <w:jc w:val="center"/>
              <w:rPr>
                <w:rFonts w:ascii="Arial" w:eastAsia="Times New Roman" w:hAnsi="Arial" w:cs="Arial"/>
                <w:bCs/>
                <w:szCs w:val="24"/>
                <w:lang w:eastAsia="hu-HU"/>
              </w:rPr>
            </w:pPr>
            <w:r w:rsidRPr="001373F2">
              <w:rPr>
                <w:rFonts w:ascii="Arial" w:eastAsia="Times New Roman" w:hAnsi="Arial" w:cs="Arial"/>
                <w:bCs/>
                <w:szCs w:val="24"/>
                <w:lang w:eastAsia="hu-HU"/>
              </w:rPr>
              <w:t>(a felhívás vonatkozó pontjának megjelölése)</w:t>
            </w:r>
          </w:p>
        </w:tc>
      </w:tr>
      <w:tr w:rsidR="000B01F2" w:rsidRPr="001373F2" w:rsidTr="00E352C1">
        <w:trPr>
          <w:cantSplit/>
          <w:trHeight w:val="555"/>
          <w:tblCellSpacing w:w="1440" w:type="nil"/>
        </w:trPr>
        <w:tc>
          <w:tcPr>
            <w:tcW w:w="4176" w:type="dxa"/>
            <w:vAlign w:val="center"/>
          </w:tcPr>
          <w:p w:rsidR="000B01F2" w:rsidRPr="001373F2" w:rsidRDefault="000B01F2" w:rsidP="00E352C1">
            <w:pPr>
              <w:spacing w:after="0" w:line="240" w:lineRule="auto"/>
              <w:contextualSpacing/>
              <w:rPr>
                <w:rFonts w:ascii="Arial" w:eastAsia="Times New Roman" w:hAnsi="Arial" w:cs="Arial"/>
                <w:bCs/>
                <w:szCs w:val="24"/>
                <w:lang w:eastAsia="hu-HU"/>
              </w:rPr>
            </w:pPr>
          </w:p>
        </w:tc>
        <w:tc>
          <w:tcPr>
            <w:tcW w:w="4395" w:type="dxa"/>
            <w:vAlign w:val="center"/>
          </w:tcPr>
          <w:p w:rsidR="000B01F2" w:rsidRPr="001373F2" w:rsidRDefault="000B01F2" w:rsidP="00E352C1">
            <w:pPr>
              <w:spacing w:after="0" w:line="240" w:lineRule="auto"/>
              <w:contextualSpacing/>
              <w:rPr>
                <w:rFonts w:ascii="Arial" w:eastAsia="Times New Roman" w:hAnsi="Arial" w:cs="Arial"/>
                <w:bCs/>
                <w:szCs w:val="24"/>
                <w:lang w:eastAsia="hu-HU"/>
              </w:rPr>
            </w:pPr>
          </w:p>
        </w:tc>
      </w:tr>
      <w:tr w:rsidR="000B01F2" w:rsidRPr="001373F2" w:rsidTr="00E352C1">
        <w:trPr>
          <w:cantSplit/>
          <w:trHeight w:val="111"/>
          <w:tblCellSpacing w:w="1440" w:type="nil"/>
        </w:trPr>
        <w:tc>
          <w:tcPr>
            <w:tcW w:w="4176" w:type="dxa"/>
            <w:vAlign w:val="center"/>
          </w:tcPr>
          <w:p w:rsidR="000B01F2" w:rsidRPr="001373F2" w:rsidRDefault="000B01F2" w:rsidP="00E352C1">
            <w:pPr>
              <w:spacing w:after="0" w:line="240" w:lineRule="auto"/>
              <w:contextualSpacing/>
              <w:rPr>
                <w:rFonts w:ascii="Arial" w:eastAsia="Times New Roman" w:hAnsi="Arial" w:cs="Arial"/>
                <w:color w:val="000000"/>
                <w:szCs w:val="24"/>
                <w:lang w:eastAsia="hu-HU"/>
              </w:rPr>
            </w:pPr>
          </w:p>
        </w:tc>
        <w:tc>
          <w:tcPr>
            <w:tcW w:w="4395" w:type="dxa"/>
            <w:vAlign w:val="center"/>
          </w:tcPr>
          <w:p w:rsidR="000B01F2" w:rsidRPr="001373F2" w:rsidRDefault="000B01F2" w:rsidP="00E352C1">
            <w:pPr>
              <w:spacing w:after="0" w:line="240" w:lineRule="auto"/>
              <w:contextualSpacing/>
              <w:rPr>
                <w:rFonts w:ascii="Arial" w:eastAsia="Times New Roman" w:hAnsi="Arial" w:cs="Arial"/>
                <w:color w:val="000000"/>
                <w:szCs w:val="24"/>
                <w:lang w:eastAsia="hu-HU"/>
              </w:rPr>
            </w:pPr>
          </w:p>
        </w:tc>
      </w:tr>
      <w:tr w:rsidR="000B01F2" w:rsidRPr="001373F2" w:rsidTr="00E352C1">
        <w:trPr>
          <w:cantSplit/>
          <w:trHeight w:val="111"/>
          <w:tblCellSpacing w:w="1440" w:type="nil"/>
        </w:trPr>
        <w:tc>
          <w:tcPr>
            <w:tcW w:w="4176" w:type="dxa"/>
            <w:vAlign w:val="center"/>
          </w:tcPr>
          <w:p w:rsidR="000B01F2" w:rsidRPr="001373F2" w:rsidRDefault="000B01F2" w:rsidP="00E352C1">
            <w:pPr>
              <w:spacing w:after="0" w:line="240" w:lineRule="auto"/>
              <w:contextualSpacing/>
              <w:rPr>
                <w:rFonts w:ascii="Arial" w:eastAsia="Times New Roman" w:hAnsi="Arial" w:cs="Arial"/>
                <w:color w:val="000000"/>
                <w:szCs w:val="24"/>
                <w:lang w:eastAsia="hu-HU"/>
              </w:rPr>
            </w:pPr>
          </w:p>
        </w:tc>
        <w:tc>
          <w:tcPr>
            <w:tcW w:w="4395" w:type="dxa"/>
            <w:vAlign w:val="center"/>
          </w:tcPr>
          <w:p w:rsidR="000B01F2" w:rsidRPr="001373F2" w:rsidRDefault="000B01F2" w:rsidP="00E352C1">
            <w:pPr>
              <w:spacing w:after="0" w:line="240" w:lineRule="auto"/>
              <w:contextualSpacing/>
              <w:rPr>
                <w:rFonts w:ascii="Arial" w:eastAsia="Times New Roman" w:hAnsi="Arial" w:cs="Arial"/>
                <w:color w:val="000000"/>
                <w:szCs w:val="24"/>
                <w:lang w:eastAsia="hu-HU"/>
              </w:rPr>
            </w:pPr>
          </w:p>
        </w:tc>
      </w:tr>
    </w:tbl>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1373F2" w:rsidRDefault="000B01F2" w:rsidP="000B01F2">
      <w:pPr>
        <w:spacing w:after="0" w:line="240" w:lineRule="auto"/>
        <w:contextualSpacing/>
        <w:rPr>
          <w:rFonts w:ascii="Arial" w:eastAsia="Times New Roman" w:hAnsi="Arial" w:cs="Arial"/>
          <w:szCs w:val="24"/>
          <w:lang w:eastAsia="hu-HU"/>
        </w:rPr>
      </w:pPr>
      <w:r w:rsidRPr="001373F2">
        <w:rPr>
          <w:rFonts w:ascii="Arial" w:eastAsia="Times New Roman" w:hAnsi="Arial" w:cs="Arial"/>
          <w:szCs w:val="24"/>
          <w:lang w:eastAsia="hu-HU"/>
        </w:rPr>
        <w:t>A Kbt. 66.§ (2) bekezdése alapján nyilatkozom, hogy ajánlatunk az előzőekben meghatározott – általunk teljes körűen megismert – dokumentumokon alapszik.</w:t>
      </w:r>
    </w:p>
    <w:p w:rsidR="000B01F2" w:rsidRPr="001373F2" w:rsidRDefault="000B01F2" w:rsidP="000B01F2">
      <w:pPr>
        <w:spacing w:after="0" w:line="240" w:lineRule="auto"/>
        <w:contextualSpacing/>
        <w:rPr>
          <w:rFonts w:ascii="Arial" w:eastAsia="Times New Roman" w:hAnsi="Arial" w:cs="Arial"/>
          <w:szCs w:val="24"/>
          <w:lang w:eastAsia="hu-HU"/>
        </w:rPr>
      </w:pPr>
    </w:p>
    <w:p w:rsidR="000B01F2" w:rsidRPr="0056611E" w:rsidRDefault="000B01F2" w:rsidP="000B01F2">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B01F2" w:rsidRDefault="000B01F2" w:rsidP="000B01F2">
      <w:pPr>
        <w:suppressAutoHyphens/>
        <w:spacing w:after="0"/>
        <w:rPr>
          <w:rFonts w:ascii="Arial" w:hAnsi="Arial" w:cs="Arial"/>
          <w:szCs w:val="24"/>
          <w:lang w:eastAsia="ar-SA"/>
        </w:rPr>
      </w:pPr>
    </w:p>
    <w:p w:rsidR="000B01F2" w:rsidRPr="0056611E" w:rsidRDefault="000B01F2" w:rsidP="000B01F2">
      <w:pPr>
        <w:suppressAutoHyphens/>
        <w:spacing w:after="0"/>
        <w:rPr>
          <w:rFonts w:ascii="Arial" w:hAnsi="Arial" w:cs="Arial"/>
          <w:szCs w:val="24"/>
          <w:lang w:eastAsia="ar-SA"/>
        </w:rPr>
      </w:pP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B01F2" w:rsidRPr="001373F2" w:rsidRDefault="000B01F2" w:rsidP="000B01F2">
      <w:pPr>
        <w:spacing w:after="0" w:line="240" w:lineRule="auto"/>
        <w:jc w:val="right"/>
        <w:rPr>
          <w:rFonts w:ascii="Arial" w:eastAsia="Times New Roman" w:hAnsi="Arial" w:cs="Arial"/>
          <w:b/>
          <w:szCs w:val="24"/>
          <w:lang w:eastAsia="hu-HU"/>
        </w:rPr>
      </w:pPr>
    </w:p>
    <w:p w:rsidR="000B01F2" w:rsidRPr="001373F2" w:rsidRDefault="000B01F2" w:rsidP="000B01F2">
      <w:pPr>
        <w:spacing w:after="0" w:line="240" w:lineRule="auto"/>
        <w:jc w:val="right"/>
        <w:rPr>
          <w:rFonts w:ascii="Arial" w:eastAsia="Times New Roman" w:hAnsi="Arial" w:cs="Arial"/>
          <w:b/>
          <w:szCs w:val="24"/>
          <w:lang w:eastAsia="hu-HU"/>
        </w:rPr>
      </w:pPr>
    </w:p>
    <w:p w:rsidR="000B01F2" w:rsidRPr="001373F2" w:rsidRDefault="000B01F2" w:rsidP="000B01F2">
      <w:pPr>
        <w:spacing w:after="0" w:line="240" w:lineRule="auto"/>
        <w:rPr>
          <w:rFonts w:ascii="Arial" w:eastAsia="Times New Roman" w:hAnsi="Arial" w:cs="Arial"/>
          <w:b/>
          <w:szCs w:val="24"/>
          <w:lang w:eastAsia="hu-HU"/>
        </w:rPr>
      </w:pPr>
      <w:r w:rsidRPr="001373F2">
        <w:rPr>
          <w:rFonts w:ascii="Arial" w:eastAsia="Times New Roman" w:hAnsi="Arial" w:cs="Arial"/>
          <w:b/>
          <w:szCs w:val="24"/>
          <w:lang w:eastAsia="hu-HU"/>
        </w:rPr>
        <w:br w:type="page"/>
      </w:r>
    </w:p>
    <w:p w:rsidR="000B01F2" w:rsidRPr="001373F2" w:rsidRDefault="000B01F2" w:rsidP="000B01F2">
      <w:pPr>
        <w:spacing w:after="0" w:line="240" w:lineRule="auto"/>
        <w:rPr>
          <w:rFonts w:ascii="Arial" w:eastAsia="Times New Roman" w:hAnsi="Arial" w:cs="Arial"/>
          <w:b/>
          <w:szCs w:val="24"/>
          <w:lang w:eastAsia="hu-HU"/>
        </w:rPr>
      </w:pPr>
    </w:p>
    <w:p w:rsidR="000B01F2" w:rsidRPr="001373F2" w:rsidRDefault="000B01F2" w:rsidP="000B01F2">
      <w:pPr>
        <w:spacing w:after="0" w:line="240" w:lineRule="auto"/>
        <w:jc w:val="right"/>
        <w:rPr>
          <w:rFonts w:ascii="Arial" w:eastAsia="Times New Roman" w:hAnsi="Arial" w:cs="Arial"/>
          <w:b/>
          <w:szCs w:val="24"/>
          <w:lang w:eastAsia="hu-HU"/>
        </w:rPr>
      </w:pPr>
      <w:r w:rsidRPr="001373F2">
        <w:rPr>
          <w:rFonts w:ascii="Arial" w:eastAsia="Times New Roman" w:hAnsi="Arial" w:cs="Arial"/>
          <w:b/>
          <w:szCs w:val="24"/>
          <w:lang w:eastAsia="hu-HU"/>
        </w:rPr>
        <w:t>6. SZÁMÚ MELLÉKLET</w:t>
      </w:r>
    </w:p>
    <w:p w:rsidR="000B01F2" w:rsidRPr="001373F2" w:rsidRDefault="000B01F2" w:rsidP="000B01F2">
      <w:pPr>
        <w:spacing w:after="0" w:line="240" w:lineRule="auto"/>
        <w:jc w:val="right"/>
        <w:rPr>
          <w:rFonts w:ascii="Arial" w:eastAsia="Times New Roman" w:hAnsi="Arial" w:cs="Arial"/>
          <w:b/>
          <w:szCs w:val="24"/>
          <w:lang w:eastAsia="hu-HU"/>
        </w:rPr>
      </w:pPr>
    </w:p>
    <w:p w:rsidR="000B01F2" w:rsidRPr="001373F2" w:rsidRDefault="000B01F2" w:rsidP="000B01F2">
      <w:pPr>
        <w:spacing w:after="0" w:line="240" w:lineRule="auto"/>
        <w:jc w:val="right"/>
        <w:rPr>
          <w:rFonts w:ascii="Arial" w:eastAsia="Times New Roman" w:hAnsi="Arial" w:cs="Arial"/>
          <w:b/>
          <w:szCs w:val="24"/>
          <w:lang w:eastAsia="hu-HU"/>
        </w:rPr>
      </w:pPr>
    </w:p>
    <w:p w:rsidR="000B01F2" w:rsidRPr="00535B49" w:rsidRDefault="000B01F2" w:rsidP="000B01F2">
      <w:pPr>
        <w:spacing w:before="120" w:after="120" w:line="240" w:lineRule="auto"/>
        <w:jc w:val="center"/>
        <w:rPr>
          <w:rFonts w:ascii="Times New Roman" w:hAnsi="Times New Roman"/>
          <w:b/>
          <w:lang w:eastAsia="en-GB"/>
        </w:rPr>
      </w:pPr>
      <w:r w:rsidRPr="00535B49">
        <w:rPr>
          <w:rFonts w:ascii="Times New Roman" w:hAnsi="Times New Roman"/>
          <w:b/>
          <w:lang w:eastAsia="en-GB"/>
        </w:rPr>
        <w:t>A BIZOTTSÁG (EU) 2016/7 VÉGREHAJTÁSI RENDELETE</w:t>
      </w:r>
    </w:p>
    <w:p w:rsidR="000B01F2" w:rsidRPr="00535B49" w:rsidRDefault="000B01F2" w:rsidP="000B01F2">
      <w:pPr>
        <w:spacing w:before="120" w:after="120" w:line="240" w:lineRule="auto"/>
        <w:jc w:val="center"/>
        <w:rPr>
          <w:rFonts w:ascii="Times New Roman" w:hAnsi="Times New Roman"/>
          <w:b/>
          <w:lang w:eastAsia="en-GB"/>
        </w:rPr>
      </w:pPr>
      <w:r w:rsidRPr="00535B49">
        <w:rPr>
          <w:rFonts w:ascii="Times New Roman" w:hAnsi="Times New Roman"/>
          <w:b/>
          <w:lang w:eastAsia="en-GB"/>
        </w:rPr>
        <w:t>(2016. január 5.)</w:t>
      </w:r>
    </w:p>
    <w:p w:rsidR="000B01F2" w:rsidRPr="00535B49" w:rsidRDefault="000B01F2" w:rsidP="000B01F2">
      <w:pPr>
        <w:spacing w:before="120" w:after="120" w:line="240" w:lineRule="auto"/>
        <w:jc w:val="center"/>
        <w:rPr>
          <w:rFonts w:ascii="Times New Roman" w:hAnsi="Times New Roman"/>
          <w:b/>
          <w:lang w:eastAsia="en-GB"/>
        </w:rPr>
      </w:pPr>
      <w:proofErr w:type="gramStart"/>
      <w:r w:rsidRPr="00535B49">
        <w:rPr>
          <w:rFonts w:ascii="Times New Roman" w:hAnsi="Times New Roman"/>
          <w:b/>
          <w:lang w:eastAsia="en-GB"/>
        </w:rPr>
        <w:t>az</w:t>
      </w:r>
      <w:proofErr w:type="gramEnd"/>
      <w:r w:rsidRPr="00535B49">
        <w:rPr>
          <w:rFonts w:ascii="Times New Roman" w:hAnsi="Times New Roman"/>
          <w:b/>
          <w:lang w:eastAsia="en-GB"/>
        </w:rPr>
        <w:t xml:space="preserve"> egységes európai közbeszerzési dokumentum formanyomtatványának meghatározásáról</w:t>
      </w:r>
    </w:p>
    <w:p w:rsidR="000B01F2" w:rsidRPr="00535B49" w:rsidRDefault="000B01F2" w:rsidP="000B01F2">
      <w:pPr>
        <w:spacing w:before="120" w:after="120" w:line="240" w:lineRule="auto"/>
        <w:jc w:val="center"/>
        <w:rPr>
          <w:rFonts w:ascii="Times New Roman" w:hAnsi="Times New Roman"/>
          <w:lang w:eastAsia="en-GB"/>
        </w:rPr>
      </w:pPr>
    </w:p>
    <w:p w:rsidR="000B01F2" w:rsidRPr="00535B49" w:rsidRDefault="000B01F2" w:rsidP="000B01F2">
      <w:pPr>
        <w:spacing w:after="0" w:line="240" w:lineRule="auto"/>
        <w:jc w:val="center"/>
        <w:rPr>
          <w:rFonts w:ascii="Times New Roman" w:hAnsi="Times New Roman"/>
          <w:b/>
          <w:lang w:eastAsia="en-GB"/>
        </w:rPr>
      </w:pPr>
      <w:r w:rsidRPr="00535B49">
        <w:rPr>
          <w:rFonts w:ascii="Times New Roman" w:hAnsi="Times New Roman"/>
          <w:b/>
          <w:lang w:eastAsia="en-GB"/>
        </w:rPr>
        <w:t>MELLÉKLETEI</w:t>
      </w:r>
    </w:p>
    <w:p w:rsidR="000B01F2" w:rsidRPr="00535B49" w:rsidRDefault="000B01F2" w:rsidP="000B01F2">
      <w:pPr>
        <w:spacing w:before="120" w:after="120" w:line="240" w:lineRule="auto"/>
        <w:jc w:val="center"/>
        <w:rPr>
          <w:rFonts w:ascii="Times New Roman" w:hAnsi="Times New Roman"/>
          <w:lang w:eastAsia="en-GB"/>
        </w:rPr>
      </w:pPr>
    </w:p>
    <w:p w:rsidR="000B01F2" w:rsidRPr="00535B49" w:rsidRDefault="000B01F2" w:rsidP="000B01F2">
      <w:pPr>
        <w:spacing w:before="120" w:after="120" w:line="240" w:lineRule="auto"/>
        <w:jc w:val="center"/>
        <w:rPr>
          <w:rFonts w:ascii="Times New Roman" w:hAnsi="Times New Roman"/>
          <w:lang w:eastAsia="en-GB"/>
        </w:rPr>
      </w:pPr>
    </w:p>
    <w:p w:rsidR="000B01F2" w:rsidRPr="00535B49" w:rsidRDefault="000B01F2" w:rsidP="000B01F2">
      <w:pPr>
        <w:spacing w:before="120" w:after="120" w:line="240" w:lineRule="auto"/>
        <w:jc w:val="both"/>
        <w:rPr>
          <w:rFonts w:ascii="Times New Roman" w:hAnsi="Times New Roman"/>
          <w:lang w:eastAsia="en-GB"/>
        </w:rPr>
        <w:sectPr w:rsidR="000B01F2" w:rsidRPr="00535B49" w:rsidSect="004619B8">
          <w:footerReference w:type="default" r:id="rId8"/>
          <w:footnotePr>
            <w:numRestart w:val="eachSect"/>
          </w:footnotePr>
          <w:pgSz w:w="11907" w:h="16839"/>
          <w:pgMar w:top="1134" w:right="1417" w:bottom="1134" w:left="1417" w:header="709" w:footer="709" w:gutter="0"/>
          <w:pgNumType w:start="1"/>
          <w:cols w:space="720"/>
          <w:docGrid w:linePitch="360"/>
        </w:sectPr>
      </w:pPr>
    </w:p>
    <w:p w:rsidR="000B01F2" w:rsidRPr="00535B49" w:rsidRDefault="000B01F2" w:rsidP="000B01F2">
      <w:pPr>
        <w:spacing w:before="120" w:after="120" w:line="240" w:lineRule="auto"/>
        <w:jc w:val="center"/>
        <w:rPr>
          <w:rFonts w:ascii="Times New Roman" w:hAnsi="Times New Roman"/>
          <w:b/>
          <w:lang w:eastAsia="en-GB"/>
        </w:rPr>
      </w:pPr>
      <w:r w:rsidRPr="00535B49">
        <w:rPr>
          <w:rFonts w:ascii="Times New Roman" w:hAnsi="Times New Roman"/>
          <w:lang w:eastAsia="en-GB"/>
        </w:rPr>
        <w:lastRenderedPageBreak/>
        <w:t>1.</w:t>
      </w:r>
      <w:r w:rsidRPr="00535B49">
        <w:rPr>
          <w:rFonts w:ascii="Times New Roman" w:hAnsi="Times New Roman"/>
          <w:b/>
          <w:lang w:eastAsia="en-GB"/>
        </w:rPr>
        <w:t xml:space="preserve"> MELLÉKLET</w:t>
      </w:r>
    </w:p>
    <w:p w:rsidR="000B01F2" w:rsidRPr="00535B49" w:rsidRDefault="000B01F2" w:rsidP="000B01F2">
      <w:pPr>
        <w:spacing w:before="120" w:after="120" w:line="240" w:lineRule="auto"/>
        <w:jc w:val="center"/>
        <w:rPr>
          <w:rFonts w:ascii="Times New Roman" w:hAnsi="Times New Roman"/>
          <w:b/>
          <w:lang w:eastAsia="en-GB"/>
        </w:rPr>
      </w:pPr>
      <w:r w:rsidRPr="00535B49">
        <w:rPr>
          <w:rFonts w:ascii="Times New Roman" w:hAnsi="Times New Roman"/>
          <w:b/>
          <w:lang w:eastAsia="en-GB"/>
        </w:rPr>
        <w:t>Kitöltési útmutató</w:t>
      </w:r>
    </w:p>
    <w:p w:rsidR="000B01F2" w:rsidRPr="00535B49" w:rsidRDefault="000B01F2" w:rsidP="000B01F2">
      <w:pPr>
        <w:spacing w:before="120" w:after="120" w:line="240" w:lineRule="auto"/>
        <w:jc w:val="center"/>
        <w:rPr>
          <w:rFonts w:ascii="Times New Roman" w:hAnsi="Times New Roman"/>
          <w:lang w:eastAsia="en-GB"/>
        </w:rPr>
      </w:pP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535B49">
        <w:rPr>
          <w:rFonts w:ascii="Times New Roman" w:hAnsi="Times New Roman"/>
          <w:sz w:val="22"/>
          <w:lang w:eastAsia="en-GB"/>
        </w:rPr>
        <w:t>A</w:t>
      </w:r>
      <w:proofErr w:type="gramEnd"/>
      <w:r w:rsidRPr="00535B49">
        <w:rPr>
          <w:rFonts w:ascii="Times New Roman" w:hAnsi="Times New Roman"/>
          <w:sz w:val="22"/>
          <w:lang w:eastAsia="en-GB"/>
        </w:rPr>
        <w:t xml:space="preserve">. </w:t>
      </w:r>
      <w:proofErr w:type="gramStart"/>
      <w:r w:rsidRPr="00535B49">
        <w:rPr>
          <w:rFonts w:ascii="Times New Roman" w:hAnsi="Times New Roman"/>
          <w:sz w:val="22"/>
          <w:lang w:eastAsia="en-GB"/>
        </w:rPr>
        <w:t>szakaszára</w:t>
      </w:r>
      <w:proofErr w:type="gramEnd"/>
      <w:r w:rsidRPr="00535B49">
        <w:rPr>
          <w:rFonts w:ascii="Times New Roman" w:hAnsi="Times New Roman"/>
          <w:sz w:val="22"/>
          <w:vertAlign w:val="superscript"/>
          <w:lang w:eastAsia="en-GB"/>
        </w:rPr>
        <w:footnoteReference w:id="2"/>
      </w:r>
      <w:r w:rsidRPr="00535B49">
        <w:rPr>
          <w:rFonts w:ascii="Times New Roman" w:hAnsi="Times New Roman"/>
          <w:sz w:val="22"/>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0B01F2" w:rsidRPr="00535B49" w:rsidRDefault="000B01F2" w:rsidP="000B01F2">
      <w:pPr>
        <w:spacing w:before="120" w:after="120" w:line="240" w:lineRule="auto"/>
        <w:jc w:val="both"/>
        <w:rPr>
          <w:rFonts w:ascii="Times New Roman" w:hAnsi="Times New Roman"/>
          <w:sz w:val="22"/>
          <w:lang w:eastAsia="en-GB"/>
        </w:rPr>
      </w:pPr>
      <w:proofErr w:type="gramStart"/>
      <w:r w:rsidRPr="00535B49">
        <w:rPr>
          <w:rFonts w:ascii="Times New Roman" w:hAnsi="Times New Roman"/>
          <w:sz w:val="22"/>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535B49">
        <w:rPr>
          <w:rFonts w:ascii="Times New Roman" w:hAnsi="Times New Roman"/>
          <w:sz w:val="22"/>
          <w:vertAlign w:val="superscript"/>
          <w:lang w:eastAsia="en-GB"/>
        </w:rPr>
        <w:footnoteReference w:id="3"/>
      </w:r>
      <w:r w:rsidRPr="00535B49">
        <w:rPr>
          <w:rFonts w:ascii="Times New Roman" w:hAnsi="Times New Roman"/>
          <w:sz w:val="22"/>
          <w:lang w:eastAsia="en-GB"/>
        </w:rPr>
        <w:t xml:space="preserve"> meg kell adni vagy nem kell megadni azon alvállalkozók tekintetében, amelyek kapacitásait a gazdasági szereplő </w:t>
      </w:r>
      <w:r w:rsidRPr="00535B49">
        <w:rPr>
          <w:rFonts w:ascii="Times New Roman" w:hAnsi="Times New Roman"/>
          <w:b/>
          <w:i/>
          <w:sz w:val="22"/>
          <w:u w:val="single"/>
          <w:lang w:eastAsia="en-GB"/>
        </w:rPr>
        <w:t>nem</w:t>
      </w:r>
      <w:r w:rsidRPr="00535B49">
        <w:rPr>
          <w:rFonts w:ascii="Times New Roman" w:hAnsi="Times New Roman"/>
          <w:sz w:val="22"/>
          <w:lang w:eastAsia="en-GB"/>
        </w:rPr>
        <w:t xml:space="preserve"> veszi igénybe</w:t>
      </w:r>
      <w:r w:rsidRPr="00535B49">
        <w:rPr>
          <w:rFonts w:ascii="Times New Roman" w:hAnsi="Times New Roman"/>
          <w:sz w:val="22"/>
          <w:vertAlign w:val="superscript"/>
          <w:lang w:eastAsia="en-GB"/>
        </w:rPr>
        <w:footnoteReference w:id="4"/>
      </w:r>
      <w:r w:rsidRPr="00535B49">
        <w:rPr>
          <w:rFonts w:ascii="Times New Roman" w:hAnsi="Times New Roman"/>
          <w:lang w:eastAsia="en-GB"/>
        </w:rPr>
        <w:t>.</w:t>
      </w:r>
      <w:proofErr w:type="gramEnd"/>
      <w:r w:rsidRPr="00535B49">
        <w:rPr>
          <w:rFonts w:ascii="Times New Roman" w:hAnsi="Times New Roman"/>
          <w:sz w:val="22"/>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535B49">
        <w:rPr>
          <w:rFonts w:ascii="Times New Roman" w:hAnsi="Times New Roman"/>
          <w:sz w:val="22"/>
          <w:lang w:eastAsia="en-GB"/>
        </w:rPr>
        <w:t>ESPD-szolgáltatás</w:t>
      </w:r>
      <w:proofErr w:type="spellEnd"/>
      <w:r w:rsidRPr="00535B49">
        <w:rPr>
          <w:rFonts w:ascii="Times New Roman" w:hAnsi="Times New Roman"/>
          <w:sz w:val="22"/>
          <w:lang w:eastAsia="en-GB"/>
        </w:rPr>
        <w:t xml:space="preserve"> felhasználásával (https://webgate.acceptance.ec.europa.eu/growth/tools-databases/ecertis2/resources/espd/</w:t>
      </w:r>
      <w:proofErr w:type="gramStart"/>
      <w:r w:rsidRPr="00535B49">
        <w:rPr>
          <w:rFonts w:ascii="Times New Roman" w:hAnsi="Times New Roman"/>
          <w:sz w:val="22"/>
          <w:lang w:eastAsia="en-GB"/>
        </w:rPr>
        <w:t>index.html</w:t>
      </w:r>
      <w:r w:rsidRPr="00535B49">
        <w:rPr>
          <w:rFonts w:ascii="Times New Roman" w:hAnsi="Times New Roman"/>
          <w:sz w:val="22"/>
          <w:vertAlign w:val="superscript"/>
          <w:lang w:eastAsia="en-GB"/>
        </w:rPr>
        <w:footnoteReference w:id="5"/>
      </w:r>
      <w:r w:rsidRPr="00535B49">
        <w:rPr>
          <w:rFonts w:ascii="Times New Roman" w:hAnsi="Times New Roman"/>
          <w:sz w:val="22"/>
          <w:lang w:eastAsia="en-GB"/>
        </w:rPr>
        <w:t>)</w:t>
      </w:r>
      <w:proofErr w:type="gramEnd"/>
      <w:r w:rsidRPr="00535B49">
        <w:rPr>
          <w:rFonts w:ascii="Times New Roman" w:hAnsi="Times New Roman"/>
          <w:sz w:val="22"/>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535B49">
        <w:rPr>
          <w:rFonts w:ascii="Times New Roman" w:hAnsi="Times New Roman"/>
          <w:sz w:val="22"/>
          <w:vertAlign w:val="superscript"/>
          <w:lang w:eastAsia="en-GB"/>
        </w:rPr>
        <w:footnoteReference w:id="6"/>
      </w:r>
      <w:r w:rsidRPr="00535B49">
        <w:rPr>
          <w:rFonts w:ascii="Times New Roman" w:hAnsi="Times New Roman"/>
          <w:sz w:val="22"/>
          <w:lang w:eastAsia="en-GB"/>
        </w:rPr>
        <w:t xml:space="preserve"> A </w:t>
      </w:r>
      <w:proofErr w:type="spellStart"/>
      <w:r w:rsidRPr="00535B49">
        <w:rPr>
          <w:rFonts w:ascii="Times New Roman" w:hAnsi="Times New Roman"/>
          <w:sz w:val="22"/>
          <w:lang w:eastAsia="en-GB"/>
        </w:rPr>
        <w:t>keretmegállapodásokon</w:t>
      </w:r>
      <w:proofErr w:type="spellEnd"/>
      <w:r w:rsidRPr="00535B49">
        <w:rPr>
          <w:rFonts w:ascii="Times New Roman" w:hAnsi="Times New Roman"/>
          <w:sz w:val="22"/>
          <w:lang w:eastAsia="en-GB"/>
        </w:rPr>
        <w:t xml:space="preserve"> alapuló egyes szerződések kivételével az </w:t>
      </w:r>
      <w:r w:rsidRPr="00535B49">
        <w:rPr>
          <w:rFonts w:ascii="Times New Roman" w:hAnsi="Times New Roman"/>
          <w:sz w:val="22"/>
          <w:lang w:eastAsia="en-GB"/>
        </w:rPr>
        <w:lastRenderedPageBreak/>
        <w:t xml:space="preserve">eljárás nyerteséül kiválasztott ajánlattevőnek be kell nyújtania a naprakész igazolásokat és kiegészítő dokumentumokat. </w:t>
      </w:r>
    </w:p>
    <w:p w:rsidR="000B01F2" w:rsidRPr="00535B49" w:rsidRDefault="000B01F2" w:rsidP="000B01F2">
      <w:pPr>
        <w:spacing w:before="120" w:after="120" w:line="240" w:lineRule="auto"/>
        <w:jc w:val="both"/>
        <w:rPr>
          <w:rFonts w:ascii="Times New Roman" w:hAnsi="Times New Roman"/>
          <w:sz w:val="22"/>
          <w:lang w:eastAsia="en-GB"/>
        </w:rPr>
      </w:pPr>
      <w:proofErr w:type="gramStart"/>
      <w:r w:rsidRPr="00535B49">
        <w:rPr>
          <w:rFonts w:ascii="Times New Roman" w:hAnsi="Times New Roman"/>
          <w:sz w:val="22"/>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535B49">
        <w:rPr>
          <w:rFonts w:ascii="Times New Roman" w:hAnsi="Times New Roman"/>
          <w:sz w:val="22"/>
          <w:vertAlign w:val="superscript"/>
          <w:lang w:eastAsia="en-GB"/>
        </w:rPr>
        <w:footnoteReference w:id="7"/>
      </w:r>
      <w:r w:rsidRPr="00535B49">
        <w:rPr>
          <w:rFonts w:ascii="Times New Roman" w:hAnsi="Times New Roman"/>
          <w:sz w:val="22"/>
          <w:lang w:eastAsia="en-GB"/>
        </w:rPr>
        <w:t>. Hasonlóképpen a tagállamok szabályozhatják, vagy az ajánlatkérő</w:t>
      </w:r>
      <w:proofErr w:type="gramEnd"/>
      <w:r w:rsidRPr="00535B49">
        <w:rPr>
          <w:rFonts w:ascii="Times New Roman" w:hAnsi="Times New Roman"/>
          <w:sz w:val="22"/>
          <w:lang w:eastAsia="en-GB"/>
        </w:rPr>
        <w:t xml:space="preserve"> </w:t>
      </w:r>
      <w:proofErr w:type="gramStart"/>
      <w:r w:rsidRPr="00535B49">
        <w:rPr>
          <w:rFonts w:ascii="Times New Roman" w:hAnsi="Times New Roman"/>
          <w:sz w:val="22"/>
          <w:lang w:eastAsia="en-GB"/>
        </w:rPr>
        <w:t>szervekre</w:t>
      </w:r>
      <w:proofErr w:type="gramEnd"/>
      <w:r w:rsidRPr="00535B49">
        <w:rPr>
          <w:rFonts w:ascii="Times New Roman" w:hAnsi="Times New Roman"/>
          <w:sz w:val="22"/>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535B49">
        <w:rPr>
          <w:rFonts w:ascii="Times New Roman" w:hAnsi="Times New Roman"/>
          <w:sz w:val="22"/>
          <w:vertAlign w:val="superscript"/>
          <w:lang w:eastAsia="en-GB"/>
        </w:rPr>
        <w:footnoteReference w:id="8"/>
      </w:r>
      <w:r w:rsidRPr="00535B49">
        <w:rPr>
          <w:rFonts w:ascii="Times New Roman" w:hAnsi="Times New Roman"/>
          <w:sz w:val="22"/>
          <w:lang w:eastAsia="en-GB"/>
        </w:rPr>
        <w:t xml:space="preserve"> hatálya alá tartoznak-e.</w:t>
      </w:r>
    </w:p>
    <w:p w:rsidR="000B01F2" w:rsidRPr="00535B49" w:rsidRDefault="000B01F2" w:rsidP="000B01F2">
      <w:pPr>
        <w:spacing w:before="120" w:after="120" w:line="240" w:lineRule="auto"/>
        <w:jc w:val="both"/>
        <w:rPr>
          <w:rFonts w:ascii="Times New Roman" w:hAnsi="Times New Roman"/>
          <w:sz w:val="22"/>
          <w:lang w:eastAsia="en-GB"/>
        </w:rPr>
      </w:pP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1" w:name="_DV_C2109"/>
      <w:bookmarkStart w:id="12" w:name="_DV_M1384"/>
      <w:bookmarkEnd w:id="11"/>
      <w:bookmarkEnd w:id="12"/>
      <w:r w:rsidRPr="00535B49">
        <w:rPr>
          <w:rFonts w:ascii="Times New Roman" w:hAnsi="Times New Roman"/>
          <w:sz w:val="22"/>
          <w:lang w:eastAsia="en-GB"/>
        </w:rPr>
        <w:t>.</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535B49">
        <w:rPr>
          <w:rFonts w:ascii="Times New Roman" w:hAnsi="Times New Roman"/>
          <w:sz w:val="22"/>
          <w:lang w:eastAsia="en-GB"/>
        </w:rPr>
        <w:t>szerveren .</w:t>
      </w:r>
      <w:proofErr w:type="gramEnd"/>
      <w:r w:rsidRPr="00535B49">
        <w:rPr>
          <w:rFonts w:ascii="Times New Roman" w:hAnsi="Times New Roman"/>
          <w:sz w:val="22"/>
          <w:lang w:eastAsia="en-GB"/>
        </w:rPr>
        <w:t>..) tárolt információ felhasználásával.</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A 2014/24/EU irányelv 59. cikke (2) bekezdése második </w:t>
      </w:r>
      <w:proofErr w:type="spellStart"/>
      <w:r w:rsidRPr="00535B49">
        <w:rPr>
          <w:rFonts w:ascii="Times New Roman" w:hAnsi="Times New Roman"/>
          <w:sz w:val="22"/>
          <w:lang w:eastAsia="en-GB"/>
        </w:rPr>
        <w:t>albekezdésének</w:t>
      </w:r>
      <w:proofErr w:type="spellEnd"/>
      <w:r w:rsidRPr="00535B49">
        <w:rPr>
          <w:rFonts w:ascii="Times New Roman" w:hAnsi="Times New Roman"/>
          <w:sz w:val="22"/>
          <w:lang w:eastAsia="en-GB"/>
        </w:rPr>
        <w:t xml:space="preserve"> megfelelően az egységes európai közbeszerzési dokumentum kizárólag elektronikus formában fog rendelkezésre állni, azonban ez legkésőbb 2018. április 18-ig </w:t>
      </w:r>
      <w:proofErr w:type="gramStart"/>
      <w:r w:rsidRPr="00535B49">
        <w:rPr>
          <w:rFonts w:ascii="Times New Roman" w:hAnsi="Times New Roman"/>
          <w:sz w:val="22"/>
          <w:lang w:eastAsia="en-GB"/>
        </w:rPr>
        <w:t>halasztható</w:t>
      </w:r>
      <w:r w:rsidRPr="00535B49">
        <w:rPr>
          <w:rFonts w:ascii="Times New Roman" w:hAnsi="Times New Roman"/>
          <w:sz w:val="22"/>
          <w:vertAlign w:val="superscript"/>
          <w:lang w:eastAsia="en-GB"/>
        </w:rPr>
        <w:footnoteReference w:id="9"/>
      </w:r>
      <w:r w:rsidRPr="00535B49">
        <w:rPr>
          <w:rFonts w:ascii="Times New Roman" w:hAnsi="Times New Roman"/>
          <w:sz w:val="22"/>
          <w:lang w:eastAsia="en-GB"/>
        </w:rPr>
        <w:t>.</w:t>
      </w:r>
      <w:proofErr w:type="gramEnd"/>
      <w:r w:rsidRPr="00535B49">
        <w:rPr>
          <w:rFonts w:ascii="Times New Roman" w:hAnsi="Times New Roman"/>
          <w:sz w:val="22"/>
          <w:lang w:eastAsia="en-GB"/>
        </w:rPr>
        <w:t xml:space="preserve"> Ez azt jelenti, hogy legkésőbb 2018. április 18-ig az egységes európai közbeszerzési dokumentumnak mind elektronikus, mind pedig papíralapú változatai felhasználhatók. </w:t>
      </w:r>
      <w:r w:rsidRPr="00535B49">
        <w:rPr>
          <w:rFonts w:ascii="Times New Roman" w:hAnsi="Times New Roman"/>
          <w:lang w:eastAsia="en-GB"/>
        </w:rPr>
        <w:t xml:space="preserve">Az említett </w:t>
      </w:r>
      <w:proofErr w:type="spellStart"/>
      <w:r w:rsidRPr="00535B49">
        <w:rPr>
          <w:rFonts w:ascii="Times New Roman" w:hAnsi="Times New Roman"/>
          <w:lang w:eastAsia="en-GB"/>
        </w:rPr>
        <w:t>ESPD-szolgáltatás</w:t>
      </w:r>
      <w:proofErr w:type="spellEnd"/>
      <w:r w:rsidRPr="00535B49">
        <w:rPr>
          <w:rFonts w:ascii="Times New Roman" w:hAnsi="Times New Roman"/>
          <w:lang w:eastAsia="en-GB"/>
        </w:rPr>
        <w:t xml:space="preserve"> </w:t>
      </w:r>
      <w:r w:rsidRPr="00535B49">
        <w:rPr>
          <w:rFonts w:ascii="Times New Roman" w:hAnsi="Times New Roman"/>
          <w:b/>
          <w:sz w:val="22"/>
          <w:lang w:eastAsia="en-GB"/>
        </w:rPr>
        <w:t>minden esetben</w:t>
      </w:r>
      <w:r w:rsidRPr="00535B49">
        <w:rPr>
          <w:rFonts w:ascii="Times New Roman" w:hAnsi="Times New Roman"/>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535B49">
        <w:rPr>
          <w:rFonts w:ascii="Times New Roman" w:hAnsi="Times New Roman"/>
          <w:sz w:val="22"/>
          <w:lang w:eastAsia="en-GB"/>
        </w:rPr>
        <w:t xml:space="preserve"> Olyan közbeszerzési eljárásoknál, amelyekben az elektronikus kommunikációt elhalasztották (amely legkésőbb 2018. április 18-ig szintén lehetséges), az </w:t>
      </w:r>
      <w:proofErr w:type="spellStart"/>
      <w:r w:rsidRPr="00535B49">
        <w:rPr>
          <w:rFonts w:ascii="Times New Roman" w:hAnsi="Times New Roman"/>
          <w:sz w:val="22"/>
          <w:lang w:eastAsia="en-GB"/>
        </w:rPr>
        <w:t>ESPD-szolgáltatás</w:t>
      </w:r>
      <w:proofErr w:type="spellEnd"/>
      <w:r w:rsidRPr="00535B49">
        <w:rPr>
          <w:rFonts w:ascii="Times New Roman" w:hAnsi="Times New Roman"/>
          <w:sz w:val="22"/>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535B49">
        <w:rPr>
          <w:rFonts w:ascii="Times New Roman" w:hAnsi="Times New Roman"/>
          <w:sz w:val="22"/>
          <w:lang w:eastAsia="en-GB"/>
        </w:rPr>
        <w:t>ajánlatkérőnek</w:t>
      </w:r>
      <w:r w:rsidRPr="00535B49">
        <w:rPr>
          <w:rFonts w:ascii="Times New Roman" w:hAnsi="Times New Roman"/>
          <w:sz w:val="22"/>
          <w:vertAlign w:val="superscript"/>
          <w:lang w:eastAsia="en-GB"/>
        </w:rPr>
        <w:footnoteReference w:id="10"/>
      </w:r>
      <w:r w:rsidRPr="00535B49">
        <w:rPr>
          <w:rFonts w:ascii="Times New Roman" w:hAnsi="Times New Roman"/>
          <w:sz w:val="22"/>
          <w:lang w:eastAsia="en-GB"/>
        </w:rPr>
        <w:t>.</w:t>
      </w:r>
      <w:proofErr w:type="gramEnd"/>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lastRenderedPageBreak/>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Amennyiben a közbeszerzések részekre vannak bontva, </w:t>
      </w:r>
      <w:r w:rsidRPr="00535B49">
        <w:rPr>
          <w:rFonts w:ascii="Times New Roman" w:hAnsi="Times New Roman"/>
          <w:b/>
          <w:sz w:val="22"/>
          <w:lang w:eastAsia="en-GB"/>
        </w:rPr>
        <w:t>és</w:t>
      </w:r>
      <w:r w:rsidRPr="00535B49">
        <w:rPr>
          <w:rFonts w:ascii="Times New Roman" w:hAnsi="Times New Roman"/>
          <w:sz w:val="22"/>
          <w:lang w:eastAsia="en-GB"/>
        </w:rPr>
        <w:t xml:space="preserve"> a kiválasztási szempontok</w:t>
      </w:r>
      <w:r w:rsidRPr="00535B49">
        <w:rPr>
          <w:rFonts w:ascii="Times New Roman" w:hAnsi="Times New Roman"/>
          <w:sz w:val="22"/>
          <w:vertAlign w:val="superscript"/>
          <w:lang w:eastAsia="en-GB"/>
        </w:rPr>
        <w:footnoteReference w:id="11"/>
      </w:r>
      <w:r w:rsidRPr="00535B49">
        <w:rPr>
          <w:rFonts w:ascii="Times New Roman" w:hAnsi="Times New Roman"/>
          <w:sz w:val="22"/>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A nyilatkozatnak emellett tartalmaznia kell, hogy a kiegészítő iratok</w:t>
      </w:r>
      <w:r w:rsidRPr="00535B49">
        <w:rPr>
          <w:rFonts w:ascii="Times New Roman" w:hAnsi="Times New Roman"/>
          <w:sz w:val="22"/>
          <w:vertAlign w:val="superscript"/>
          <w:lang w:eastAsia="en-GB"/>
        </w:rPr>
        <w:footnoteReference w:id="12"/>
      </w:r>
      <w:r w:rsidRPr="00535B49">
        <w:rPr>
          <w:rFonts w:ascii="Times New Roman" w:hAnsi="Times New Roman"/>
          <w:sz w:val="22"/>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Az ajánlatkérő szervek vagy közszolgáltató ajánlatkérők dönthetnek úgy, vagy a tagállamok előírhatják</w:t>
      </w:r>
      <w:r w:rsidRPr="00535B49">
        <w:rPr>
          <w:rFonts w:ascii="Times New Roman" w:hAnsi="Times New Roman"/>
          <w:sz w:val="22"/>
          <w:vertAlign w:val="superscript"/>
          <w:lang w:eastAsia="en-GB"/>
        </w:rPr>
        <w:footnoteReference w:id="13"/>
      </w:r>
      <w:r w:rsidRPr="00535B49">
        <w:rPr>
          <w:rFonts w:ascii="Times New Roman" w:hAnsi="Times New Roman"/>
          <w:sz w:val="22"/>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0B01F2" w:rsidRPr="00535B49" w:rsidRDefault="000B01F2" w:rsidP="000B01F2">
      <w:pPr>
        <w:spacing w:before="120" w:after="120" w:line="240" w:lineRule="auto"/>
        <w:jc w:val="both"/>
        <w:rPr>
          <w:rFonts w:ascii="Times New Roman" w:hAnsi="Times New Roman"/>
          <w:sz w:val="22"/>
          <w:lang w:eastAsia="en-GB"/>
        </w:rPr>
      </w:pPr>
      <w:proofErr w:type="gramStart"/>
      <w:r w:rsidRPr="00535B49">
        <w:rPr>
          <w:rFonts w:ascii="Times New Roman" w:hAnsi="Times New Roman"/>
          <w:sz w:val="22"/>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535B49">
        <w:rPr>
          <w:rFonts w:ascii="Times New Roman" w:hAnsi="Times New Roman"/>
          <w:b/>
          <w:i/>
          <w:sz w:val="22"/>
          <w:lang w:eastAsia="en-GB"/>
        </w:rPr>
        <w:t xml:space="preserve"> </w:t>
      </w:r>
      <w:r w:rsidRPr="00535B49">
        <w:rPr>
          <w:rFonts w:ascii="Times New Roman" w:hAnsi="Times New Roman"/>
          <w:b/>
          <w:sz w:val="22"/>
          <w:lang w:eastAsia="en-GB"/>
        </w:rPr>
        <w:t>Ennek közlésével a gazdasági szereplő hozzájárul ahhoz, hogy az ajánlatkérő szerv vagy a közszolgáltató ajánlatkérő a személyes adatok feldolgozásáról szóló 95/46/EK irányelvet</w:t>
      </w:r>
      <w:r w:rsidRPr="00535B49">
        <w:rPr>
          <w:rFonts w:ascii="Times New Roman" w:hAnsi="Times New Roman"/>
          <w:b/>
          <w:sz w:val="22"/>
          <w:vertAlign w:val="superscript"/>
          <w:lang w:eastAsia="en-GB"/>
        </w:rPr>
        <w:footnoteReference w:id="14"/>
      </w:r>
      <w:proofErr w:type="gramEnd"/>
      <w:r w:rsidRPr="00535B49">
        <w:rPr>
          <w:rFonts w:ascii="Times New Roman" w:hAnsi="Times New Roman"/>
          <w:b/>
          <w:sz w:val="22"/>
          <w:lang w:eastAsia="en-GB"/>
        </w:rPr>
        <w:t xml:space="preserve"> </w:t>
      </w:r>
      <w:proofErr w:type="gramStart"/>
      <w:r w:rsidRPr="00535B49">
        <w:rPr>
          <w:rFonts w:ascii="Times New Roman" w:hAnsi="Times New Roman"/>
          <w:b/>
          <w:sz w:val="22"/>
          <w:lang w:eastAsia="en-GB"/>
        </w:rPr>
        <w:t>végrehajtó</w:t>
      </w:r>
      <w:proofErr w:type="gramEnd"/>
      <w:r w:rsidRPr="00535B49">
        <w:rPr>
          <w:rFonts w:ascii="Times New Roman" w:hAnsi="Times New Roman"/>
          <w:b/>
          <w:sz w:val="22"/>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535B49">
        <w:rPr>
          <w:rFonts w:ascii="Times New Roman" w:hAnsi="Times New Roman"/>
          <w:b/>
          <w:i/>
          <w:sz w:val="22"/>
          <w:lang w:eastAsia="en-GB"/>
        </w:rPr>
        <w:t>.</w:t>
      </w:r>
      <w:r w:rsidRPr="00535B49">
        <w:rPr>
          <w:rFonts w:ascii="Times New Roman" w:hAnsi="Times New Roman"/>
          <w:sz w:val="22"/>
          <w:lang w:eastAsia="en-GB"/>
        </w:rPr>
        <w:t xml:space="preserve"> </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535B49">
        <w:rPr>
          <w:rFonts w:ascii="Times New Roman" w:hAnsi="Times New Roman"/>
          <w:sz w:val="22"/>
          <w:lang w:eastAsia="en-GB"/>
        </w:rPr>
        <w:t>a</w:t>
      </w:r>
      <w:proofErr w:type="gramEnd"/>
      <w:r w:rsidRPr="00535B49">
        <w:rPr>
          <w:rFonts w:ascii="Times New Roman" w:hAnsi="Times New Roman"/>
          <w:sz w:val="22"/>
          <w:lang w:eastAsia="en-GB"/>
        </w:rPr>
        <w:t xml:space="preserve"> III–V. részben kért adatok vonatkozásában benyújthatja az ajánlatkérő szervnek vagy a közszolgáltató ajánlatkérőnek a hivatalos </w:t>
      </w:r>
      <w:r w:rsidRPr="00535B49">
        <w:rPr>
          <w:rFonts w:ascii="Times New Roman" w:hAnsi="Times New Roman"/>
          <w:sz w:val="22"/>
          <w:lang w:eastAsia="en-GB"/>
        </w:rPr>
        <w:lastRenderedPageBreak/>
        <w:t>jegyzékbe való felvételről az illetékes hatóság által kiadott igazolást, vagy az illetékes tanúsító szervezet által kibocsátott tanúsítványt.</w:t>
      </w:r>
    </w:p>
    <w:p w:rsidR="000B01F2" w:rsidRPr="00535B49" w:rsidRDefault="000B01F2" w:rsidP="000B01F2">
      <w:pPr>
        <w:spacing w:before="120" w:after="120" w:line="240" w:lineRule="auto"/>
        <w:jc w:val="both"/>
        <w:rPr>
          <w:rFonts w:ascii="Times New Roman" w:hAnsi="Times New Roman"/>
          <w:bCs/>
          <w:iCs/>
          <w:sz w:val="22"/>
          <w:lang w:eastAsia="en-GB"/>
        </w:rPr>
      </w:pPr>
      <w:r w:rsidRPr="00535B49">
        <w:rPr>
          <w:rFonts w:ascii="Times New Roman" w:hAnsi="Times New Roman"/>
          <w:sz w:val="22"/>
          <w:lang w:eastAsia="en-GB"/>
        </w:rPr>
        <w:t xml:space="preserve">Azon gazdasági szereplőnek, amely </w:t>
      </w:r>
      <w:r w:rsidRPr="00535B49">
        <w:rPr>
          <w:rFonts w:ascii="Times New Roman" w:hAnsi="Times New Roman"/>
          <w:b/>
          <w:sz w:val="22"/>
          <w:lang w:eastAsia="en-GB"/>
        </w:rPr>
        <w:t>egyedül</w:t>
      </w:r>
      <w:r w:rsidRPr="00535B49">
        <w:rPr>
          <w:rFonts w:ascii="Times New Roman" w:hAnsi="Times New Roman"/>
          <w:sz w:val="22"/>
          <w:lang w:eastAsia="en-GB"/>
        </w:rPr>
        <w:t xml:space="preserve"> vesz részt és a kiválasztási szempontok teljesítéséhez </w:t>
      </w:r>
      <w:r w:rsidRPr="00535B49">
        <w:rPr>
          <w:rFonts w:ascii="Times New Roman" w:hAnsi="Times New Roman"/>
          <w:b/>
          <w:sz w:val="22"/>
          <w:lang w:eastAsia="en-GB"/>
        </w:rPr>
        <w:t>nem veszi igénybe</w:t>
      </w:r>
      <w:r w:rsidRPr="00535B49">
        <w:rPr>
          <w:rFonts w:ascii="Times New Roman" w:hAnsi="Times New Roman"/>
          <w:sz w:val="22"/>
          <w:lang w:eastAsia="en-GB"/>
        </w:rPr>
        <w:t xml:space="preserve"> más szervezetek kapacitásait, </w:t>
      </w:r>
      <w:r w:rsidRPr="00535B49">
        <w:rPr>
          <w:rFonts w:ascii="Times New Roman" w:hAnsi="Times New Roman"/>
          <w:b/>
          <w:sz w:val="22"/>
          <w:lang w:eastAsia="en-GB"/>
        </w:rPr>
        <w:t>egy</w:t>
      </w:r>
      <w:r w:rsidRPr="00535B49">
        <w:rPr>
          <w:rFonts w:ascii="Times New Roman" w:hAnsi="Times New Roman"/>
          <w:sz w:val="22"/>
          <w:lang w:eastAsia="en-GB"/>
        </w:rPr>
        <w:t xml:space="preserve"> egységes európai közbeszerzési dokumentumot kell kitöltenie. </w:t>
      </w:r>
    </w:p>
    <w:p w:rsidR="000B01F2" w:rsidRPr="00535B49" w:rsidRDefault="000B01F2" w:rsidP="000B01F2">
      <w:pPr>
        <w:spacing w:before="120" w:after="120" w:line="240" w:lineRule="auto"/>
        <w:jc w:val="both"/>
        <w:rPr>
          <w:rFonts w:ascii="Times New Roman" w:hAnsi="Times New Roman"/>
          <w:b/>
          <w:bCs/>
          <w:iCs/>
          <w:sz w:val="22"/>
          <w:lang w:eastAsia="en-GB"/>
        </w:rPr>
      </w:pPr>
      <w:r w:rsidRPr="00535B49">
        <w:rPr>
          <w:rFonts w:ascii="Times New Roman" w:hAnsi="Times New Roman"/>
          <w:sz w:val="22"/>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535B49">
        <w:rPr>
          <w:rFonts w:ascii="Times New Roman" w:hAnsi="Times New Roman"/>
          <w:b/>
          <w:sz w:val="22"/>
          <w:lang w:eastAsia="en-GB"/>
        </w:rPr>
        <w:t>külön</w:t>
      </w:r>
      <w:r w:rsidRPr="00535B49">
        <w:rPr>
          <w:rFonts w:ascii="Times New Roman" w:hAnsi="Times New Roman"/>
          <w:sz w:val="22"/>
          <w:lang w:eastAsia="en-GB"/>
        </w:rPr>
        <w:t xml:space="preserve"> egységes európai közbeszerzési dokumentumot is, amely </w:t>
      </w:r>
      <w:r w:rsidRPr="00535B49">
        <w:rPr>
          <w:rFonts w:ascii="Times New Roman" w:hAnsi="Times New Roman"/>
          <w:b/>
          <w:sz w:val="22"/>
          <w:lang w:eastAsia="en-GB"/>
        </w:rPr>
        <w:t>minden egyes igénybe vett szervezet</w:t>
      </w:r>
      <w:r w:rsidRPr="00535B49">
        <w:rPr>
          <w:rFonts w:ascii="Times New Roman" w:hAnsi="Times New Roman"/>
          <w:sz w:val="22"/>
          <w:lang w:eastAsia="en-GB"/>
        </w:rPr>
        <w:t xml:space="preserve"> vonatkozásában tartalmazza a releváns </w:t>
      </w:r>
      <w:proofErr w:type="gramStart"/>
      <w:r w:rsidRPr="00535B49">
        <w:rPr>
          <w:rFonts w:ascii="Times New Roman" w:hAnsi="Times New Roman"/>
          <w:sz w:val="22"/>
          <w:lang w:eastAsia="en-GB"/>
        </w:rPr>
        <w:t>információkat</w:t>
      </w:r>
      <w:r w:rsidRPr="00535B49">
        <w:rPr>
          <w:rFonts w:ascii="Times New Roman" w:hAnsi="Times New Roman"/>
          <w:sz w:val="22"/>
          <w:vertAlign w:val="superscript"/>
          <w:lang w:eastAsia="en-GB"/>
        </w:rPr>
        <w:footnoteReference w:id="15"/>
      </w:r>
      <w:r w:rsidRPr="00535B49">
        <w:rPr>
          <w:rFonts w:ascii="Times New Roman" w:hAnsi="Times New Roman"/>
          <w:sz w:val="22"/>
          <w:lang w:eastAsia="en-GB"/>
        </w:rPr>
        <w:t>.</w:t>
      </w:r>
      <w:proofErr w:type="gramEnd"/>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Végül, amennyiben a közbeszerzési eljárásban gazdasági szereplők egy csoportja – adott esetben ideiglenes társulás keretében – együttesen vesz részt, </w:t>
      </w:r>
      <w:proofErr w:type="gramStart"/>
      <w:r w:rsidRPr="00535B49">
        <w:rPr>
          <w:rFonts w:ascii="Times New Roman" w:hAnsi="Times New Roman"/>
          <w:sz w:val="22"/>
          <w:lang w:eastAsia="en-GB"/>
        </w:rPr>
        <w:t>a</w:t>
      </w:r>
      <w:proofErr w:type="gramEnd"/>
      <w:r w:rsidRPr="00535B49">
        <w:rPr>
          <w:rFonts w:ascii="Times New Roman" w:hAnsi="Times New Roman"/>
          <w:sz w:val="22"/>
          <w:lang w:eastAsia="en-GB"/>
        </w:rPr>
        <w:t xml:space="preserve"> II–V. részben foglalt információk tekintetében </w:t>
      </w:r>
      <w:r w:rsidRPr="00535B49">
        <w:rPr>
          <w:rFonts w:ascii="Times New Roman" w:hAnsi="Times New Roman"/>
          <w:b/>
          <w:sz w:val="22"/>
          <w:lang w:eastAsia="en-GB"/>
        </w:rPr>
        <w:t>minden egyes</w:t>
      </w:r>
      <w:r w:rsidRPr="00535B49">
        <w:rPr>
          <w:rFonts w:ascii="Times New Roman" w:hAnsi="Times New Roman"/>
          <w:sz w:val="22"/>
          <w:lang w:eastAsia="en-GB"/>
        </w:rPr>
        <w:t xml:space="preserve"> részt vevő gazdasági szereplőnek </w:t>
      </w:r>
      <w:r w:rsidRPr="00535B49">
        <w:rPr>
          <w:rFonts w:ascii="Times New Roman" w:hAnsi="Times New Roman"/>
          <w:b/>
          <w:sz w:val="22"/>
          <w:lang w:eastAsia="en-GB"/>
        </w:rPr>
        <w:t>külön egységes európai közbeszerzési dokumentumot</w:t>
      </w:r>
      <w:r w:rsidRPr="00535B49">
        <w:rPr>
          <w:rFonts w:ascii="Times New Roman" w:hAnsi="Times New Roman"/>
          <w:sz w:val="22"/>
          <w:lang w:eastAsia="en-GB"/>
        </w:rPr>
        <w:t xml:space="preserve"> kell benyújtania.</w:t>
      </w:r>
    </w:p>
    <w:p w:rsidR="000B01F2" w:rsidRPr="00535B49" w:rsidRDefault="000B01F2" w:rsidP="000B01F2">
      <w:pPr>
        <w:spacing w:before="120" w:after="120" w:line="240" w:lineRule="auto"/>
        <w:jc w:val="both"/>
        <w:rPr>
          <w:rFonts w:ascii="Times New Roman" w:hAnsi="Times New Roman"/>
          <w:bCs/>
          <w:iCs/>
          <w:sz w:val="22"/>
          <w:lang w:eastAsia="en-GB"/>
        </w:rPr>
      </w:pPr>
      <w:r w:rsidRPr="00535B49">
        <w:rPr>
          <w:rFonts w:ascii="Times New Roman" w:hAnsi="Times New Roman"/>
          <w:sz w:val="22"/>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535B49">
        <w:rPr>
          <w:rFonts w:ascii="Times New Roman" w:hAnsi="Times New Roman"/>
          <w:b/>
          <w:sz w:val="22"/>
          <w:lang w:eastAsia="en-GB"/>
        </w:rPr>
        <w:t>lehetséges</w:t>
      </w:r>
      <w:r w:rsidRPr="00535B49">
        <w:rPr>
          <w:rFonts w:ascii="Times New Roman" w:hAnsi="Times New Roman"/>
          <w:sz w:val="22"/>
          <w:lang w:eastAsia="en-GB"/>
        </w:rPr>
        <w:t>, hogy mindegyiküknek alá kell írnia ugyanazon egységes európai közbeszerzési dokumentumot a nemzeti szabályoktól függően, beleértve az adatvédelemre vonatkozó szabályokat.</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535B49">
        <w:rPr>
          <w:rFonts w:ascii="Times New Roman" w:hAnsi="Times New Roman"/>
          <w:sz w:val="22"/>
          <w:lang w:eastAsia="en-GB"/>
        </w:rPr>
        <w:t>aláírás(</w:t>
      </w:r>
      <w:proofErr w:type="gramEnd"/>
      <w:r w:rsidRPr="00535B49">
        <w:rPr>
          <w:rFonts w:ascii="Times New Roman" w:hAnsi="Times New Roman"/>
          <w:sz w:val="22"/>
          <w:lang w:eastAsia="en-GB"/>
        </w:rPr>
        <w:t>ok) biztosítja (biztosítják)</w:t>
      </w:r>
      <w:r w:rsidRPr="00535B49">
        <w:rPr>
          <w:rFonts w:ascii="Times New Roman" w:hAnsi="Times New Roman"/>
          <w:sz w:val="22"/>
          <w:vertAlign w:val="superscript"/>
          <w:lang w:eastAsia="en-GB"/>
        </w:rPr>
        <w:footnoteReference w:id="16"/>
      </w:r>
      <w:r w:rsidRPr="00535B49">
        <w:rPr>
          <w:rFonts w:ascii="Times New Roman" w:hAnsi="Times New Roman"/>
          <w:sz w:val="22"/>
          <w:lang w:eastAsia="en-GB"/>
        </w:rPr>
        <w:t>.</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535B49">
        <w:rPr>
          <w:rFonts w:ascii="Times New Roman" w:hAnsi="Times New Roman"/>
          <w:sz w:val="22"/>
          <w:lang w:eastAsia="en-GB"/>
        </w:rPr>
        <w:t xml:space="preserve">Olyan közbeszerzési eljárásoknál, amelyekben az eljárást megindító felhívást </w:t>
      </w:r>
      <w:r w:rsidRPr="00535B49">
        <w:rPr>
          <w:rFonts w:ascii="Times New Roman" w:hAnsi="Times New Roman"/>
          <w:i/>
          <w:sz w:val="22"/>
          <w:lang w:eastAsia="en-GB"/>
        </w:rPr>
        <w:t>az Európai Unió Hivatalos Lapjában</w:t>
      </w:r>
      <w:r w:rsidRPr="00535B49">
        <w:rPr>
          <w:rFonts w:ascii="Times New Roman" w:hAnsi="Times New Roman"/>
          <w:sz w:val="22"/>
          <w:lang w:eastAsia="en-GB"/>
        </w:rPr>
        <w:t xml:space="preserve"> tették közzé, a I. részben előírt információ automatikusan megjelenik, </w:t>
      </w:r>
      <w:r w:rsidRPr="00535B49">
        <w:rPr>
          <w:rFonts w:ascii="Times New Roman" w:hAnsi="Times New Roman"/>
          <w:b/>
          <w:sz w:val="22"/>
          <w:lang w:eastAsia="en-GB"/>
        </w:rPr>
        <w:t xml:space="preserve">feltéve, hogy a fent említett elektronikus </w:t>
      </w:r>
      <w:proofErr w:type="spellStart"/>
      <w:r w:rsidRPr="00535B49">
        <w:rPr>
          <w:rFonts w:ascii="Times New Roman" w:hAnsi="Times New Roman"/>
          <w:b/>
          <w:sz w:val="22"/>
          <w:lang w:eastAsia="en-GB"/>
        </w:rPr>
        <w:t>ESPD-szolgáltatást</w:t>
      </w:r>
      <w:proofErr w:type="spellEnd"/>
      <w:r w:rsidRPr="00535B49">
        <w:rPr>
          <w:rFonts w:ascii="Times New Roman" w:hAnsi="Times New Roman"/>
          <w:b/>
          <w:sz w:val="22"/>
          <w:lang w:eastAsia="en-GB"/>
        </w:rPr>
        <w:t xml:space="preserve"> használják az egységes európai közbeszerzési dokumentum létrehozásához és kitöltéséhez</w:t>
      </w:r>
      <w:r w:rsidRPr="00535B49">
        <w:rPr>
          <w:rFonts w:ascii="Times New Roman" w:hAnsi="Times New Roman"/>
          <w:sz w:val="22"/>
          <w:lang w:eastAsia="en-GB"/>
        </w:rPr>
        <w:t>.</w:t>
      </w:r>
      <w:r w:rsidRPr="00535B49">
        <w:rPr>
          <w:rFonts w:ascii="Times New Roman" w:hAnsi="Times New Roman"/>
          <w:b/>
          <w:sz w:val="22"/>
          <w:lang w:eastAsia="en-GB"/>
        </w:rPr>
        <w:t xml:space="preserve"> </w:t>
      </w:r>
    </w:p>
    <w:p w:rsidR="000B01F2" w:rsidRPr="00535B49" w:rsidRDefault="000B01F2" w:rsidP="000B01F2">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sz w:val="22"/>
          <w:lang w:eastAsia="en-GB"/>
        </w:rPr>
      </w:pPr>
      <w:r w:rsidRPr="00535B49">
        <w:rPr>
          <w:rFonts w:ascii="Times New Roman" w:hAnsi="Times New Roman"/>
          <w:b/>
          <w:sz w:val="22"/>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535B49">
        <w:rPr>
          <w:rFonts w:ascii="Times New Roman" w:hAnsi="Times New Roman"/>
          <w:sz w:val="22"/>
          <w:lang w:eastAsia="en-GB"/>
        </w:rPr>
        <w:t xml:space="preserve">Az egységes európai közbeszerzési dokumentum minden szakaszában az összes egyéb információt a gazdasági szereplőnek kell kitöltenie. </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Az egységes európai közbeszerzési dokumentum a következő részekből és szakaszokból áll:</w:t>
      </w:r>
    </w:p>
    <w:p w:rsidR="000B01F2" w:rsidRPr="00535B49" w:rsidRDefault="000B01F2" w:rsidP="000B01F2">
      <w:pPr>
        <w:numPr>
          <w:ilvl w:val="0"/>
          <w:numId w:val="13"/>
        </w:numPr>
        <w:spacing w:before="120" w:after="120" w:line="240" w:lineRule="auto"/>
        <w:jc w:val="both"/>
        <w:rPr>
          <w:rFonts w:ascii="Times New Roman" w:hAnsi="Times New Roman"/>
          <w:sz w:val="22"/>
          <w:lang w:eastAsia="en-GB"/>
        </w:rPr>
      </w:pPr>
      <w:r w:rsidRPr="00535B49">
        <w:rPr>
          <w:rFonts w:ascii="Times New Roman" w:hAnsi="Times New Roman"/>
          <w:b/>
          <w:sz w:val="22"/>
          <w:lang w:eastAsia="en-GB"/>
        </w:rPr>
        <w:t>I. rész: A közbeszerzési eljárásra és az ajánlatkérő szervre vagy a közszolgáltató ajánlatkérőre vonatkozó információk</w:t>
      </w:r>
    </w:p>
    <w:p w:rsidR="000B01F2" w:rsidRPr="00535B49" w:rsidRDefault="000B01F2" w:rsidP="000B01F2">
      <w:pPr>
        <w:numPr>
          <w:ilvl w:val="0"/>
          <w:numId w:val="13"/>
        </w:numPr>
        <w:spacing w:before="120" w:after="120" w:line="240" w:lineRule="auto"/>
        <w:jc w:val="both"/>
        <w:rPr>
          <w:rFonts w:ascii="Times New Roman" w:hAnsi="Times New Roman"/>
          <w:sz w:val="22"/>
          <w:lang w:eastAsia="en-GB"/>
        </w:rPr>
      </w:pPr>
      <w:r w:rsidRPr="00535B49">
        <w:rPr>
          <w:rFonts w:ascii="Times New Roman" w:hAnsi="Times New Roman"/>
          <w:b/>
          <w:lang w:eastAsia="en-GB"/>
        </w:rPr>
        <w:t>II. rész: A gazdasági szereplőre vonatkozó információk</w:t>
      </w:r>
    </w:p>
    <w:p w:rsidR="000B01F2" w:rsidRPr="00535B49" w:rsidRDefault="000B01F2" w:rsidP="000B01F2">
      <w:pPr>
        <w:numPr>
          <w:ilvl w:val="0"/>
          <w:numId w:val="13"/>
        </w:numPr>
        <w:spacing w:before="120" w:after="120" w:line="240" w:lineRule="auto"/>
        <w:jc w:val="both"/>
        <w:rPr>
          <w:rFonts w:ascii="Times New Roman" w:hAnsi="Times New Roman"/>
          <w:sz w:val="22"/>
          <w:lang w:eastAsia="en-GB"/>
        </w:rPr>
      </w:pPr>
      <w:r w:rsidRPr="00535B49">
        <w:rPr>
          <w:rFonts w:ascii="Times New Roman" w:hAnsi="Times New Roman"/>
          <w:b/>
          <w:sz w:val="22"/>
          <w:lang w:eastAsia="en-GB"/>
        </w:rPr>
        <w:t>III. rész: Kizárási okok:</w:t>
      </w:r>
    </w:p>
    <w:p w:rsidR="000B01F2" w:rsidRPr="00535B49" w:rsidRDefault="000B01F2" w:rsidP="000B01F2">
      <w:pPr>
        <w:numPr>
          <w:ilvl w:val="0"/>
          <w:numId w:val="14"/>
        </w:numPr>
        <w:spacing w:before="120" w:after="120" w:line="240" w:lineRule="auto"/>
        <w:jc w:val="both"/>
        <w:rPr>
          <w:rFonts w:ascii="Times New Roman" w:hAnsi="Times New Roman"/>
          <w:sz w:val="22"/>
          <w:lang w:eastAsia="en-GB"/>
        </w:rPr>
      </w:pPr>
      <w:r w:rsidRPr="00535B49">
        <w:rPr>
          <w:rFonts w:ascii="Times New Roman" w:hAnsi="Times New Roman"/>
          <w:b/>
          <w:sz w:val="22"/>
          <w:lang w:eastAsia="en-GB"/>
        </w:rPr>
        <w:t>A: Büntetőeljárásban hozott ítéletekkel kapcsolatos okok</w:t>
      </w:r>
      <w:r w:rsidRPr="00535B49">
        <w:rPr>
          <w:rFonts w:ascii="Times New Roman" w:hAnsi="Times New Roman"/>
          <w:sz w:val="22"/>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535B49">
        <w:rPr>
          <w:rFonts w:ascii="Times New Roman" w:hAnsi="Times New Roman"/>
          <w:b/>
          <w:sz w:val="22"/>
          <w:lang w:eastAsia="en-GB"/>
        </w:rPr>
        <w:t>dönthetnek</w:t>
      </w:r>
      <w:r w:rsidRPr="00535B49">
        <w:rPr>
          <w:rFonts w:ascii="Times New Roman" w:hAnsi="Times New Roman"/>
          <w:sz w:val="22"/>
          <w:lang w:eastAsia="en-GB"/>
        </w:rPr>
        <w:t xml:space="preserve"> úgy, hogy alkalmazzák ezeket a kizárási szempontokat).</w:t>
      </w:r>
    </w:p>
    <w:p w:rsidR="000B01F2" w:rsidRPr="00535B49" w:rsidRDefault="000B01F2" w:rsidP="000B01F2">
      <w:pPr>
        <w:tabs>
          <w:tab w:val="num" w:pos="1417"/>
        </w:tabs>
        <w:spacing w:before="120" w:after="120" w:line="240" w:lineRule="auto"/>
        <w:ind w:left="1417" w:hanging="567"/>
        <w:rPr>
          <w:rFonts w:ascii="Times New Roman" w:hAnsi="Times New Roman"/>
          <w:sz w:val="22"/>
          <w:lang w:eastAsia="en-GB"/>
        </w:rPr>
      </w:pPr>
      <w:r w:rsidRPr="00535B49">
        <w:rPr>
          <w:rFonts w:ascii="Times New Roman" w:hAnsi="Times New Roman"/>
          <w:b/>
          <w:sz w:val="22"/>
          <w:lang w:eastAsia="en-GB"/>
        </w:rPr>
        <w:lastRenderedPageBreak/>
        <w:t>B: Adófizetési vagy a társadalombiztosítási járulék fizetésére vonatkozó kötelezettség megszegésével kapcsolatos okok</w:t>
      </w:r>
      <w:r w:rsidRPr="00535B49">
        <w:rPr>
          <w:rFonts w:ascii="Times New Roman" w:hAnsi="Times New Roman"/>
          <w:sz w:val="22"/>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535B49">
        <w:rPr>
          <w:rFonts w:ascii="Times New Roman" w:hAnsi="Times New Roman"/>
          <w:b/>
          <w:sz w:val="22"/>
          <w:lang w:eastAsia="en-GB"/>
        </w:rPr>
        <w:t>dönthetnek</w:t>
      </w:r>
      <w:r w:rsidRPr="00535B49">
        <w:rPr>
          <w:rFonts w:ascii="Times New Roman" w:hAnsi="Times New Roman"/>
          <w:sz w:val="22"/>
          <w:lang w:eastAsia="en-GB"/>
        </w:rPr>
        <w:t xml:space="preserve"> úgy, hogy alkalmazzák ezeket a kizárási okokat). Felhívjuk a figyelmet arra, hogy egyes tagállamok nemzeti joga </w:t>
      </w:r>
      <w:r w:rsidRPr="00535B49">
        <w:rPr>
          <w:rFonts w:ascii="Times New Roman" w:hAnsi="Times New Roman"/>
          <w:sz w:val="22"/>
          <w:lang w:eastAsia="hu-HU"/>
        </w:rPr>
        <w:t>nem jogerős és kötelező határozatok esetén is kötelezővé teheti alkalmazásukat.).</w:t>
      </w:r>
    </w:p>
    <w:p w:rsidR="000B01F2" w:rsidRPr="00535B49" w:rsidRDefault="000B01F2" w:rsidP="000B01F2">
      <w:pPr>
        <w:tabs>
          <w:tab w:val="num" w:pos="1417"/>
        </w:tabs>
        <w:spacing w:before="120" w:after="120" w:line="240" w:lineRule="auto"/>
        <w:ind w:left="1417" w:hanging="567"/>
        <w:rPr>
          <w:rFonts w:ascii="Times New Roman" w:hAnsi="Times New Roman"/>
          <w:sz w:val="22"/>
          <w:lang w:eastAsia="en-GB"/>
        </w:rPr>
      </w:pPr>
      <w:r w:rsidRPr="00535B49">
        <w:rPr>
          <w:rFonts w:ascii="Times New Roman" w:hAnsi="Times New Roman"/>
          <w:b/>
          <w:sz w:val="22"/>
          <w:lang w:eastAsia="en-GB"/>
        </w:rPr>
        <w:t>C: Fizetésképtelenséggel, összeférhetetlenséggel vagy szakmai kötelességszegéssel kapcsolatos okok (lásd a 2014/24/EU 57. cikkének (4) bekezdését)</w:t>
      </w:r>
      <w:r w:rsidRPr="00535B49">
        <w:rPr>
          <w:rFonts w:ascii="Times New Roman" w:hAnsi="Times New Roman"/>
          <w:sz w:val="22"/>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535B49">
        <w:rPr>
          <w:rFonts w:ascii="Times New Roman" w:hAnsi="Times New Roman"/>
          <w:b/>
          <w:sz w:val="22"/>
          <w:lang w:eastAsia="en-GB"/>
        </w:rPr>
        <w:t>eldöntheti</w:t>
      </w:r>
      <w:r w:rsidRPr="00535B49">
        <w:rPr>
          <w:rFonts w:ascii="Times New Roman" w:hAnsi="Times New Roman"/>
          <w:sz w:val="22"/>
          <w:lang w:eastAsia="en-GB"/>
        </w:rPr>
        <w:t>, hogy alkalmazza-e ezeket a kizárási okokat, vagy tagállamuk előírhatja számukra ezek alkalmazását).</w:t>
      </w:r>
    </w:p>
    <w:p w:rsidR="000B01F2" w:rsidRPr="00535B49" w:rsidRDefault="000B01F2" w:rsidP="000B01F2">
      <w:pPr>
        <w:tabs>
          <w:tab w:val="num" w:pos="1417"/>
        </w:tabs>
        <w:spacing w:before="120" w:after="120" w:line="240" w:lineRule="auto"/>
        <w:ind w:left="1417" w:hanging="567"/>
        <w:rPr>
          <w:rFonts w:ascii="Times New Roman" w:hAnsi="Times New Roman"/>
          <w:sz w:val="22"/>
          <w:lang w:eastAsia="en-GB"/>
        </w:rPr>
      </w:pPr>
      <w:r w:rsidRPr="00535B49">
        <w:rPr>
          <w:rFonts w:ascii="Times New Roman" w:hAnsi="Times New Roman"/>
          <w:b/>
          <w:sz w:val="22"/>
          <w:lang w:eastAsia="en-GB"/>
        </w:rPr>
        <w:t xml:space="preserve">D: Egyéb, adott esetben az ajánlatkérő szerv vagy a közszolgáltató ajánlatkérő tagállamának nemzeti jogszabályaiban előírt kizárási okok </w:t>
      </w:r>
    </w:p>
    <w:p w:rsidR="000B01F2" w:rsidRPr="00535B49" w:rsidRDefault="000B01F2" w:rsidP="000B01F2">
      <w:pPr>
        <w:numPr>
          <w:ilvl w:val="0"/>
          <w:numId w:val="13"/>
        </w:numPr>
        <w:spacing w:before="120" w:after="120" w:line="240" w:lineRule="auto"/>
        <w:jc w:val="both"/>
        <w:rPr>
          <w:rFonts w:ascii="Times New Roman" w:hAnsi="Times New Roman"/>
          <w:b/>
          <w:lang w:eastAsia="en-GB"/>
        </w:rPr>
      </w:pPr>
      <w:r w:rsidRPr="00535B49">
        <w:rPr>
          <w:rFonts w:ascii="Times New Roman" w:hAnsi="Times New Roman"/>
          <w:b/>
          <w:lang w:eastAsia="en-GB"/>
        </w:rPr>
        <w:t xml:space="preserve">IV. rész: Kiválasztási </w:t>
      </w:r>
      <w:proofErr w:type="gramStart"/>
      <w:r w:rsidRPr="00535B49">
        <w:rPr>
          <w:rFonts w:ascii="Times New Roman" w:hAnsi="Times New Roman"/>
          <w:b/>
          <w:lang w:eastAsia="en-GB"/>
        </w:rPr>
        <w:t>kritériumok</w:t>
      </w:r>
      <w:r w:rsidRPr="00535B49">
        <w:rPr>
          <w:rFonts w:ascii="Times New Roman" w:hAnsi="Times New Roman"/>
          <w:b/>
          <w:lang w:eastAsia="en-GB"/>
        </w:rPr>
        <w:footnoteReference w:id="17"/>
      </w:r>
      <w:r w:rsidRPr="00535B49">
        <w:rPr>
          <w:rFonts w:ascii="Times New Roman" w:hAnsi="Times New Roman"/>
          <w:b/>
          <w:lang w:eastAsia="en-GB"/>
        </w:rPr>
        <w:t>:</w:t>
      </w:r>
      <w:proofErr w:type="gramEnd"/>
    </w:p>
    <w:p w:rsidR="000B01F2" w:rsidRPr="00535B49" w:rsidRDefault="000B01F2" w:rsidP="000B01F2">
      <w:pPr>
        <w:numPr>
          <w:ilvl w:val="0"/>
          <w:numId w:val="19"/>
        </w:numPr>
        <w:tabs>
          <w:tab w:val="num" w:pos="1417"/>
        </w:tabs>
        <w:spacing w:before="120" w:after="120" w:line="240" w:lineRule="auto"/>
        <w:contextualSpacing/>
        <w:jc w:val="both"/>
        <w:rPr>
          <w:rFonts w:ascii="Times New Roman" w:eastAsia="Times New Roman" w:hAnsi="Times New Roman"/>
          <w:b/>
          <w:sz w:val="22"/>
          <w:szCs w:val="24"/>
          <w:lang w:eastAsia="en-GB"/>
        </w:rPr>
      </w:pPr>
      <w:r w:rsidRPr="00535B49">
        <w:rPr>
          <w:rFonts w:ascii="Times New Roman" w:eastAsia="Times New Roman" w:hAnsi="Times New Roman"/>
          <w:b/>
          <w:szCs w:val="24"/>
          <w:lang w:eastAsia="en-GB"/>
        </w:rPr>
        <w:sym w:font="Symbol" w:char="F061"/>
      </w:r>
      <w:r w:rsidRPr="00535B49">
        <w:rPr>
          <w:rFonts w:ascii="Times New Roman" w:eastAsia="Times New Roman" w:hAnsi="Times New Roman"/>
          <w:b/>
          <w:sz w:val="22"/>
          <w:szCs w:val="24"/>
          <w:lang w:eastAsia="en-GB"/>
        </w:rPr>
        <w:t>: Az összes kiválasztási szempont általános jelzése</w:t>
      </w:r>
    </w:p>
    <w:p w:rsidR="000B01F2" w:rsidRPr="00535B49" w:rsidRDefault="000B01F2" w:rsidP="000B01F2">
      <w:pPr>
        <w:numPr>
          <w:ilvl w:val="0"/>
          <w:numId w:val="19"/>
        </w:numPr>
        <w:tabs>
          <w:tab w:val="num" w:pos="1417"/>
        </w:tabs>
        <w:spacing w:before="120" w:after="120" w:line="240" w:lineRule="auto"/>
        <w:contextualSpacing/>
        <w:jc w:val="both"/>
        <w:rPr>
          <w:rFonts w:ascii="Times New Roman" w:eastAsia="Times New Roman" w:hAnsi="Times New Roman"/>
          <w:b/>
          <w:sz w:val="22"/>
          <w:szCs w:val="24"/>
          <w:lang w:eastAsia="en-GB"/>
        </w:rPr>
      </w:pPr>
      <w:r w:rsidRPr="00535B49">
        <w:rPr>
          <w:rFonts w:ascii="Times New Roman" w:eastAsia="Times New Roman" w:hAnsi="Times New Roman"/>
          <w:b/>
          <w:sz w:val="22"/>
          <w:szCs w:val="24"/>
          <w:lang w:eastAsia="en-GB"/>
        </w:rPr>
        <w:t>A: Alkalmasság</w:t>
      </w:r>
    </w:p>
    <w:p w:rsidR="000B01F2" w:rsidRPr="00535B49" w:rsidRDefault="000B01F2" w:rsidP="000B01F2">
      <w:pPr>
        <w:numPr>
          <w:ilvl w:val="0"/>
          <w:numId w:val="19"/>
        </w:numPr>
        <w:tabs>
          <w:tab w:val="num" w:pos="1417"/>
        </w:tabs>
        <w:spacing w:before="120" w:after="120" w:line="240" w:lineRule="auto"/>
        <w:contextualSpacing/>
        <w:jc w:val="both"/>
        <w:rPr>
          <w:rFonts w:ascii="Times New Roman" w:eastAsia="Times New Roman" w:hAnsi="Times New Roman"/>
          <w:b/>
          <w:sz w:val="22"/>
          <w:szCs w:val="24"/>
          <w:lang w:eastAsia="en-GB"/>
        </w:rPr>
      </w:pPr>
      <w:r w:rsidRPr="00535B49">
        <w:rPr>
          <w:rFonts w:ascii="Times New Roman" w:eastAsia="Times New Roman" w:hAnsi="Times New Roman"/>
          <w:b/>
          <w:sz w:val="22"/>
          <w:szCs w:val="24"/>
          <w:lang w:eastAsia="en-GB"/>
        </w:rPr>
        <w:t>B: Gazdasági és pénzügyi helyzet</w:t>
      </w:r>
    </w:p>
    <w:p w:rsidR="000B01F2" w:rsidRPr="00535B49" w:rsidRDefault="000B01F2" w:rsidP="000B01F2">
      <w:pPr>
        <w:numPr>
          <w:ilvl w:val="0"/>
          <w:numId w:val="19"/>
        </w:numPr>
        <w:tabs>
          <w:tab w:val="num" w:pos="1417"/>
        </w:tabs>
        <w:spacing w:before="120" w:after="120" w:line="240" w:lineRule="auto"/>
        <w:contextualSpacing/>
        <w:jc w:val="both"/>
        <w:rPr>
          <w:rFonts w:ascii="Times New Roman" w:eastAsia="Times New Roman" w:hAnsi="Times New Roman"/>
          <w:b/>
          <w:sz w:val="22"/>
          <w:szCs w:val="24"/>
          <w:lang w:eastAsia="en-GB"/>
        </w:rPr>
      </w:pPr>
      <w:r w:rsidRPr="00535B49">
        <w:rPr>
          <w:rFonts w:ascii="Times New Roman" w:eastAsia="Times New Roman" w:hAnsi="Times New Roman"/>
          <w:b/>
          <w:sz w:val="22"/>
          <w:szCs w:val="24"/>
          <w:lang w:eastAsia="en-GB"/>
        </w:rPr>
        <w:t>C: Technikai és szakmai alkalmasság</w:t>
      </w:r>
    </w:p>
    <w:p w:rsidR="000B01F2" w:rsidRPr="00535B49" w:rsidRDefault="000B01F2" w:rsidP="000B01F2">
      <w:pPr>
        <w:numPr>
          <w:ilvl w:val="0"/>
          <w:numId w:val="19"/>
        </w:numPr>
        <w:tabs>
          <w:tab w:val="num" w:pos="1417"/>
        </w:tabs>
        <w:spacing w:before="120" w:after="120" w:line="240" w:lineRule="auto"/>
        <w:contextualSpacing/>
        <w:jc w:val="both"/>
        <w:rPr>
          <w:rFonts w:ascii="Times New Roman" w:eastAsia="Times New Roman" w:hAnsi="Times New Roman"/>
          <w:b/>
          <w:sz w:val="22"/>
          <w:szCs w:val="24"/>
          <w:lang w:eastAsia="en-GB"/>
        </w:rPr>
      </w:pPr>
      <w:r w:rsidRPr="00535B49">
        <w:rPr>
          <w:rFonts w:ascii="Times New Roman" w:eastAsia="Times New Roman" w:hAnsi="Times New Roman"/>
          <w:b/>
          <w:sz w:val="22"/>
          <w:szCs w:val="24"/>
          <w:lang w:eastAsia="en-GB"/>
        </w:rPr>
        <w:t>D: Minőségbiztosítási rendszerek és környezetvédelmi vezetési szabványok</w:t>
      </w:r>
      <w:r w:rsidRPr="00535B49">
        <w:rPr>
          <w:rFonts w:ascii="Times New Roman" w:eastAsia="Times New Roman" w:hAnsi="Times New Roman"/>
          <w:b/>
          <w:szCs w:val="24"/>
          <w:vertAlign w:val="superscript"/>
          <w:lang w:eastAsia="en-GB"/>
        </w:rPr>
        <w:footnoteReference w:id="18"/>
      </w:r>
      <w:r w:rsidRPr="00535B49">
        <w:rPr>
          <w:rFonts w:ascii="Times New Roman" w:eastAsia="Times New Roman" w:hAnsi="Times New Roman"/>
          <w:b/>
          <w:sz w:val="22"/>
          <w:szCs w:val="24"/>
          <w:lang w:eastAsia="en-GB"/>
        </w:rPr>
        <w:t xml:space="preserve"> </w:t>
      </w:r>
      <w:r w:rsidRPr="00535B49">
        <w:rPr>
          <w:rFonts w:ascii="Times New Roman" w:eastAsia="Times New Roman" w:hAnsi="Times New Roman"/>
          <w:b/>
          <w:szCs w:val="24"/>
          <w:vertAlign w:val="superscript"/>
          <w:lang w:eastAsia="en-GB"/>
        </w:rPr>
        <w:footnoteReference w:id="19"/>
      </w:r>
    </w:p>
    <w:p w:rsidR="000B01F2" w:rsidRPr="00535B49" w:rsidRDefault="000B01F2" w:rsidP="000B01F2">
      <w:pPr>
        <w:numPr>
          <w:ilvl w:val="0"/>
          <w:numId w:val="13"/>
        </w:numPr>
        <w:spacing w:before="120" w:after="120" w:line="240" w:lineRule="auto"/>
        <w:jc w:val="both"/>
        <w:rPr>
          <w:rFonts w:ascii="Times New Roman" w:hAnsi="Times New Roman"/>
          <w:b/>
          <w:lang w:eastAsia="en-GB"/>
        </w:rPr>
      </w:pPr>
      <w:r w:rsidRPr="00535B49">
        <w:rPr>
          <w:rFonts w:ascii="Times New Roman" w:hAnsi="Times New Roman"/>
          <w:b/>
          <w:lang w:eastAsia="en-GB"/>
        </w:rPr>
        <w:t>V. rész: Az alkalmasnak minősített részvételre jelentkezők számának csökkentése</w:t>
      </w:r>
      <w:r w:rsidRPr="00535B49">
        <w:rPr>
          <w:rFonts w:ascii="Times New Roman" w:eastAsia="Times New Roman" w:hAnsi="Times New Roman"/>
          <w:b/>
          <w:szCs w:val="24"/>
          <w:vertAlign w:val="superscript"/>
          <w:lang w:eastAsia="en-GB"/>
        </w:rPr>
        <w:footnoteReference w:id="20"/>
      </w:r>
    </w:p>
    <w:p w:rsidR="000B01F2" w:rsidRPr="00535B49" w:rsidRDefault="000B01F2" w:rsidP="000B01F2">
      <w:pPr>
        <w:numPr>
          <w:ilvl w:val="0"/>
          <w:numId w:val="13"/>
        </w:numPr>
        <w:spacing w:before="120" w:after="120" w:line="240" w:lineRule="auto"/>
        <w:jc w:val="both"/>
        <w:rPr>
          <w:rFonts w:ascii="Times New Roman" w:hAnsi="Times New Roman"/>
          <w:b/>
          <w:lang w:eastAsia="en-GB"/>
        </w:rPr>
      </w:pPr>
      <w:r w:rsidRPr="00535B49">
        <w:rPr>
          <w:rFonts w:ascii="Times New Roman" w:hAnsi="Times New Roman"/>
          <w:b/>
          <w:lang w:eastAsia="en-GB"/>
        </w:rPr>
        <w:t>VI. rész: Záró nyilatkozat</w:t>
      </w:r>
    </w:p>
    <w:p w:rsidR="000B01F2" w:rsidRPr="00535B49" w:rsidRDefault="000B01F2" w:rsidP="000B01F2">
      <w:pPr>
        <w:spacing w:before="120" w:after="120" w:line="240" w:lineRule="auto"/>
        <w:jc w:val="center"/>
        <w:rPr>
          <w:rFonts w:ascii="Times New Roman" w:hAnsi="Times New Roman"/>
          <w:b/>
          <w:u w:val="single"/>
          <w:lang w:eastAsia="en-GB"/>
        </w:rPr>
        <w:sectPr w:rsidR="000B01F2" w:rsidRPr="00535B49" w:rsidSect="004619B8">
          <w:footerReference w:type="default" r:id="rId9"/>
          <w:footerReference w:type="first" r:id="rId10"/>
          <w:footnotePr>
            <w:numRestart w:val="eachSect"/>
          </w:footnotePr>
          <w:pgSz w:w="11907" w:h="16839"/>
          <w:pgMar w:top="1134" w:right="1417" w:bottom="1134" w:left="1417" w:header="709" w:footer="709" w:gutter="0"/>
          <w:cols w:space="720"/>
          <w:docGrid w:linePitch="360"/>
        </w:sectPr>
      </w:pPr>
      <w:r w:rsidRPr="00535B49">
        <w:rPr>
          <w:rFonts w:ascii="Times New Roman" w:hAnsi="Times New Roman"/>
          <w:b/>
          <w:u w:val="single"/>
          <w:lang w:eastAsia="en-GB"/>
        </w:rPr>
        <w:br w:type="page"/>
      </w:r>
    </w:p>
    <w:p w:rsidR="000B01F2" w:rsidRPr="00535B49" w:rsidRDefault="000B01F2" w:rsidP="000B01F2">
      <w:pPr>
        <w:spacing w:before="120" w:after="120" w:line="240" w:lineRule="auto"/>
        <w:jc w:val="center"/>
        <w:rPr>
          <w:rFonts w:ascii="Times New Roman" w:hAnsi="Times New Roman"/>
          <w:b/>
          <w:sz w:val="22"/>
          <w:lang w:eastAsia="en-GB"/>
        </w:rPr>
      </w:pPr>
      <w:r w:rsidRPr="00535B49">
        <w:rPr>
          <w:rFonts w:ascii="Times New Roman" w:hAnsi="Times New Roman"/>
          <w:b/>
          <w:sz w:val="22"/>
          <w:lang w:eastAsia="en-GB"/>
        </w:rPr>
        <w:lastRenderedPageBreak/>
        <w:t>2. MELLÉKLET</w:t>
      </w:r>
    </w:p>
    <w:p w:rsidR="000B01F2" w:rsidRPr="00535B49" w:rsidRDefault="000B01F2" w:rsidP="000B01F2">
      <w:pPr>
        <w:spacing w:after="0" w:line="240" w:lineRule="auto"/>
        <w:jc w:val="center"/>
        <w:rPr>
          <w:rFonts w:ascii="Times New Roman" w:hAnsi="Times New Roman"/>
          <w:b/>
          <w:caps/>
          <w:sz w:val="22"/>
          <w:lang w:eastAsia="en-GB"/>
        </w:rPr>
      </w:pPr>
      <w:r w:rsidRPr="00535B49">
        <w:rPr>
          <w:rFonts w:ascii="Times New Roman" w:hAnsi="Times New Roman"/>
          <w:b/>
          <w:caps/>
          <w:sz w:val="22"/>
          <w:lang w:eastAsia="en-GB"/>
        </w:rPr>
        <w:t>Az egységes európai közbeszerzési dokumentum formanyomtatványa</w:t>
      </w:r>
    </w:p>
    <w:p w:rsidR="000B01F2" w:rsidRPr="00535B49" w:rsidRDefault="000B01F2" w:rsidP="000B01F2">
      <w:pPr>
        <w:widowControl w:val="0"/>
        <w:spacing w:after="0" w:line="240" w:lineRule="auto"/>
        <w:jc w:val="center"/>
        <w:rPr>
          <w:rFonts w:ascii="Times New Roman" w:hAnsi="Times New Roman"/>
          <w:b/>
          <w:sz w:val="22"/>
          <w:lang w:eastAsia="en-GB"/>
        </w:rPr>
      </w:pPr>
      <w:r w:rsidRPr="00535B49">
        <w:rPr>
          <w:rFonts w:ascii="Times New Roman" w:hAnsi="Times New Roman"/>
          <w:b/>
          <w:sz w:val="22"/>
          <w:lang w:eastAsia="en-GB"/>
        </w:rPr>
        <w:t>I. rész: A közbeszerzési eljárásra és az ajánlatkérő szervre vagy a közszolgáltató ajánlatkérőre vonatkozó információk</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sz w:val="22"/>
          <w:lang w:eastAsia="en-GB"/>
        </w:rPr>
      </w:pPr>
      <w:r w:rsidRPr="00535B49">
        <w:rPr>
          <w:rFonts w:ascii="Times New Roman" w:hAnsi="Times New Roman"/>
          <w:b/>
          <w:sz w:val="22"/>
          <w:lang w:eastAsia="en-GB"/>
        </w:rPr>
        <w:t xml:space="preserve">Olyan közbeszerzési eljárásoknál, amelyekben az eljárást megindító felhívást az </w:t>
      </w:r>
      <w:r w:rsidRPr="00535B49">
        <w:rPr>
          <w:rFonts w:ascii="Times New Roman" w:hAnsi="Times New Roman"/>
          <w:b/>
          <w:i/>
          <w:sz w:val="22"/>
          <w:lang w:eastAsia="en-GB"/>
        </w:rPr>
        <w:t>Európai Unió Hivatalos Lapjában</w:t>
      </w:r>
      <w:r w:rsidRPr="00535B49">
        <w:rPr>
          <w:rFonts w:ascii="Times New Roman" w:hAnsi="Times New Roman"/>
          <w:b/>
          <w:sz w:val="22"/>
          <w:lang w:eastAsia="en-GB"/>
        </w:rPr>
        <w:t xml:space="preserve"> tették közzé, az I. részben előírt információ automatikusan beolvasásra kerül,</w:t>
      </w:r>
      <w:r w:rsidRPr="00535B49">
        <w:rPr>
          <w:rFonts w:ascii="Times New Roman" w:hAnsi="Times New Roman"/>
          <w:sz w:val="22"/>
          <w:lang w:eastAsia="en-GB"/>
        </w:rPr>
        <w:t xml:space="preserve"> </w:t>
      </w:r>
      <w:r w:rsidRPr="00535B49">
        <w:rPr>
          <w:rFonts w:ascii="Times New Roman" w:hAnsi="Times New Roman"/>
          <w:b/>
          <w:sz w:val="22"/>
          <w:lang w:eastAsia="en-GB"/>
        </w:rPr>
        <w:t xml:space="preserve">feltéve, hogy a fent említett elektronikus </w:t>
      </w:r>
      <w:proofErr w:type="spellStart"/>
      <w:r w:rsidRPr="00535B49">
        <w:rPr>
          <w:rFonts w:ascii="Times New Roman" w:hAnsi="Times New Roman"/>
          <w:b/>
          <w:sz w:val="22"/>
          <w:lang w:eastAsia="en-GB"/>
        </w:rPr>
        <w:t>ESPD-szolgáltatást</w:t>
      </w:r>
      <w:proofErr w:type="spellEnd"/>
      <w:r w:rsidRPr="00535B49">
        <w:rPr>
          <w:rFonts w:ascii="Times New Roman" w:hAnsi="Times New Roman"/>
          <w:b/>
          <w:sz w:val="22"/>
          <w:vertAlign w:val="superscript"/>
          <w:lang w:eastAsia="en-GB"/>
        </w:rPr>
        <w:footnoteReference w:id="21"/>
      </w:r>
      <w:r w:rsidRPr="00535B49">
        <w:rPr>
          <w:rFonts w:ascii="Times New Roman" w:hAnsi="Times New Roman"/>
          <w:b/>
          <w:sz w:val="22"/>
          <w:lang w:eastAsia="en-GB"/>
        </w:rPr>
        <w:t xml:space="preserve"> használták az egységes európai közbeszerzési dokumentum kitöltéséhez</w:t>
      </w:r>
      <w:r w:rsidRPr="00535B49">
        <w:rPr>
          <w:rFonts w:ascii="Times New Roman" w:hAnsi="Times New Roman"/>
          <w:sz w:val="22"/>
          <w:lang w:eastAsia="en-GB"/>
        </w:rPr>
        <w:t>.</w:t>
      </w:r>
      <w:r w:rsidRPr="00535B49">
        <w:rPr>
          <w:rFonts w:ascii="Times New Roman" w:hAnsi="Times New Roman"/>
          <w:b/>
          <w:sz w:val="22"/>
          <w:lang w:eastAsia="en-GB"/>
        </w:rPr>
        <w:t xml:space="preserve"> Az </w:t>
      </w:r>
      <w:r w:rsidRPr="00535B49">
        <w:rPr>
          <w:rFonts w:ascii="Times New Roman" w:hAnsi="Times New Roman"/>
          <w:b/>
          <w:i/>
          <w:sz w:val="22"/>
          <w:lang w:eastAsia="en-GB"/>
        </w:rPr>
        <w:t>Európai Unió Hivatalos lapjában</w:t>
      </w:r>
      <w:r w:rsidRPr="00535B49">
        <w:rPr>
          <w:rFonts w:ascii="Times New Roman" w:hAnsi="Times New Roman"/>
          <w:b/>
          <w:sz w:val="22"/>
          <w:lang w:eastAsia="en-GB"/>
        </w:rPr>
        <w:t xml:space="preserve"> közzétett vonatkozó hirdetmény</w:t>
      </w:r>
      <w:r w:rsidRPr="00535B49">
        <w:rPr>
          <w:rFonts w:ascii="Times New Roman" w:hAnsi="Times New Roman"/>
          <w:b/>
          <w:sz w:val="22"/>
          <w:vertAlign w:val="superscript"/>
          <w:lang w:eastAsia="en-GB"/>
        </w:rPr>
        <w:footnoteReference w:id="22"/>
      </w:r>
      <w:r w:rsidRPr="00535B49">
        <w:rPr>
          <w:rFonts w:ascii="Times New Roman" w:hAnsi="Times New Roman"/>
          <w:b/>
          <w:sz w:val="22"/>
          <w:lang w:eastAsia="en-GB"/>
        </w:rPr>
        <w:t xml:space="preserve"> hivatkozási adatai:</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sz w:val="22"/>
          <w:lang w:eastAsia="en-GB"/>
        </w:rPr>
      </w:pPr>
      <w:r w:rsidRPr="00535B49">
        <w:rPr>
          <w:rFonts w:ascii="Times New Roman" w:hAnsi="Times New Roman"/>
          <w:b/>
          <w:sz w:val="22"/>
          <w:lang w:eastAsia="en-GB"/>
        </w:rPr>
        <w:t xml:space="preserve">A Hivatalos Lap S sorozatának száma [], dátum [], [] oldal, </w:t>
      </w:r>
      <w:r w:rsidRPr="00535B49">
        <w:rPr>
          <w:rFonts w:ascii="Times New Roman" w:hAnsi="Times New Roman"/>
          <w:sz w:val="22"/>
          <w:lang w:eastAsia="en-GB"/>
        </w:rPr>
        <w:br/>
      </w:r>
      <w:proofErr w:type="gramStart"/>
      <w:r w:rsidRPr="00535B49">
        <w:rPr>
          <w:rFonts w:ascii="Times New Roman" w:hAnsi="Times New Roman"/>
          <w:b/>
          <w:sz w:val="22"/>
          <w:lang w:eastAsia="en-GB"/>
        </w:rPr>
        <w:t>A</w:t>
      </w:r>
      <w:proofErr w:type="gramEnd"/>
      <w:r w:rsidRPr="00535B49">
        <w:rPr>
          <w:rFonts w:ascii="Times New Roman" w:hAnsi="Times New Roman"/>
          <w:b/>
          <w:sz w:val="22"/>
          <w:lang w:eastAsia="en-GB"/>
        </w:rPr>
        <w:t xml:space="preserve"> hirdetmény száma a Hivatalos Lap S sorozatban : [ ][ ][ ][ ]/S [ ][ ][ ]–[ ][ ][ ][ ][ ][ ][ ]</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b/>
          <w:sz w:val="22"/>
          <w:lang w:eastAsia="en-GB"/>
        </w:rPr>
      </w:pPr>
      <w:r w:rsidRPr="00535B49">
        <w:rPr>
          <w:rFonts w:ascii="Times New Roman" w:hAnsi="Times New Roman"/>
          <w:b/>
          <w:sz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b/>
          <w:sz w:val="22"/>
          <w:lang w:eastAsia="en-GB"/>
        </w:rPr>
      </w:pPr>
      <w:r w:rsidRPr="00535B49">
        <w:rPr>
          <w:rFonts w:ascii="Times New Roman" w:hAnsi="Times New Roman"/>
          <w:b/>
          <w:sz w:val="22"/>
          <w:lang w:eastAsia="en-GB"/>
        </w:rPr>
        <w:t xml:space="preserve">Amennyiben nincs előírva hirdetmény közzététele az </w:t>
      </w:r>
      <w:r w:rsidRPr="00535B49">
        <w:rPr>
          <w:rFonts w:ascii="Times New Roman" w:hAnsi="Times New Roman"/>
          <w:b/>
          <w:i/>
          <w:sz w:val="22"/>
          <w:lang w:eastAsia="en-GB"/>
        </w:rPr>
        <w:t>Európai Unió Hivatalos Lapjában</w:t>
      </w:r>
      <w:r w:rsidRPr="00535B49">
        <w:rPr>
          <w:rFonts w:ascii="Times New Roman" w:hAnsi="Times New Roman"/>
          <w:b/>
          <w:sz w:val="22"/>
          <w:lang w:eastAsia="en-GB"/>
        </w:rPr>
        <w:t>, kérjük, hogy adjon meg egyéb olyan információt, amely lehetővé teszi a közbeszerzési eljárás egyértelmű azonosítását (pl. nemzeti szintű közzététel hivatkozási adata): [</w:t>
      </w:r>
      <w:proofErr w:type="gramStart"/>
      <w:r w:rsidRPr="00535B49">
        <w:rPr>
          <w:rFonts w:ascii="Times New Roman" w:hAnsi="Times New Roman"/>
          <w:b/>
          <w:sz w:val="22"/>
          <w:lang w:eastAsia="en-GB"/>
        </w:rPr>
        <w:t>….</w:t>
      </w:r>
      <w:proofErr w:type="gramEnd"/>
      <w:r w:rsidRPr="00535B49">
        <w:rPr>
          <w:rFonts w:ascii="Times New Roman" w:hAnsi="Times New Roman"/>
          <w:b/>
          <w:sz w:val="22"/>
          <w:lang w:eastAsia="en-GB"/>
        </w:rPr>
        <w:t>]</w:t>
      </w:r>
    </w:p>
    <w:p w:rsidR="000B01F2" w:rsidRPr="00535B49" w:rsidRDefault="000B01F2" w:rsidP="000B01F2">
      <w:pPr>
        <w:widowControl w:val="0"/>
        <w:spacing w:before="120" w:after="12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t>A közbeszerzési eljárásra vonatkozó információk</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r w:rsidRPr="00535B49">
        <w:rPr>
          <w:rFonts w:ascii="Times New Roman" w:hAnsi="Times New Roman"/>
          <w:b/>
          <w:sz w:val="22"/>
          <w:lang w:eastAsia="en-GB"/>
        </w:rPr>
        <w:t xml:space="preserve">Az I. részben előírt információ automatikusan megjelenik, feltéve, hogy a fent említett </w:t>
      </w:r>
      <w:proofErr w:type="spellStart"/>
      <w:r w:rsidRPr="00535B49">
        <w:rPr>
          <w:rFonts w:ascii="Times New Roman" w:hAnsi="Times New Roman"/>
          <w:b/>
          <w:sz w:val="22"/>
          <w:lang w:eastAsia="en-GB"/>
        </w:rPr>
        <w:t>ESPD-szolgáltatást</w:t>
      </w:r>
      <w:proofErr w:type="spellEnd"/>
      <w:r w:rsidRPr="00535B49">
        <w:rPr>
          <w:rFonts w:ascii="Times New Roman" w:hAnsi="Times New Roman"/>
          <w:b/>
          <w:sz w:val="22"/>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91"/>
      </w:tblGrid>
      <w:tr w:rsidR="000B01F2" w:rsidRPr="00535B49" w:rsidTr="00E352C1">
        <w:trPr>
          <w:trHeight w:val="349"/>
        </w:trPr>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A beszerző azonosítása</w:t>
            </w:r>
            <w:r w:rsidRPr="00535B49">
              <w:rPr>
                <w:rFonts w:ascii="Times New Roman" w:hAnsi="Times New Roman"/>
                <w:b/>
                <w:sz w:val="22"/>
                <w:vertAlign w:val="superscript"/>
                <w:lang w:eastAsia="en-GB"/>
              </w:rPr>
              <w:footnoteReference w:id="23"/>
            </w:r>
          </w:p>
        </w:tc>
        <w:tc>
          <w:tcPr>
            <w:tcW w:w="4962"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rPr>
          <w:trHeight w:val="349"/>
        </w:trPr>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Név: </w:t>
            </w:r>
          </w:p>
        </w:tc>
        <w:tc>
          <w:tcPr>
            <w:tcW w:w="4962"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Pr>
                <w:rFonts w:ascii="Times New Roman" w:hAnsi="Times New Roman"/>
                <w:sz w:val="22"/>
                <w:lang w:eastAsia="en-GB"/>
              </w:rPr>
              <w:t xml:space="preserve">dr. </w:t>
            </w:r>
            <w:proofErr w:type="spellStart"/>
            <w:r>
              <w:rPr>
                <w:rFonts w:ascii="Times New Roman" w:hAnsi="Times New Roman"/>
                <w:sz w:val="22"/>
                <w:lang w:eastAsia="en-GB"/>
              </w:rPr>
              <w:t>Endrédi</w:t>
            </w:r>
            <w:proofErr w:type="spellEnd"/>
            <w:r>
              <w:rPr>
                <w:rFonts w:ascii="Times New Roman" w:hAnsi="Times New Roman"/>
                <w:sz w:val="22"/>
                <w:lang w:eastAsia="en-GB"/>
              </w:rPr>
              <w:t xml:space="preserve"> Gábor</w:t>
            </w:r>
          </w:p>
        </w:tc>
      </w:tr>
      <w:tr w:rsidR="000B01F2" w:rsidRPr="00535B49" w:rsidTr="00E352C1">
        <w:trPr>
          <w:trHeight w:val="485"/>
        </w:trPr>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Melyik beszerzést érinti?</w:t>
            </w:r>
          </w:p>
        </w:tc>
        <w:tc>
          <w:tcPr>
            <w:tcW w:w="4962"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rPr>
          <w:trHeight w:val="484"/>
        </w:trPr>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A közbeszerzés megnevezése vagy rövid </w:t>
            </w:r>
            <w:proofErr w:type="gramStart"/>
            <w:r w:rsidRPr="00535B49">
              <w:rPr>
                <w:rFonts w:ascii="Times New Roman" w:hAnsi="Times New Roman"/>
                <w:sz w:val="22"/>
                <w:lang w:eastAsia="en-GB"/>
              </w:rPr>
              <w:t>ismertetése</w:t>
            </w:r>
            <w:r w:rsidRPr="00535B49">
              <w:rPr>
                <w:rFonts w:ascii="Times New Roman" w:hAnsi="Times New Roman"/>
                <w:sz w:val="22"/>
                <w:vertAlign w:val="superscript"/>
                <w:lang w:eastAsia="en-GB"/>
              </w:rPr>
              <w:footnoteReference w:id="24"/>
            </w:r>
            <w:r w:rsidRPr="00535B49">
              <w:rPr>
                <w:rFonts w:ascii="Times New Roman" w:hAnsi="Times New Roman"/>
                <w:sz w:val="22"/>
                <w:lang w:eastAsia="en-GB"/>
              </w:rPr>
              <w:t>:</w:t>
            </w:r>
            <w:proofErr w:type="gramEnd"/>
          </w:p>
        </w:tc>
        <w:tc>
          <w:tcPr>
            <w:tcW w:w="4962"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B05A30">
              <w:rPr>
                <w:rFonts w:ascii="Times New Roman" w:hAnsi="Times New Roman"/>
                <w:sz w:val="22"/>
                <w:lang w:eastAsia="en-GB"/>
              </w:rPr>
              <w:t>A Modern Városok Program második ütemében megvalósuló beruházások műszaki ellenőrzése</w:t>
            </w:r>
          </w:p>
        </w:tc>
      </w:tr>
      <w:tr w:rsidR="000B01F2" w:rsidRPr="00535B49" w:rsidTr="00E352C1">
        <w:trPr>
          <w:trHeight w:val="484"/>
        </w:trPr>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Az ajánlatkérő szerv vagy a közszolgáltató ajánlatkérő által az aktához rendelt hivatkozási szám (</w:t>
            </w:r>
            <w:r w:rsidRPr="00535B49">
              <w:rPr>
                <w:rFonts w:ascii="Times New Roman" w:hAnsi="Times New Roman"/>
                <w:i/>
                <w:sz w:val="22"/>
                <w:lang w:eastAsia="en-GB"/>
              </w:rPr>
              <w:t>adott esetben</w:t>
            </w:r>
            <w:proofErr w:type="gramStart"/>
            <w:r w:rsidRPr="00535B49">
              <w:rPr>
                <w:rFonts w:ascii="Times New Roman" w:hAnsi="Times New Roman"/>
                <w:sz w:val="22"/>
                <w:lang w:eastAsia="en-GB"/>
              </w:rPr>
              <w:t>)</w:t>
            </w:r>
            <w:r w:rsidRPr="00535B49">
              <w:rPr>
                <w:rFonts w:ascii="Times New Roman" w:hAnsi="Times New Roman"/>
                <w:sz w:val="22"/>
                <w:vertAlign w:val="superscript"/>
                <w:lang w:eastAsia="en-GB"/>
              </w:rPr>
              <w:footnoteReference w:id="25"/>
            </w:r>
            <w:r w:rsidRPr="00535B49">
              <w:rPr>
                <w:rFonts w:ascii="Times New Roman" w:hAnsi="Times New Roman"/>
                <w:sz w:val="22"/>
                <w:lang w:eastAsia="en-GB"/>
              </w:rPr>
              <w:t>:</w:t>
            </w:r>
            <w:proofErr w:type="gramEnd"/>
          </w:p>
        </w:tc>
        <w:tc>
          <w:tcPr>
            <w:tcW w:w="4962"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w:t>
            </w:r>
          </w:p>
        </w:tc>
      </w:tr>
    </w:tbl>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hAnsi="Times New Roman"/>
          <w:sz w:val="22"/>
          <w:lang w:eastAsia="en-GB"/>
        </w:rPr>
      </w:pPr>
      <w:r w:rsidRPr="00535B49">
        <w:rPr>
          <w:rFonts w:ascii="Times New Roman" w:hAnsi="Times New Roman"/>
          <w:b/>
          <w:sz w:val="22"/>
          <w:lang w:eastAsia="en-GB"/>
        </w:rPr>
        <w:t>Az egységes európai közbeszerzési dokumentum minden szakaszában az összes egyéb információt a gazdasági szereplőnek kell kitöltenie</w:t>
      </w:r>
      <w:r w:rsidRPr="00535B49">
        <w:rPr>
          <w:rFonts w:ascii="Times New Roman" w:hAnsi="Times New Roman"/>
          <w:b/>
          <w:lang w:eastAsia="en-GB"/>
        </w:rPr>
        <w:t>.</w:t>
      </w:r>
    </w:p>
    <w:p w:rsidR="000B01F2" w:rsidRPr="00535B49" w:rsidRDefault="000B01F2" w:rsidP="000B01F2">
      <w:pPr>
        <w:keepNext/>
        <w:spacing w:before="120" w:after="360" w:line="240" w:lineRule="auto"/>
        <w:jc w:val="center"/>
        <w:rPr>
          <w:rFonts w:ascii="Times New Roman" w:hAnsi="Times New Roman"/>
          <w:b/>
          <w:sz w:val="22"/>
          <w:lang w:eastAsia="en-GB"/>
        </w:rPr>
      </w:pPr>
      <w:r w:rsidRPr="00535B49">
        <w:rPr>
          <w:rFonts w:ascii="Times New Roman" w:hAnsi="Times New Roman"/>
          <w:b/>
          <w:sz w:val="22"/>
          <w:lang w:eastAsia="en-GB"/>
        </w:rPr>
        <w:lastRenderedPageBreak/>
        <w:t>II. rész: A gazdasági szereplőre vonatkozó információk</w:t>
      </w:r>
    </w:p>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t xml:space="preserve">A: </w:t>
      </w:r>
      <w:proofErr w:type="spellStart"/>
      <w:r w:rsidRPr="00535B49">
        <w:rPr>
          <w:rFonts w:ascii="Times New Roman" w:hAnsi="Times New Roman"/>
          <w:b/>
          <w:smallCaps/>
          <w:sz w:val="22"/>
          <w:lang w:eastAsia="en-GB"/>
        </w:rPr>
        <w:t>A</w:t>
      </w:r>
      <w:proofErr w:type="spellEnd"/>
      <w:r w:rsidRPr="00535B49">
        <w:rPr>
          <w:rFonts w:ascii="Times New Roman" w:hAnsi="Times New Roman"/>
          <w:b/>
          <w:smallCaps/>
          <w:sz w:val="22"/>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Azonosítás:</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ind w:left="850" w:hanging="850"/>
              <w:jc w:val="both"/>
              <w:rPr>
                <w:rFonts w:ascii="Times New Roman" w:hAnsi="Times New Roman"/>
                <w:lang w:eastAsia="en-GB"/>
              </w:rPr>
            </w:pPr>
            <w:r w:rsidRPr="00535B49">
              <w:rPr>
                <w:rFonts w:ascii="Times New Roman" w:hAnsi="Times New Roman"/>
                <w:sz w:val="22"/>
                <w:lang w:eastAsia="en-GB"/>
              </w:rPr>
              <w:t>Név:</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w:t>
            </w:r>
          </w:p>
        </w:tc>
      </w:tr>
      <w:tr w:rsidR="000B01F2" w:rsidRPr="00535B49" w:rsidTr="00E352C1">
        <w:trPr>
          <w:trHeight w:val="1372"/>
        </w:trPr>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proofErr w:type="spellStart"/>
            <w:r w:rsidRPr="00535B49">
              <w:rPr>
                <w:rFonts w:ascii="Times New Roman" w:hAnsi="Times New Roman"/>
                <w:sz w:val="22"/>
                <w:lang w:eastAsia="en-GB"/>
              </w:rPr>
              <w:t>Héaazonosító</w:t>
            </w:r>
            <w:proofErr w:type="spellEnd"/>
            <w:r w:rsidRPr="00535B49">
              <w:rPr>
                <w:rFonts w:ascii="Times New Roman" w:hAnsi="Times New Roman"/>
                <w:sz w:val="22"/>
                <w:lang w:eastAsia="en-GB"/>
              </w:rPr>
              <w:t xml:space="preserve"> szám (uniós adószám), adott esetben:</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Ha nincs </w:t>
            </w:r>
            <w:proofErr w:type="spellStart"/>
            <w:r w:rsidRPr="00535B49">
              <w:rPr>
                <w:rFonts w:ascii="Times New Roman" w:hAnsi="Times New Roman"/>
                <w:sz w:val="22"/>
                <w:lang w:eastAsia="en-GB"/>
              </w:rPr>
              <w:t>héaazonosító</w:t>
            </w:r>
            <w:proofErr w:type="spellEnd"/>
            <w:r w:rsidRPr="00535B49">
              <w:rPr>
                <w:rFonts w:ascii="Times New Roman" w:hAnsi="Times New Roman"/>
                <w:sz w:val="22"/>
                <w:lang w:eastAsia="en-GB"/>
              </w:rPr>
              <w:t xml:space="preserve"> szám, kérjük egyéb nemzeti azonosító szám feltüntetését, adott esetben, ha szükséges.</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Postai cím: </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r w:rsidR="000B01F2" w:rsidRPr="00535B49" w:rsidTr="00E352C1">
        <w:trPr>
          <w:trHeight w:val="2002"/>
        </w:trPr>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Kapcsolattartó személy vagy </w:t>
            </w:r>
            <w:proofErr w:type="gramStart"/>
            <w:r w:rsidRPr="00535B49">
              <w:rPr>
                <w:rFonts w:ascii="Times New Roman" w:hAnsi="Times New Roman"/>
                <w:sz w:val="22"/>
                <w:lang w:eastAsia="en-GB"/>
              </w:rPr>
              <w:t>személyek</w:t>
            </w:r>
            <w:r w:rsidRPr="00535B49">
              <w:rPr>
                <w:rFonts w:ascii="Times New Roman" w:hAnsi="Times New Roman"/>
                <w:sz w:val="22"/>
                <w:vertAlign w:val="superscript"/>
                <w:lang w:eastAsia="en-GB"/>
              </w:rPr>
              <w:footnoteReference w:id="26"/>
            </w:r>
            <w:r w:rsidRPr="00535B49">
              <w:rPr>
                <w:rFonts w:ascii="Times New Roman" w:hAnsi="Times New Roman"/>
                <w:sz w:val="22"/>
                <w:lang w:eastAsia="en-GB"/>
              </w:rPr>
              <w:t>:</w:t>
            </w:r>
            <w:proofErr w:type="gramEnd"/>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Telefon:</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E-mail cím:</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lang w:eastAsia="en-GB"/>
              </w:rPr>
              <w:t>Internetcím (</w:t>
            </w:r>
            <w:r w:rsidRPr="00535B49">
              <w:rPr>
                <w:rFonts w:ascii="Times New Roman" w:hAnsi="Times New Roman"/>
                <w:i/>
                <w:lang w:eastAsia="en-GB"/>
              </w:rPr>
              <w:t>adott esetben</w:t>
            </w:r>
            <w:r w:rsidRPr="00535B49">
              <w:rPr>
                <w:rFonts w:ascii="Times New Roman" w:hAnsi="Times New Roman"/>
                <w:lang w:eastAsia="en-GB"/>
              </w:rPr>
              <w:t>):</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Általános információ:</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A gazdasági szereplő mikro-, kis- vagy </w:t>
            </w:r>
            <w:proofErr w:type="gramStart"/>
            <w:r w:rsidRPr="00535B49">
              <w:rPr>
                <w:rFonts w:ascii="Times New Roman" w:hAnsi="Times New Roman"/>
                <w:sz w:val="22"/>
                <w:lang w:eastAsia="en-GB"/>
              </w:rPr>
              <w:t>középvállalkozás</w:t>
            </w:r>
            <w:r w:rsidRPr="00535B49">
              <w:rPr>
                <w:rFonts w:ascii="Times New Roman" w:hAnsi="Times New Roman"/>
                <w:sz w:val="22"/>
                <w:vertAlign w:val="superscript"/>
                <w:lang w:eastAsia="en-GB"/>
              </w:rPr>
              <w:footnoteReference w:id="27"/>
            </w:r>
            <w:r w:rsidRPr="00535B49">
              <w:rPr>
                <w:rFonts w:ascii="Times New Roman" w:hAnsi="Times New Roman"/>
                <w:sz w:val="22"/>
                <w:lang w:eastAsia="en-GB"/>
              </w:rPr>
              <w:t>?</w:t>
            </w:r>
            <w:proofErr w:type="gramEnd"/>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Igen [] Nem</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b/>
                <w:sz w:val="22"/>
                <w:lang w:eastAsia="en-GB"/>
              </w:rPr>
              <w:t xml:space="preserve">Csak ha a közbeszerzés </w:t>
            </w:r>
            <w:proofErr w:type="gramStart"/>
            <w:r w:rsidRPr="00535B49">
              <w:rPr>
                <w:rFonts w:ascii="Times New Roman" w:hAnsi="Times New Roman"/>
                <w:b/>
                <w:sz w:val="22"/>
                <w:lang w:eastAsia="en-GB"/>
              </w:rPr>
              <w:t>fenntartott</w:t>
            </w:r>
            <w:r w:rsidRPr="00535B49">
              <w:rPr>
                <w:rFonts w:ascii="Times New Roman" w:hAnsi="Times New Roman"/>
                <w:b/>
                <w:sz w:val="22"/>
                <w:vertAlign w:val="superscript"/>
                <w:lang w:eastAsia="en-GB"/>
              </w:rPr>
              <w:footnoteReference w:id="28"/>
            </w:r>
            <w:r w:rsidRPr="00535B49">
              <w:rPr>
                <w:rFonts w:ascii="Times New Roman" w:hAnsi="Times New Roman"/>
                <w:b/>
                <w:sz w:val="22"/>
                <w:lang w:eastAsia="en-GB"/>
              </w:rPr>
              <w:t>:</w:t>
            </w:r>
            <w:proofErr w:type="gramEnd"/>
            <w:r w:rsidRPr="00535B49">
              <w:rPr>
                <w:rFonts w:ascii="Times New Roman" w:hAnsi="Times New Roman"/>
                <w:b/>
                <w:sz w:val="22"/>
                <w:lang w:eastAsia="en-GB"/>
              </w:rPr>
              <w:t xml:space="preserve"> </w:t>
            </w:r>
            <w:r w:rsidRPr="00535B49">
              <w:rPr>
                <w:rFonts w:ascii="Times New Roman" w:hAnsi="Times New Roman"/>
                <w:sz w:val="22"/>
                <w:lang w:eastAsia="en-GB"/>
              </w:rPr>
              <w:t>A gazdasági szereplő védett műhely, szociális vállalkozás</w:t>
            </w:r>
            <w:r w:rsidRPr="00535B49">
              <w:rPr>
                <w:rFonts w:ascii="Times New Roman" w:hAnsi="Times New Roman"/>
                <w:sz w:val="22"/>
                <w:vertAlign w:val="superscript"/>
                <w:lang w:eastAsia="en-GB"/>
              </w:rPr>
              <w:footnoteReference w:id="29"/>
            </w:r>
            <w:r w:rsidRPr="00535B49">
              <w:rPr>
                <w:rFonts w:ascii="Times New Roman" w:hAnsi="Times New Roman"/>
                <w:sz w:val="22"/>
                <w:lang w:eastAsia="en-GB"/>
              </w:rPr>
              <w:t xml:space="preserve"> vagy védett munkahely-teremtési programok keretében fogja teljesíteni a szerződést?</w:t>
            </w:r>
            <w:r w:rsidRPr="00535B49">
              <w:rPr>
                <w:rFonts w:ascii="Times New Roman" w:hAnsi="Times New Roman"/>
                <w:lang w:eastAsia="en-GB"/>
              </w:rPr>
              <w:br/>
            </w:r>
            <w:r w:rsidRPr="00535B49">
              <w:rPr>
                <w:rFonts w:ascii="Times New Roman" w:hAnsi="Times New Roman"/>
                <w:b/>
                <w:sz w:val="22"/>
                <w:lang w:eastAsia="en-GB"/>
              </w:rPr>
              <w:t>Ha igen,</w:t>
            </w:r>
            <w:r w:rsidRPr="00535B49">
              <w:rPr>
                <w:rFonts w:ascii="Times New Roman" w:hAnsi="Times New Roman"/>
                <w:lang w:eastAsia="en-GB"/>
              </w:rPr>
              <w:br/>
            </w:r>
            <w:r w:rsidRPr="00535B49">
              <w:rPr>
                <w:rFonts w:ascii="Times New Roman" w:hAnsi="Times New Roman"/>
                <w:sz w:val="22"/>
                <w:lang w:eastAsia="en-GB"/>
              </w:rPr>
              <w:t>mi a fogyatékossággal élő vagy hátrányos helyzetű munkavállalók százalékos aránya?</w:t>
            </w:r>
            <w:r w:rsidRPr="00535B49">
              <w:rPr>
                <w:rFonts w:ascii="Times New Roman" w:hAnsi="Times New Roman"/>
                <w:lang w:eastAsia="en-GB"/>
              </w:rPr>
              <w:br/>
            </w:r>
            <w:r w:rsidRPr="00535B49">
              <w:rPr>
                <w:rFonts w:ascii="Times New Roman" w:hAnsi="Times New Roman"/>
                <w:sz w:val="22"/>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lang w:eastAsia="en-GB"/>
              </w:rPr>
              <w:br/>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lastRenderedPageBreak/>
              <w:t>Adott esetben, a gazdasági szereplő szerepel-e az elismert gazdasági szereplők hivatalos jegyzékében, vagy rendelkezik-e azzal egyenértékű igazolással (pl. nemzeti (elő</w:t>
            </w:r>
            <w:proofErr w:type="gramStart"/>
            <w:r w:rsidRPr="00535B49">
              <w:rPr>
                <w:rFonts w:ascii="Times New Roman" w:hAnsi="Times New Roman"/>
                <w:sz w:val="22"/>
                <w:lang w:eastAsia="en-GB"/>
              </w:rPr>
              <w:t>)minősítési</w:t>
            </w:r>
            <w:proofErr w:type="gramEnd"/>
            <w:r w:rsidRPr="00535B49">
              <w:rPr>
                <w:rFonts w:ascii="Times New Roman" w:hAnsi="Times New Roman"/>
                <w:sz w:val="22"/>
                <w:lang w:eastAsia="en-GB"/>
              </w:rPr>
              <w:t xml:space="preserve"> rendszer keretében)?</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Igen [] Nem [] Nem alkalmazható</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b/>
                <w:sz w:val="22"/>
                <w:lang w:eastAsia="en-GB"/>
              </w:rPr>
              <w:t>Ha igen:</w:t>
            </w:r>
          </w:p>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0B01F2" w:rsidRPr="00535B49" w:rsidRDefault="000B01F2" w:rsidP="00E352C1">
            <w:pPr>
              <w:spacing w:before="120" w:after="120" w:line="240" w:lineRule="auto"/>
              <w:rPr>
                <w:rFonts w:ascii="Times New Roman" w:hAnsi="Times New Roman"/>
                <w:lang w:eastAsia="en-GB"/>
              </w:rPr>
            </w:pPr>
            <w:proofErr w:type="gramStart"/>
            <w:r w:rsidRPr="00535B49">
              <w:rPr>
                <w:rFonts w:ascii="Times New Roman" w:hAnsi="Times New Roman"/>
                <w:sz w:val="22"/>
                <w:lang w:eastAsia="en-GB"/>
              </w:rPr>
              <w:t>a) Kérjük, adott esetben adja meg a jegyzék vagy az igazolás nevét és a vonatkozó nyilvántartási vagy igazolási számot:</w:t>
            </w:r>
            <w:r w:rsidRPr="00535B49">
              <w:rPr>
                <w:rFonts w:ascii="Times New Roman" w:hAnsi="Times New Roman"/>
                <w:lang w:eastAsia="en-GB"/>
              </w:rPr>
              <w:br/>
            </w:r>
            <w:r w:rsidRPr="00535B49">
              <w:rPr>
                <w:rFonts w:ascii="Times New Roman" w:hAnsi="Times New Roman"/>
                <w:sz w:val="22"/>
                <w:lang w:eastAsia="en-GB"/>
              </w:rPr>
              <w:t>b) Ha a felvételről szóló igazolás vagy tanúsítvány elektronikusan elérhető, kérjük, tüntesse fel:</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c) Kérjük, tüntesse fel a referenciákat, amelyeken a felvétel vagy a tanúsítás alapul, és adott esetben a hivatalos jegyzékben elért minősítést</w:t>
            </w:r>
            <w:r w:rsidRPr="00535B49">
              <w:rPr>
                <w:rFonts w:ascii="Times New Roman" w:hAnsi="Times New Roman"/>
                <w:sz w:val="22"/>
                <w:vertAlign w:val="superscript"/>
                <w:lang w:eastAsia="en-GB"/>
              </w:rPr>
              <w:footnoteReference w:id="30"/>
            </w:r>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sz w:val="22"/>
                <w:lang w:eastAsia="en-GB"/>
              </w:rPr>
              <w:t>d) A felvétel vagy a tanúsítás az összes előírt kiválasztási szempontra kiterjed?</w:t>
            </w:r>
            <w:proofErr w:type="gramEnd"/>
            <w:r w:rsidRPr="00535B49">
              <w:rPr>
                <w:rFonts w:ascii="Times New Roman" w:hAnsi="Times New Roman"/>
                <w:lang w:eastAsia="en-GB"/>
              </w:rPr>
              <w:br/>
            </w:r>
            <w:proofErr w:type="gramStart"/>
            <w:r w:rsidRPr="00535B49">
              <w:rPr>
                <w:rFonts w:ascii="Times New Roman" w:hAnsi="Times New Roman"/>
                <w:b/>
                <w:sz w:val="22"/>
                <w:lang w:eastAsia="en-GB"/>
              </w:rPr>
              <w:t>Ha nem:</w:t>
            </w:r>
            <w:r w:rsidRPr="00535B49">
              <w:rPr>
                <w:rFonts w:ascii="Times New Roman" w:hAnsi="Times New Roman"/>
                <w:lang w:eastAsia="en-GB"/>
              </w:rPr>
              <w:br/>
            </w:r>
            <w:r w:rsidRPr="00535B49">
              <w:rPr>
                <w:rFonts w:ascii="Times New Roman" w:hAnsi="Times New Roman"/>
                <w:b/>
                <w:sz w:val="22"/>
                <w:u w:val="single"/>
                <w:lang w:eastAsia="en-GB"/>
              </w:rPr>
              <w:t xml:space="preserve">Ezen kívül kérjük, hogy </w:t>
            </w:r>
            <w:r w:rsidRPr="00535B49">
              <w:rPr>
                <w:rFonts w:ascii="Times New Roman" w:hAnsi="Times New Roman"/>
                <w:b/>
                <w:i/>
                <w:sz w:val="22"/>
                <w:u w:val="single"/>
                <w:lang w:eastAsia="en-GB"/>
              </w:rPr>
              <w:t>KIZÁRÓLAG</w:t>
            </w:r>
            <w:r w:rsidRPr="00535B49">
              <w:rPr>
                <w:rFonts w:ascii="Times New Roman" w:hAnsi="Times New Roman"/>
                <w:b/>
                <w:sz w:val="22"/>
                <w:u w:val="single"/>
                <w:lang w:eastAsia="en-GB"/>
              </w:rPr>
              <w:t xml:space="preserve"> akkor töltse ki a hiányzó információt a IV. rész A., B., C. vagy D. szakaszában az esettől függően,</w:t>
            </w:r>
            <w:r w:rsidRPr="00535B49">
              <w:rPr>
                <w:rFonts w:ascii="Times New Roman" w:hAnsi="Times New Roman"/>
                <w:lang w:eastAsia="en-GB"/>
              </w:rPr>
              <w:br/>
            </w:r>
            <w:r w:rsidRPr="00535B49">
              <w:rPr>
                <w:rFonts w:ascii="Times New Roman" w:hAnsi="Times New Roman"/>
                <w:b/>
                <w:i/>
                <w:sz w:val="22"/>
                <w:lang w:eastAsia="en-GB"/>
              </w:rPr>
              <w:t>ha a vonatkozó hirdetmény vagy közbeszerzési dokumentumok ezt előírják:</w:t>
            </w:r>
            <w:r w:rsidRPr="00535B49">
              <w:rPr>
                <w:rFonts w:ascii="Times New Roman" w:hAnsi="Times New Roman"/>
                <w:sz w:val="22"/>
                <w:lang w:eastAsia="en-GB"/>
              </w:rPr>
              <w:br/>
              <w:t xml:space="preserve">e) A gazdasági szereplő tud-e </w:t>
            </w:r>
            <w:r w:rsidRPr="00535B49">
              <w:rPr>
                <w:rFonts w:ascii="Times New Roman" w:hAnsi="Times New Roman"/>
                <w:b/>
                <w:sz w:val="22"/>
                <w:lang w:eastAsia="en-GB"/>
              </w:rPr>
              <w:t>igazolást</w:t>
            </w:r>
            <w:r w:rsidRPr="00535B49">
              <w:rPr>
                <w:rFonts w:ascii="Times New Roman" w:hAnsi="Times New Roman"/>
                <w:sz w:val="22"/>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535B49">
              <w:rPr>
                <w:rFonts w:ascii="Times New Roman" w:hAnsi="Times New Roman"/>
                <w:sz w:val="22"/>
                <w:lang w:eastAsia="en-GB"/>
              </w:rPr>
              <w:br/>
              <w:t xml:space="preserve">Ha a vonatkozó információ elektronikusan elérhető, kérjük, adja meg a következő információkat: </w:t>
            </w: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a)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b) (internetcím, a kibocsátó hatóság vagy testület, a dokumentáció pontos hivatkozási adatai):</w:t>
            </w:r>
            <w:r w:rsidRPr="00535B49">
              <w:rPr>
                <w:rFonts w:ascii="Times New Roman" w:hAnsi="Times New Roman"/>
                <w:sz w:val="22"/>
                <w:lang w:eastAsia="en-GB"/>
              </w:rPr>
              <w:br/>
              <w:t>[……][……][……][……]</w:t>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br/>
              <w:t>c)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d) []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e) []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(internetcím, a kibocsátó hatóság vagy testület, a dokumentáció pontos hivatkozási adatai):</w:t>
            </w:r>
            <w:r w:rsidRPr="00535B49">
              <w:rPr>
                <w:rFonts w:ascii="Times New Roman" w:hAnsi="Times New Roman"/>
                <w:sz w:val="22"/>
                <w:lang w:eastAsia="en-GB"/>
              </w:rPr>
              <w:br/>
              <w:t>[……][……][……][……]</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Részvétel formája:</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A gazdasági szereplő másokkal együtt vesz részt a közbeszerzési eljárásban?</w:t>
            </w:r>
            <w:r w:rsidRPr="00535B49">
              <w:rPr>
                <w:rFonts w:ascii="Times New Roman" w:hAnsi="Times New Roman"/>
                <w:sz w:val="22"/>
                <w:vertAlign w:val="superscript"/>
                <w:lang w:eastAsia="en-GB"/>
              </w:rPr>
              <w:footnoteReference w:id="31"/>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Igen [] Nem</w:t>
            </w:r>
          </w:p>
        </w:tc>
      </w:tr>
      <w:tr w:rsidR="000B01F2" w:rsidRPr="00535B49" w:rsidTr="00E352C1">
        <w:tc>
          <w:tcPr>
            <w:tcW w:w="9289" w:type="dxa"/>
            <w:gridSpan w:val="2"/>
            <w:shd w:val="clear" w:color="auto" w:fill="BFBFBF"/>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Ha igen</w:t>
            </w:r>
            <w:r w:rsidRPr="00535B49">
              <w:rPr>
                <w:rFonts w:ascii="Times New Roman" w:hAnsi="Times New Roman"/>
                <w:sz w:val="22"/>
                <w:lang w:eastAsia="en-GB"/>
              </w:rPr>
              <w:t>, kérjük, biztosítsa, hogy a többi érintett külön egységes európai közbeszerzési dokumentum formanyomtatványt nyújtson be.</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b/>
                <w:sz w:val="22"/>
                <w:lang w:eastAsia="en-GB"/>
              </w:rPr>
              <w:lastRenderedPageBreak/>
              <w:t>Ha igen:</w:t>
            </w:r>
            <w:r w:rsidRPr="00535B49">
              <w:rPr>
                <w:rFonts w:ascii="Times New Roman" w:hAnsi="Times New Roman"/>
                <w:lang w:eastAsia="en-GB"/>
              </w:rPr>
              <w:br/>
            </w:r>
            <w:r w:rsidRPr="00535B49">
              <w:rPr>
                <w:rFonts w:ascii="Times New Roman" w:hAnsi="Times New Roman"/>
                <w:sz w:val="22"/>
                <w:lang w:eastAsia="en-GB"/>
              </w:rPr>
              <w:t>a) Kérjük, adja meg a gazdasági szereplő csoportban betöltött szerepét (vezető, specifikus feladatokért felelős</w:t>
            </w:r>
            <w:proofErr w:type="gramStart"/>
            <w:r w:rsidRPr="00535B49">
              <w:rPr>
                <w:rFonts w:ascii="Times New Roman" w:hAnsi="Times New Roman"/>
                <w:sz w:val="22"/>
                <w:lang w:eastAsia="en-GB"/>
              </w:rPr>
              <w:t>, .</w:t>
            </w:r>
            <w:proofErr w:type="gramEnd"/>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sz w:val="22"/>
                <w:lang w:eastAsia="en-GB"/>
              </w:rPr>
              <w:t>b) Kérjük, adja meg, mely gazdasági szereplők a közbeszerzési eljárásban együtt részt vevő csoport tagjai:</w:t>
            </w:r>
            <w:r w:rsidRPr="00535B49">
              <w:rPr>
                <w:rFonts w:ascii="Times New Roman" w:hAnsi="Times New Roman"/>
                <w:lang w:eastAsia="en-GB"/>
              </w:rPr>
              <w:br/>
            </w:r>
            <w:r w:rsidRPr="00535B49">
              <w:rPr>
                <w:rFonts w:ascii="Times New Roman" w:hAnsi="Times New Roman"/>
                <w:sz w:val="22"/>
                <w:lang w:eastAsia="en-GB"/>
              </w:rPr>
              <w:t>c) Adott esetben a részt vevő csoport neve:</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br/>
            </w:r>
            <w:proofErr w:type="gramStart"/>
            <w:r w:rsidRPr="00535B49">
              <w:rPr>
                <w:rFonts w:ascii="Times New Roman" w:hAnsi="Times New Roman"/>
                <w:sz w:val="22"/>
                <w:lang w:eastAsia="en-GB"/>
              </w:rPr>
              <w:t>a</w:t>
            </w:r>
            <w:proofErr w:type="gramEnd"/>
            <w:r w:rsidRPr="00535B49">
              <w:rPr>
                <w:rFonts w:ascii="Times New Roman" w:hAnsi="Times New Roman"/>
                <w:sz w:val="22"/>
                <w:lang w:eastAsia="en-GB"/>
              </w:rPr>
              <w:t>:) [……]</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b): [……]</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c): [……]</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b/>
                <w:lang w:eastAsia="en-GB"/>
              </w:rPr>
            </w:pPr>
            <w:r w:rsidRPr="00535B49">
              <w:rPr>
                <w:rFonts w:ascii="Times New Roman" w:hAnsi="Times New Roman"/>
                <w:b/>
                <w:sz w:val="22"/>
                <w:lang w:eastAsia="en-GB"/>
              </w:rPr>
              <w:t>Részek</w:t>
            </w:r>
          </w:p>
        </w:tc>
        <w:tc>
          <w:tcPr>
            <w:tcW w:w="4645" w:type="dxa"/>
            <w:shd w:val="clear" w:color="auto" w:fill="auto"/>
          </w:tcPr>
          <w:p w:rsidR="000B01F2" w:rsidRPr="00535B49" w:rsidRDefault="000B01F2" w:rsidP="00E352C1">
            <w:pPr>
              <w:spacing w:before="120" w:after="120" w:line="240" w:lineRule="auto"/>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b/>
                <w:i/>
                <w:lang w:eastAsia="en-GB"/>
              </w:rPr>
            </w:pPr>
            <w:r w:rsidRPr="00535B49">
              <w:rPr>
                <w:rFonts w:ascii="Times New Roman" w:hAnsi="Times New Roman"/>
                <w:sz w:val="22"/>
                <w:lang w:eastAsia="en-GB"/>
              </w:rPr>
              <w:t>Adott esetben annak a résznek (azoknak a részeknek a feltüntetése, amelyekre a gazdasági szereplő pályázni kíván:</w:t>
            </w:r>
          </w:p>
        </w:tc>
        <w:tc>
          <w:tcPr>
            <w:tcW w:w="4645" w:type="dxa"/>
            <w:shd w:val="clear" w:color="auto" w:fill="auto"/>
          </w:tcPr>
          <w:p w:rsidR="000B01F2" w:rsidRPr="00535B49" w:rsidRDefault="000B01F2" w:rsidP="00E352C1">
            <w:pPr>
              <w:spacing w:before="120" w:after="120" w:line="240" w:lineRule="auto"/>
              <w:rPr>
                <w:rFonts w:ascii="Times New Roman" w:hAnsi="Times New Roman"/>
                <w:b/>
                <w:i/>
                <w:lang w:eastAsia="en-GB"/>
              </w:rPr>
            </w:pPr>
            <w:r w:rsidRPr="00535B49">
              <w:rPr>
                <w:rFonts w:ascii="Times New Roman" w:hAnsi="Times New Roman"/>
                <w:sz w:val="22"/>
                <w:lang w:eastAsia="en-GB"/>
              </w:rPr>
              <w:t>[   ]</w:t>
            </w:r>
          </w:p>
        </w:tc>
      </w:tr>
    </w:tbl>
    <w:p w:rsidR="000B01F2" w:rsidRPr="00535B49" w:rsidRDefault="000B01F2" w:rsidP="000B01F2">
      <w:pPr>
        <w:keepNext/>
        <w:spacing w:before="120" w:after="12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t>B: A gazdasági szereplő képviselőire vonatkozó információk</w:t>
      </w:r>
    </w:p>
    <w:p w:rsidR="000B01F2" w:rsidRPr="00535B49" w:rsidRDefault="000B01F2" w:rsidP="000B01F2">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i/>
          <w:sz w:val="22"/>
          <w:lang w:eastAsia="en-GB"/>
        </w:rPr>
      </w:pPr>
      <w:r w:rsidRPr="00535B49">
        <w:rPr>
          <w:rFonts w:ascii="Times New Roman" w:hAnsi="Times New Roman"/>
          <w:i/>
          <w:sz w:val="22"/>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Képviselet, ha van:</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xml:space="preserve">Teljes név; </w:t>
            </w:r>
            <w:r w:rsidRPr="00535B49">
              <w:rPr>
                <w:rFonts w:ascii="Times New Roman" w:hAnsi="Times New Roman"/>
                <w:lang w:eastAsia="en-GB"/>
              </w:rPr>
              <w:br/>
            </w:r>
            <w:r w:rsidRPr="00535B49">
              <w:rPr>
                <w:rFonts w:ascii="Times New Roman" w:hAnsi="Times New Roman"/>
                <w:sz w:val="22"/>
                <w:lang w:eastAsia="en-GB"/>
              </w:rPr>
              <w:t xml:space="preserve">valamint a születési idő és hely, ha szükséges: </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Beosztás/milyen minőségben jár el:</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Postai cím:</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Telefon:</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E-mail cím:</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Amennyiben szükséges, részletezze a képviseletre vonatkozó információkat (a képviselet formája, köre, célja stb.):</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bl>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Igénybevétel:</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[]Igen [</w:t>
            </w:r>
            <w:proofErr w:type="gramStart"/>
            <w:r w:rsidRPr="00535B49">
              <w:rPr>
                <w:rFonts w:ascii="Times New Roman" w:hAnsi="Times New Roman"/>
                <w:sz w:val="22"/>
                <w:lang w:eastAsia="en-GB"/>
              </w:rPr>
              <w:t>]Nem</w:t>
            </w:r>
            <w:proofErr w:type="gramEnd"/>
          </w:p>
        </w:tc>
      </w:tr>
    </w:tbl>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sz w:val="22"/>
          <w:lang w:eastAsia="en-GB"/>
        </w:rPr>
      </w:pPr>
      <w:r w:rsidRPr="00535B49">
        <w:rPr>
          <w:rFonts w:ascii="Times New Roman" w:hAnsi="Times New Roman"/>
          <w:b/>
          <w:sz w:val="22"/>
          <w:lang w:eastAsia="en-GB"/>
        </w:rPr>
        <w:t>Amennyiben igen</w:t>
      </w:r>
      <w:r w:rsidRPr="00535B49">
        <w:rPr>
          <w:rFonts w:ascii="Times New Roman" w:hAnsi="Times New Roman"/>
          <w:sz w:val="22"/>
          <w:lang w:eastAsia="en-GB"/>
        </w:rPr>
        <w:t xml:space="preserve">, </w:t>
      </w:r>
      <w:r w:rsidRPr="00535B49">
        <w:rPr>
          <w:rFonts w:ascii="Times New Roman" w:hAnsi="Times New Roman"/>
          <w:b/>
          <w:sz w:val="22"/>
          <w:lang w:eastAsia="en-GB"/>
        </w:rPr>
        <w:t>minden</w:t>
      </w:r>
      <w:r w:rsidRPr="00535B49">
        <w:rPr>
          <w:rFonts w:ascii="Times New Roman" w:hAnsi="Times New Roman"/>
          <w:sz w:val="22"/>
          <w:lang w:eastAsia="en-GB"/>
        </w:rPr>
        <w:t xml:space="preserve"> egyes érintett szervezetre vonatkozóan külön egységes európai közbeszerzési dokumentumban adja meg az </w:t>
      </w:r>
      <w:r w:rsidRPr="00535B49">
        <w:rPr>
          <w:rFonts w:ascii="Times New Roman" w:hAnsi="Times New Roman"/>
          <w:b/>
          <w:sz w:val="22"/>
          <w:lang w:eastAsia="en-GB"/>
        </w:rPr>
        <w:t xml:space="preserve">e rész </w:t>
      </w:r>
      <w:proofErr w:type="gramStart"/>
      <w:r w:rsidRPr="00535B49">
        <w:rPr>
          <w:rFonts w:ascii="Times New Roman" w:hAnsi="Times New Roman"/>
          <w:b/>
          <w:sz w:val="22"/>
          <w:lang w:eastAsia="en-GB"/>
        </w:rPr>
        <w:t>A</w:t>
      </w:r>
      <w:proofErr w:type="gramEnd"/>
      <w:r w:rsidRPr="00535B49">
        <w:rPr>
          <w:rFonts w:ascii="Times New Roman" w:hAnsi="Times New Roman"/>
          <w:b/>
          <w:sz w:val="22"/>
          <w:lang w:eastAsia="en-GB"/>
        </w:rPr>
        <w:t xml:space="preserve">. </w:t>
      </w:r>
      <w:proofErr w:type="gramStart"/>
      <w:r w:rsidRPr="00535B49">
        <w:rPr>
          <w:rFonts w:ascii="Times New Roman" w:hAnsi="Times New Roman"/>
          <w:b/>
          <w:sz w:val="22"/>
          <w:lang w:eastAsia="en-GB"/>
        </w:rPr>
        <w:t>és</w:t>
      </w:r>
      <w:proofErr w:type="gramEnd"/>
      <w:r w:rsidRPr="00535B49">
        <w:rPr>
          <w:rFonts w:ascii="Times New Roman" w:hAnsi="Times New Roman"/>
          <w:b/>
          <w:sz w:val="22"/>
          <w:lang w:eastAsia="en-GB"/>
        </w:rPr>
        <w:t xml:space="preserve"> B. szakaszában, valamint a III. részben</w:t>
      </w:r>
      <w:r w:rsidRPr="00535B49">
        <w:rPr>
          <w:rFonts w:ascii="Times New Roman" w:hAnsi="Times New Roman"/>
          <w:sz w:val="22"/>
          <w:lang w:eastAsia="en-GB"/>
        </w:rPr>
        <w:t xml:space="preserve"> meghatározott információkat, megfelelően kitöltve és az érintett szervezetek által aláírva. </w:t>
      </w:r>
      <w:r w:rsidRPr="00535B49">
        <w:rPr>
          <w:rFonts w:ascii="Times New Roman" w:hAnsi="Times New Roman"/>
          <w:lang w:eastAsia="en-GB"/>
        </w:rPr>
        <w:br/>
      </w:r>
      <w:r w:rsidRPr="00535B49">
        <w:rPr>
          <w:rFonts w:ascii="Times New Roman" w:hAnsi="Times New Roman"/>
          <w:sz w:val="22"/>
          <w:lang w:eastAsia="en-GB"/>
        </w:rPr>
        <w:t xml:space="preserve">Felhívjuk a figyelmet, hogy ennek magában kell foglalnia azokat a szakembereket vagy műszaki szervezeteket, akik/amelyek nem tartoznak közvetlenül a gazdasági szereplő vállalkozásához, </w:t>
      </w:r>
      <w:r w:rsidRPr="00535B49">
        <w:rPr>
          <w:rFonts w:ascii="Times New Roman" w:hAnsi="Times New Roman"/>
          <w:sz w:val="22"/>
          <w:lang w:eastAsia="en-GB"/>
        </w:rPr>
        <w:lastRenderedPageBreak/>
        <w:t xml:space="preserve">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535B49">
        <w:rPr>
          <w:rFonts w:ascii="Times New Roman" w:hAnsi="Times New Roman"/>
          <w:lang w:eastAsia="en-GB"/>
        </w:rPr>
        <w:br/>
      </w:r>
      <w:r w:rsidRPr="00535B49">
        <w:rPr>
          <w:rFonts w:ascii="Times New Roman" w:hAnsi="Times New Roman"/>
          <w:sz w:val="22"/>
          <w:lang w:eastAsia="en-GB"/>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535B49">
        <w:rPr>
          <w:rFonts w:ascii="Times New Roman" w:hAnsi="Times New Roman"/>
          <w:sz w:val="22"/>
          <w:lang w:eastAsia="en-GB"/>
        </w:rPr>
        <w:t>is</w:t>
      </w:r>
      <w:r w:rsidRPr="00535B49">
        <w:rPr>
          <w:rFonts w:ascii="Times New Roman" w:hAnsi="Times New Roman"/>
          <w:sz w:val="22"/>
          <w:vertAlign w:val="superscript"/>
          <w:lang w:eastAsia="en-GB"/>
        </w:rPr>
        <w:footnoteReference w:id="32"/>
      </w:r>
      <w:r w:rsidRPr="00535B49">
        <w:rPr>
          <w:rFonts w:ascii="Times New Roman" w:hAnsi="Times New Roman"/>
          <w:sz w:val="22"/>
          <w:lang w:eastAsia="en-GB"/>
        </w:rPr>
        <w:t>.</w:t>
      </w:r>
      <w:proofErr w:type="gramEnd"/>
    </w:p>
    <w:p w:rsidR="000B01F2" w:rsidRPr="00535B49" w:rsidRDefault="000B01F2" w:rsidP="000B01F2">
      <w:pPr>
        <w:keepNext/>
        <w:spacing w:before="120" w:after="360" w:line="240" w:lineRule="auto"/>
        <w:jc w:val="center"/>
        <w:rPr>
          <w:rFonts w:ascii="Times New Roman" w:hAnsi="Times New Roman"/>
          <w:b/>
          <w:sz w:val="22"/>
          <w:u w:val="single"/>
          <w:lang w:eastAsia="en-GB"/>
        </w:rPr>
      </w:pPr>
      <w:r w:rsidRPr="00535B49">
        <w:rPr>
          <w:rFonts w:ascii="Times New Roman" w:hAnsi="Times New Roman"/>
          <w:b/>
          <w:sz w:val="22"/>
          <w:lang w:eastAsia="en-GB"/>
        </w:rPr>
        <w:t xml:space="preserve">D: </w:t>
      </w:r>
      <w:r w:rsidRPr="00535B49">
        <w:rPr>
          <w:rFonts w:ascii="Times New Roman" w:hAnsi="Times New Roman"/>
          <w:b/>
          <w:smallCaps/>
          <w:sz w:val="22"/>
          <w:lang w:eastAsia="en-GB"/>
        </w:rPr>
        <w:t>Információk azokról az alvállalkozókról, akiknek kapacitásait a gazdasági szereplő nem veszi igénybe</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b/>
          <w:sz w:val="22"/>
          <w:lang w:eastAsia="en-GB"/>
        </w:rPr>
      </w:pPr>
      <w:r w:rsidRPr="00535B49">
        <w:rPr>
          <w:rFonts w:ascii="Times New Roman" w:hAnsi="Times New Roman"/>
          <w:b/>
          <w:sz w:val="22"/>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lang w:eastAsia="en-GB"/>
              </w:rPr>
              <w:t>Alvállalkozás:</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lang w:eastAsia="en-GB"/>
              </w:rPr>
              <w:t>Szándékozik-e a gazdasági szereplő a szerződés bármely részét alvállalkozásba adni harmadik félnek?</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t>[]</w:t>
            </w:r>
            <w:r w:rsidRPr="00535B49">
              <w:rPr>
                <w:rFonts w:ascii="Times New Roman" w:hAnsi="Times New Roman"/>
                <w:sz w:val="22"/>
                <w:lang w:eastAsia="en-GB"/>
              </w:rPr>
              <w:t>Igen [</w:t>
            </w:r>
            <w:proofErr w:type="gramStart"/>
            <w:r w:rsidRPr="00535B49">
              <w:rPr>
                <w:rFonts w:ascii="Times New Roman" w:hAnsi="Times New Roman"/>
                <w:sz w:val="22"/>
                <w:lang w:eastAsia="en-GB"/>
              </w:rPr>
              <w:t>]Nem</w:t>
            </w:r>
            <w:proofErr w:type="gramEnd"/>
            <w:r w:rsidRPr="00535B49">
              <w:rPr>
                <w:rFonts w:ascii="Times New Roman" w:hAnsi="Times New Roman"/>
                <w:lang w:eastAsia="en-GB"/>
              </w:rPr>
              <w:br/>
              <w:t xml:space="preserve">Ha </w:t>
            </w:r>
            <w:r w:rsidRPr="00535B49">
              <w:rPr>
                <w:rFonts w:ascii="Times New Roman" w:hAnsi="Times New Roman"/>
                <w:b/>
                <w:lang w:eastAsia="en-GB"/>
              </w:rPr>
              <w:t>igen, és amennyiben ismert</w:t>
            </w:r>
            <w:r w:rsidRPr="00535B49">
              <w:rPr>
                <w:rFonts w:ascii="Times New Roman" w:hAnsi="Times New Roman"/>
                <w:lang w:eastAsia="en-GB"/>
              </w:rPr>
              <w:t xml:space="preserve">, kérjük, sorolja fel a javasolt alvállalkozókat: </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lang w:eastAsia="en-GB"/>
              </w:rPr>
              <w:t>[…]</w:t>
            </w:r>
          </w:p>
        </w:tc>
      </w:tr>
    </w:tbl>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535B49">
        <w:rPr>
          <w:rFonts w:ascii="Times New Roman" w:hAnsi="Times New Roman"/>
          <w:b/>
          <w:sz w:val="22"/>
          <w:lang w:eastAsia="en-GB"/>
        </w:rPr>
        <w:t xml:space="preserve">Ha az ajánlatkérő szerv vagy a közszolgáltató ajánlatkérő kifejezetten kéri ezt az információt az e szakaszban lévő információn kívül, akkor kérjük, adja meg az e rész </w:t>
      </w:r>
      <w:proofErr w:type="gramStart"/>
      <w:r w:rsidRPr="00535B49">
        <w:rPr>
          <w:rFonts w:ascii="Times New Roman" w:hAnsi="Times New Roman"/>
          <w:b/>
          <w:sz w:val="22"/>
          <w:lang w:eastAsia="en-GB"/>
        </w:rPr>
        <w:t>A</w:t>
      </w:r>
      <w:proofErr w:type="gramEnd"/>
      <w:r w:rsidRPr="00535B49">
        <w:rPr>
          <w:rFonts w:ascii="Times New Roman" w:hAnsi="Times New Roman"/>
          <w:b/>
          <w:sz w:val="22"/>
          <w:lang w:eastAsia="en-GB"/>
        </w:rPr>
        <w:t xml:space="preserve">. </w:t>
      </w:r>
      <w:proofErr w:type="gramStart"/>
      <w:r w:rsidRPr="00535B49">
        <w:rPr>
          <w:rFonts w:ascii="Times New Roman" w:hAnsi="Times New Roman"/>
          <w:b/>
          <w:sz w:val="22"/>
          <w:lang w:eastAsia="en-GB"/>
        </w:rPr>
        <w:t>és</w:t>
      </w:r>
      <w:proofErr w:type="gramEnd"/>
      <w:r w:rsidRPr="00535B49">
        <w:rPr>
          <w:rFonts w:ascii="Times New Roman" w:hAnsi="Times New Roman"/>
          <w:b/>
          <w:sz w:val="22"/>
          <w:lang w:eastAsia="en-GB"/>
        </w:rPr>
        <w:t xml:space="preserve"> B. szakaszában és a III. részben előírt információt mindegyik érintett alvállalkozóra (</w:t>
      </w:r>
      <w:proofErr w:type="spellStart"/>
      <w:r w:rsidRPr="00535B49">
        <w:rPr>
          <w:rFonts w:ascii="Times New Roman" w:hAnsi="Times New Roman"/>
          <w:b/>
          <w:sz w:val="22"/>
          <w:lang w:eastAsia="en-GB"/>
        </w:rPr>
        <w:t>alvállakozói</w:t>
      </w:r>
      <w:proofErr w:type="spellEnd"/>
      <w:r w:rsidRPr="00535B49">
        <w:rPr>
          <w:rFonts w:ascii="Times New Roman" w:hAnsi="Times New Roman"/>
          <w:b/>
          <w:sz w:val="22"/>
          <w:lang w:eastAsia="en-GB"/>
        </w:rPr>
        <w:t xml:space="preserve"> kategóriára) nézve.</w:t>
      </w:r>
    </w:p>
    <w:p w:rsidR="000B01F2" w:rsidRPr="00535B49" w:rsidRDefault="000B01F2" w:rsidP="000B01F2">
      <w:pPr>
        <w:keepNext/>
        <w:spacing w:before="120" w:after="360" w:line="240" w:lineRule="auto"/>
        <w:jc w:val="center"/>
        <w:rPr>
          <w:rFonts w:ascii="Times New Roman" w:hAnsi="Times New Roman"/>
          <w:b/>
          <w:sz w:val="22"/>
          <w:lang w:eastAsia="en-GB"/>
        </w:rPr>
      </w:pPr>
      <w:r w:rsidRPr="00535B49">
        <w:rPr>
          <w:rFonts w:ascii="Times New Roman" w:hAnsi="Times New Roman"/>
          <w:b/>
          <w:sz w:val="22"/>
          <w:lang w:eastAsia="en-GB"/>
        </w:rPr>
        <w:br w:type="page"/>
      </w:r>
      <w:r w:rsidRPr="00535B49">
        <w:rPr>
          <w:rFonts w:ascii="Times New Roman" w:hAnsi="Times New Roman"/>
          <w:b/>
          <w:sz w:val="22"/>
          <w:lang w:eastAsia="en-GB"/>
        </w:rPr>
        <w:lastRenderedPageBreak/>
        <w:t>III. rész: Kizárási okok</w:t>
      </w:r>
    </w:p>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t>A: Büntetőeljárásban hozott ítéletekkel kapcsolatos okok</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sz w:val="22"/>
          <w:lang w:eastAsia="en-GB"/>
        </w:rPr>
      </w:pPr>
      <w:r w:rsidRPr="00535B49">
        <w:rPr>
          <w:rFonts w:ascii="Times New Roman" w:hAnsi="Times New Roman"/>
          <w:sz w:val="22"/>
          <w:lang w:eastAsia="en-GB"/>
        </w:rPr>
        <w:t>A 2014/24/EU irányelv 57. cikkének (1) bekezdése a következő kizárási okokat határozza meg:</w:t>
      </w:r>
    </w:p>
    <w:p w:rsidR="000B01F2" w:rsidRPr="00535B49" w:rsidRDefault="000B01F2" w:rsidP="000B01F2">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Bűnszervezetben való </w:t>
      </w:r>
      <w:proofErr w:type="gramStart"/>
      <w:r w:rsidRPr="00535B49">
        <w:rPr>
          <w:rFonts w:ascii="Times New Roman" w:hAnsi="Times New Roman"/>
          <w:sz w:val="22"/>
          <w:lang w:eastAsia="en-GB"/>
        </w:rPr>
        <w:t>részvétel</w:t>
      </w:r>
      <w:r w:rsidRPr="00535B49">
        <w:rPr>
          <w:rFonts w:ascii="Times New Roman" w:hAnsi="Times New Roman"/>
          <w:sz w:val="22"/>
          <w:vertAlign w:val="superscript"/>
          <w:lang w:eastAsia="en-GB"/>
        </w:rPr>
        <w:footnoteReference w:id="33"/>
      </w:r>
      <w:r w:rsidRPr="00535B49">
        <w:rPr>
          <w:rFonts w:ascii="Times New Roman" w:hAnsi="Times New Roman"/>
          <w:sz w:val="22"/>
          <w:lang w:eastAsia="en-GB"/>
        </w:rPr>
        <w:t>;</w:t>
      </w:r>
      <w:proofErr w:type="gramEnd"/>
    </w:p>
    <w:p w:rsidR="000B01F2" w:rsidRPr="00535B49" w:rsidRDefault="000B01F2" w:rsidP="000B01F2">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proofErr w:type="gramStart"/>
      <w:r w:rsidRPr="00535B49">
        <w:rPr>
          <w:rFonts w:ascii="Times New Roman" w:hAnsi="Times New Roman"/>
          <w:sz w:val="22"/>
          <w:lang w:eastAsia="en-GB"/>
        </w:rPr>
        <w:t>Korrupció</w:t>
      </w:r>
      <w:r w:rsidRPr="00535B49">
        <w:rPr>
          <w:rFonts w:ascii="Times New Roman" w:hAnsi="Times New Roman"/>
          <w:sz w:val="22"/>
          <w:vertAlign w:val="superscript"/>
          <w:lang w:eastAsia="en-GB"/>
        </w:rPr>
        <w:footnoteReference w:id="34"/>
      </w:r>
      <w:r w:rsidRPr="00535B49">
        <w:rPr>
          <w:rFonts w:ascii="Times New Roman" w:hAnsi="Times New Roman"/>
          <w:sz w:val="22"/>
          <w:lang w:eastAsia="en-GB"/>
        </w:rPr>
        <w:t>;</w:t>
      </w:r>
      <w:proofErr w:type="gramEnd"/>
    </w:p>
    <w:p w:rsidR="000B01F2" w:rsidRPr="00535B49" w:rsidRDefault="000B01F2" w:rsidP="000B01F2">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bookmarkStart w:id="14" w:name="_DV_M1264"/>
      <w:bookmarkEnd w:id="14"/>
      <w:proofErr w:type="gramStart"/>
      <w:r w:rsidRPr="00535B49">
        <w:rPr>
          <w:rFonts w:ascii="Times New Roman" w:hAnsi="Times New Roman"/>
          <w:sz w:val="22"/>
          <w:lang w:eastAsia="en-GB"/>
        </w:rPr>
        <w:t>Csalás</w:t>
      </w:r>
      <w:r w:rsidRPr="00535B49">
        <w:rPr>
          <w:rFonts w:ascii="Times New Roman" w:hAnsi="Times New Roman"/>
          <w:sz w:val="22"/>
          <w:vertAlign w:val="superscript"/>
          <w:lang w:eastAsia="en-GB"/>
        </w:rPr>
        <w:footnoteReference w:id="35"/>
      </w:r>
      <w:r w:rsidRPr="00535B49">
        <w:rPr>
          <w:rFonts w:ascii="Times New Roman" w:hAnsi="Times New Roman"/>
          <w:sz w:val="22"/>
          <w:lang w:eastAsia="en-GB"/>
        </w:rPr>
        <w:t>;</w:t>
      </w:r>
      <w:proofErr w:type="gramEnd"/>
    </w:p>
    <w:p w:rsidR="000B01F2" w:rsidRPr="00535B49" w:rsidRDefault="000B01F2" w:rsidP="000B01F2">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bookmarkStart w:id="15" w:name="_DV_M1266"/>
      <w:bookmarkEnd w:id="15"/>
      <w:r w:rsidRPr="00535B49">
        <w:rPr>
          <w:rFonts w:ascii="Times New Roman" w:hAnsi="Times New Roman"/>
          <w:sz w:val="22"/>
          <w:lang w:eastAsia="en-GB"/>
        </w:rPr>
        <w:t xml:space="preserve">Terrorista bűncselekmény vagy terrorista csoporthoz kapcsolódó </w:t>
      </w:r>
      <w:proofErr w:type="gramStart"/>
      <w:r w:rsidRPr="00535B49">
        <w:rPr>
          <w:rFonts w:ascii="Times New Roman" w:hAnsi="Times New Roman"/>
          <w:sz w:val="22"/>
          <w:lang w:eastAsia="en-GB"/>
        </w:rPr>
        <w:t>bűncselekmény</w:t>
      </w:r>
      <w:r w:rsidRPr="00535B49">
        <w:rPr>
          <w:rFonts w:ascii="Times New Roman" w:hAnsi="Times New Roman"/>
          <w:sz w:val="22"/>
          <w:vertAlign w:val="superscript"/>
          <w:lang w:eastAsia="en-GB"/>
        </w:rPr>
        <w:footnoteReference w:id="36"/>
      </w:r>
      <w:r w:rsidRPr="00535B49">
        <w:rPr>
          <w:rFonts w:ascii="Times New Roman" w:hAnsi="Times New Roman"/>
          <w:sz w:val="22"/>
          <w:lang w:eastAsia="en-GB"/>
        </w:rPr>
        <w:t>;</w:t>
      </w:r>
      <w:proofErr w:type="gramEnd"/>
    </w:p>
    <w:p w:rsidR="000B01F2" w:rsidRPr="00535B49" w:rsidRDefault="000B01F2" w:rsidP="000B01F2">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olor w:val="000000"/>
          <w:sz w:val="22"/>
          <w:lang w:eastAsia="en-GB"/>
        </w:rPr>
      </w:pPr>
      <w:bookmarkStart w:id="16" w:name="_DV_M1268"/>
      <w:bookmarkEnd w:id="16"/>
      <w:r w:rsidRPr="00535B49">
        <w:rPr>
          <w:rFonts w:ascii="Times New Roman" w:hAnsi="Times New Roman"/>
          <w:sz w:val="22"/>
          <w:lang w:eastAsia="en-GB"/>
        </w:rPr>
        <w:t xml:space="preserve">Pénzmosás vagy terrorizmus </w:t>
      </w:r>
      <w:proofErr w:type="gramStart"/>
      <w:r w:rsidRPr="00535B49">
        <w:rPr>
          <w:rFonts w:ascii="Times New Roman" w:hAnsi="Times New Roman"/>
          <w:sz w:val="22"/>
          <w:lang w:eastAsia="en-GB"/>
        </w:rPr>
        <w:t>finanszírozása</w:t>
      </w:r>
      <w:bookmarkStart w:id="17" w:name="_DV_C1915"/>
      <w:r w:rsidRPr="00535B49">
        <w:rPr>
          <w:rFonts w:ascii="Times New Roman" w:hAnsi="Times New Roman"/>
          <w:sz w:val="22"/>
          <w:vertAlign w:val="superscript"/>
          <w:lang w:eastAsia="en-GB"/>
        </w:rPr>
        <w:footnoteReference w:id="37"/>
      </w:r>
      <w:bookmarkEnd w:id="17"/>
      <w:r w:rsidRPr="00535B49">
        <w:rPr>
          <w:rFonts w:ascii="Times New Roman" w:hAnsi="Times New Roman"/>
          <w:sz w:val="22"/>
          <w:lang w:eastAsia="en-GB"/>
        </w:rPr>
        <w:t>;</w:t>
      </w:r>
      <w:proofErr w:type="gramEnd"/>
    </w:p>
    <w:p w:rsidR="000B01F2" w:rsidRPr="00535B49" w:rsidRDefault="000B01F2" w:rsidP="000B01F2">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r w:rsidRPr="00535B49">
        <w:rPr>
          <w:rFonts w:ascii="Times New Roman" w:hAnsi="Times New Roman"/>
          <w:lang w:eastAsia="en-GB"/>
        </w:rPr>
        <w:t>Gyermekmunka és az emberkereskedelem más formái</w:t>
      </w:r>
      <w:r w:rsidRPr="00535B49">
        <w:rPr>
          <w:rFonts w:ascii="Times New Roman" w:hAnsi="Times New Roman"/>
          <w:vertAlign w:val="superscript"/>
          <w:lang w:eastAsia="en-GB"/>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b/>
                <w:sz w:val="22"/>
                <w:lang w:eastAsia="en-GB"/>
              </w:rPr>
              <w:t>Jogerősen elítélték-e a</w:t>
            </w:r>
            <w:r w:rsidRPr="00535B49">
              <w:rPr>
                <w:rFonts w:ascii="Times New Roman" w:hAnsi="Times New Roman"/>
                <w:sz w:val="22"/>
                <w:lang w:eastAsia="en-GB"/>
              </w:rPr>
              <w:t xml:space="preserve"> </w:t>
            </w:r>
            <w:r w:rsidRPr="00535B49">
              <w:rPr>
                <w:rFonts w:ascii="Times New Roman" w:hAnsi="Times New Roman"/>
                <w:b/>
                <w:sz w:val="22"/>
                <w:lang w:eastAsia="en-GB"/>
              </w:rPr>
              <w:t>gazdasági szereplőt</w:t>
            </w:r>
            <w:r w:rsidRPr="00535B49">
              <w:rPr>
                <w:rFonts w:ascii="Times New Roman" w:hAnsi="Times New Roman"/>
                <w:sz w:val="22"/>
                <w:lang w:eastAsia="en-GB"/>
              </w:rPr>
              <w:t xml:space="preserve"> vagy a gazdasági </w:t>
            </w:r>
            <w:proofErr w:type="gramStart"/>
            <w:r w:rsidRPr="00535B49">
              <w:rPr>
                <w:rFonts w:ascii="Times New Roman" w:hAnsi="Times New Roman"/>
                <w:sz w:val="22"/>
                <w:lang w:eastAsia="en-GB"/>
              </w:rPr>
              <w:t>szereplő igazgató</w:t>
            </w:r>
            <w:proofErr w:type="gramEnd"/>
            <w:r w:rsidRPr="00535B49">
              <w:rPr>
                <w:rFonts w:ascii="Times New Roman" w:hAnsi="Times New Roman"/>
                <w:sz w:val="22"/>
                <w:lang w:eastAsia="en-GB"/>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Igen [] Nem</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Ha a vonatkozó információ elektronikusan elérhető, kérjük, adja meg a következő információkat: (internetcím, a kibocsátó hatóság vagy testület, a dokumentáció pontos hivatkozási adatai):</w:t>
            </w:r>
            <w:r w:rsidRPr="00535B49">
              <w:rPr>
                <w:rFonts w:ascii="Times New Roman" w:hAnsi="Times New Roman"/>
                <w:lang w:eastAsia="en-GB"/>
              </w:rPr>
              <w:br/>
            </w: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sz w:val="22"/>
                <w:vertAlign w:val="superscript"/>
                <w:lang w:eastAsia="en-GB"/>
              </w:rPr>
              <w:footnoteReference w:id="39"/>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b/>
                <w:sz w:val="22"/>
                <w:lang w:eastAsia="en-GB"/>
              </w:rPr>
              <w:t>Amennyiben igen</w:t>
            </w:r>
            <w:r w:rsidRPr="00535B49">
              <w:rPr>
                <w:rFonts w:ascii="Times New Roman" w:hAnsi="Times New Roman"/>
                <w:lang w:eastAsia="en-GB"/>
              </w:rPr>
              <w:t xml:space="preserve">, </w:t>
            </w:r>
            <w:r w:rsidRPr="00535B49">
              <w:rPr>
                <w:rFonts w:ascii="Times New Roman" w:hAnsi="Times New Roman"/>
                <w:sz w:val="22"/>
                <w:lang w:eastAsia="en-GB"/>
              </w:rPr>
              <w:t>kérjük,</w:t>
            </w:r>
            <w:r w:rsidRPr="00535B49">
              <w:rPr>
                <w:rFonts w:ascii="Times New Roman" w:hAnsi="Times New Roman"/>
                <w:sz w:val="22"/>
                <w:vertAlign w:val="superscript"/>
                <w:lang w:eastAsia="en-GB"/>
              </w:rPr>
              <w:footnoteReference w:id="40"/>
            </w:r>
            <w:r w:rsidRPr="00535B49">
              <w:rPr>
                <w:rFonts w:ascii="Times New Roman" w:hAnsi="Times New Roman"/>
                <w:sz w:val="22"/>
                <w:lang w:eastAsia="en-GB"/>
              </w:rPr>
              <w:t xml:space="preserve"> adja meg a következő információkat:</w:t>
            </w:r>
            <w:r w:rsidRPr="00535B49">
              <w:rPr>
                <w:rFonts w:ascii="Times New Roman" w:hAnsi="Times New Roman"/>
                <w:lang w:eastAsia="en-GB"/>
              </w:rPr>
              <w:br/>
            </w:r>
            <w:r w:rsidRPr="00535B49">
              <w:rPr>
                <w:rFonts w:ascii="Times New Roman" w:hAnsi="Times New Roman"/>
                <w:sz w:val="22"/>
                <w:lang w:eastAsia="en-GB"/>
              </w:rPr>
              <w:t xml:space="preserve">a) Elítélés dátuma, adja meg, hogy az 1–6. pontok közül melyik érintett, valamint az ítélet okát </w:t>
            </w:r>
            <w:r w:rsidRPr="00535B49">
              <w:rPr>
                <w:rFonts w:ascii="Times New Roman" w:hAnsi="Times New Roman"/>
                <w:sz w:val="22"/>
                <w:lang w:eastAsia="en-GB"/>
              </w:rPr>
              <w:lastRenderedPageBreak/>
              <w:t>(okait),</w:t>
            </w:r>
            <w:r w:rsidRPr="00535B49">
              <w:rPr>
                <w:rFonts w:ascii="Times New Roman" w:hAnsi="Times New Roman"/>
                <w:lang w:eastAsia="en-GB"/>
              </w:rPr>
              <w:br/>
            </w:r>
            <w:r w:rsidRPr="00535B49">
              <w:rPr>
                <w:rFonts w:ascii="Times New Roman" w:hAnsi="Times New Roman"/>
                <w:sz w:val="22"/>
                <w:lang w:eastAsia="en-GB"/>
              </w:rPr>
              <w:t xml:space="preserve">b) Határozza meg az elítélt személyét </w:t>
            </w:r>
            <w:proofErr w:type="gramStart"/>
            <w:r w:rsidRPr="00535B49">
              <w:rPr>
                <w:rFonts w:ascii="Times New Roman" w:hAnsi="Times New Roman"/>
                <w:sz w:val="22"/>
                <w:lang w:eastAsia="en-GB"/>
              </w:rPr>
              <w:t>[ ]</w:t>
            </w:r>
            <w:proofErr w:type="gramEnd"/>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b/>
                <w:sz w:val="22"/>
                <w:lang w:eastAsia="en-GB"/>
              </w:rPr>
              <w:t>c) Amennyiben az ítélet közvetlenül megállapítja:</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lastRenderedPageBreak/>
              <w:br/>
            </w:r>
            <w:r w:rsidRPr="00535B49">
              <w:rPr>
                <w:rFonts w:ascii="Times New Roman" w:hAnsi="Times New Roman"/>
                <w:sz w:val="22"/>
                <w:lang w:eastAsia="en-GB"/>
              </w:rPr>
              <w:t>a) Dátum:[   ], pont(ok): [   ], ok(</w:t>
            </w:r>
            <w:proofErr w:type="spellStart"/>
            <w:r w:rsidRPr="00535B49">
              <w:rPr>
                <w:rFonts w:ascii="Times New Roman" w:hAnsi="Times New Roman"/>
                <w:sz w:val="22"/>
                <w:lang w:eastAsia="en-GB"/>
              </w:rPr>
              <w:t>ok</w:t>
            </w:r>
            <w:proofErr w:type="spellEnd"/>
            <w:r w:rsidRPr="00535B49">
              <w:rPr>
                <w:rFonts w:ascii="Times New Roman" w:hAnsi="Times New Roman"/>
                <w:sz w:val="22"/>
                <w:lang w:eastAsia="en-GB"/>
              </w:rPr>
              <w:t>):[   ]</w:t>
            </w:r>
            <w:r w:rsidRPr="00535B49">
              <w:rPr>
                <w:rFonts w:ascii="Times New Roman" w:hAnsi="Times New Roman"/>
                <w:i/>
                <w:sz w:val="22"/>
                <w:vertAlign w:val="superscript"/>
                <w:lang w:eastAsia="en-GB"/>
              </w:rPr>
              <w:t xml:space="preserve"> </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lastRenderedPageBreak/>
              <w:t>b) [……]</w:t>
            </w:r>
            <w:r w:rsidRPr="00535B49">
              <w:rPr>
                <w:rFonts w:ascii="Times New Roman" w:hAnsi="Times New Roman"/>
                <w:lang w:eastAsia="en-GB"/>
              </w:rPr>
              <w:br/>
            </w:r>
            <w:r w:rsidRPr="00535B49">
              <w:rPr>
                <w:rFonts w:ascii="Times New Roman" w:hAnsi="Times New Roman"/>
                <w:sz w:val="22"/>
                <w:lang w:eastAsia="en-GB"/>
              </w:rPr>
              <w:t xml:space="preserve">c) </w:t>
            </w:r>
            <w:proofErr w:type="gramStart"/>
            <w:r w:rsidRPr="00535B49">
              <w:rPr>
                <w:rFonts w:ascii="Times New Roman" w:hAnsi="Times New Roman"/>
                <w:sz w:val="22"/>
                <w:lang w:eastAsia="en-GB"/>
              </w:rPr>
              <w:t>A</w:t>
            </w:r>
            <w:proofErr w:type="gramEnd"/>
            <w:r w:rsidRPr="00535B49">
              <w:rPr>
                <w:rFonts w:ascii="Times New Roman" w:hAnsi="Times New Roman"/>
                <w:sz w:val="22"/>
                <w:lang w:eastAsia="en-GB"/>
              </w:rPr>
              <w:t xml:space="preserve"> kizárási időszak hossza [……] és az érintett pont(ok) [   ]</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Ha a vonatkozó információ elektronikusan elérhető, kérjük, adja meg a következő információkat: (internetcím,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sz w:val="22"/>
                <w:vertAlign w:val="superscript"/>
                <w:lang w:eastAsia="en-GB"/>
              </w:rPr>
              <w:footnoteReference w:id="41"/>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lastRenderedPageBreak/>
              <w:t>Ítéletek esetén hozott-e a gazdasági szereplő olyan intézkedéseket, amelyek a releváns kizárási okok ellenére igazolják megbízhatóságát</w:t>
            </w:r>
            <w:r w:rsidRPr="00535B49">
              <w:rPr>
                <w:rFonts w:ascii="Times New Roman" w:hAnsi="Times New Roman"/>
                <w:sz w:val="22"/>
                <w:vertAlign w:val="superscript"/>
                <w:lang w:eastAsia="en-GB"/>
              </w:rPr>
              <w:footnoteReference w:id="42"/>
            </w:r>
            <w:r w:rsidRPr="00535B49">
              <w:rPr>
                <w:rFonts w:ascii="Times New Roman" w:hAnsi="Times New Roman"/>
                <w:sz w:val="22"/>
                <w:lang w:eastAsia="en-GB"/>
              </w:rPr>
              <w:t xml:space="preserve"> </w:t>
            </w:r>
            <w:r w:rsidRPr="00535B49">
              <w:rPr>
                <w:rFonts w:ascii="Times New Roman" w:hAnsi="Times New Roman"/>
                <w:b/>
                <w:sz w:val="22"/>
                <w:lang w:eastAsia="en-GB"/>
              </w:rPr>
              <w:t>(</w:t>
            </w:r>
            <w:r w:rsidRPr="00535B49">
              <w:rPr>
                <w:rFonts w:ascii="Times New Roman" w:hAnsi="Times New Roman"/>
                <w:lang w:eastAsia="hu-HU"/>
              </w:rPr>
              <w:t>öntisztázás</w:t>
            </w:r>
            <w:r w:rsidRPr="00535B49">
              <w:rPr>
                <w:rFonts w:ascii="Times New Roman" w:hAnsi="Times New Roman"/>
                <w:sz w:val="22"/>
                <w:lang w:eastAsia="hu-HU"/>
              </w:rPr>
              <w:t>)</w:t>
            </w:r>
            <w:r w:rsidRPr="00535B49">
              <w:rPr>
                <w:rFonts w:ascii="Times New Roman" w:hAnsi="Times New Roman"/>
                <w:sz w:val="22"/>
                <w:lang w:eastAsia="en-GB"/>
              </w:rPr>
              <w:t>?</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 Igen [] Nem </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b/>
                <w:sz w:val="22"/>
                <w:lang w:eastAsia="en-GB"/>
              </w:rPr>
              <w:t>Amennyiben igen</w:t>
            </w:r>
            <w:r w:rsidRPr="00535B49">
              <w:rPr>
                <w:rFonts w:ascii="Times New Roman" w:hAnsi="Times New Roman"/>
                <w:sz w:val="22"/>
                <w:lang w:eastAsia="en-GB"/>
              </w:rPr>
              <w:t xml:space="preserve">, kérjük, ismertesse ezeket az </w:t>
            </w:r>
            <w:proofErr w:type="gramStart"/>
            <w:r w:rsidRPr="00535B49">
              <w:rPr>
                <w:rFonts w:ascii="Times New Roman" w:hAnsi="Times New Roman"/>
                <w:sz w:val="22"/>
                <w:lang w:eastAsia="en-GB"/>
              </w:rPr>
              <w:t>intézkedéseket</w:t>
            </w:r>
            <w:r w:rsidRPr="00535B49">
              <w:rPr>
                <w:rFonts w:ascii="Times New Roman" w:hAnsi="Times New Roman"/>
                <w:sz w:val="22"/>
                <w:vertAlign w:val="superscript"/>
                <w:lang w:eastAsia="en-GB"/>
              </w:rPr>
              <w:footnoteReference w:id="43"/>
            </w:r>
            <w:r w:rsidRPr="00535B49">
              <w:rPr>
                <w:rFonts w:ascii="Times New Roman" w:hAnsi="Times New Roman"/>
                <w:sz w:val="22"/>
                <w:lang w:eastAsia="en-GB"/>
              </w:rPr>
              <w:t>:</w:t>
            </w:r>
            <w:proofErr w:type="gramEnd"/>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bl>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Adó vagy társadalombiztosítási járulék fizetése:</w:t>
            </w:r>
          </w:p>
        </w:tc>
        <w:tc>
          <w:tcPr>
            <w:tcW w:w="4645" w:type="dxa"/>
            <w:gridSpan w:val="2"/>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Teljesítette-e a gazdasági szereplő összes </w:t>
            </w:r>
            <w:r w:rsidRPr="00535B49">
              <w:rPr>
                <w:rFonts w:ascii="Times New Roman" w:hAnsi="Times New Roman"/>
                <w:b/>
                <w:sz w:val="22"/>
                <w:lang w:eastAsia="en-GB"/>
              </w:rPr>
              <w:t>kötelezettségét az adók és társadalombiztosítási járulékok megfizetése tekintetében</w:t>
            </w:r>
            <w:r w:rsidRPr="00535B49">
              <w:rPr>
                <w:rFonts w:ascii="Times New Roman" w:hAnsi="Times New Roman"/>
                <w:sz w:val="22"/>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Igen [] Nem</w:t>
            </w:r>
          </w:p>
        </w:tc>
      </w:tr>
      <w:tr w:rsidR="000B01F2" w:rsidRPr="00535B49" w:rsidTr="00E352C1">
        <w:trPr>
          <w:trHeight w:val="470"/>
        </w:trPr>
        <w:tc>
          <w:tcPr>
            <w:tcW w:w="4644" w:type="dxa"/>
            <w:vMerge w:val="restart"/>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b/>
                <w:sz w:val="22"/>
                <w:lang w:eastAsia="en-GB"/>
              </w:rPr>
              <w:t>Ha nem</w:t>
            </w:r>
            <w:r w:rsidRPr="00535B49">
              <w:rPr>
                <w:rFonts w:ascii="Times New Roman" w:hAnsi="Times New Roman"/>
                <w:sz w:val="22"/>
                <w:lang w:eastAsia="en-GB"/>
              </w:rPr>
              <w:t>, akkor kérjük, adja meg a következő információkat:</w:t>
            </w:r>
            <w:r w:rsidRPr="00535B49">
              <w:rPr>
                <w:rFonts w:ascii="Times New Roman" w:hAnsi="Times New Roman"/>
                <w:sz w:val="22"/>
                <w:lang w:eastAsia="en-GB"/>
              </w:rPr>
              <w:br/>
              <w:t>a) Érintett ország vagy tagállam</w:t>
            </w:r>
            <w:r w:rsidRPr="00535B49">
              <w:rPr>
                <w:rFonts w:ascii="Times New Roman" w:hAnsi="Times New Roman"/>
                <w:sz w:val="22"/>
                <w:lang w:eastAsia="en-GB"/>
              </w:rPr>
              <w:br/>
              <w:t>b) Mi az érintett összeg?</w:t>
            </w:r>
            <w:r w:rsidRPr="00535B49">
              <w:rPr>
                <w:rFonts w:ascii="Times New Roman" w:hAnsi="Times New Roman"/>
                <w:sz w:val="22"/>
                <w:lang w:eastAsia="en-GB"/>
              </w:rPr>
              <w:br/>
              <w:t xml:space="preserve">c) </w:t>
            </w:r>
            <w:proofErr w:type="gramStart"/>
            <w:r w:rsidRPr="00535B49">
              <w:rPr>
                <w:rFonts w:ascii="Times New Roman" w:hAnsi="Times New Roman"/>
                <w:sz w:val="22"/>
                <w:lang w:eastAsia="en-GB"/>
              </w:rPr>
              <w:t>A</w:t>
            </w:r>
            <w:proofErr w:type="gramEnd"/>
            <w:r w:rsidRPr="00535B49">
              <w:rPr>
                <w:rFonts w:ascii="Times New Roman" w:hAnsi="Times New Roman"/>
                <w:sz w:val="22"/>
                <w:lang w:eastAsia="en-GB"/>
              </w:rPr>
              <w:t xml:space="preserve"> kötelezettségszegés megállapításának módja:</w:t>
            </w:r>
            <w:r w:rsidRPr="00535B49">
              <w:rPr>
                <w:rFonts w:ascii="Times New Roman" w:hAnsi="Times New Roman"/>
                <w:sz w:val="22"/>
                <w:lang w:eastAsia="en-GB"/>
              </w:rPr>
              <w:br/>
              <w:t xml:space="preserve">1) Bírósági vagy közigazgatási </w:t>
            </w:r>
            <w:r w:rsidRPr="00535B49">
              <w:rPr>
                <w:rFonts w:ascii="Times New Roman" w:hAnsi="Times New Roman"/>
                <w:b/>
                <w:sz w:val="22"/>
                <w:lang w:eastAsia="en-GB"/>
              </w:rPr>
              <w:t>határozat</w:t>
            </w:r>
            <w:r w:rsidRPr="00535B49">
              <w:rPr>
                <w:rFonts w:ascii="Times New Roman" w:hAnsi="Times New Roman"/>
                <w:sz w:val="22"/>
                <w:lang w:eastAsia="en-GB"/>
              </w:rPr>
              <w:t>:</w:t>
            </w:r>
          </w:p>
          <w:p w:rsidR="000B01F2" w:rsidRPr="00535B49" w:rsidRDefault="000B01F2" w:rsidP="00E352C1">
            <w:pPr>
              <w:numPr>
                <w:ilvl w:val="0"/>
                <w:numId w:val="14"/>
              </w:numPr>
              <w:spacing w:before="120" w:after="120" w:line="240" w:lineRule="auto"/>
              <w:jc w:val="both"/>
              <w:rPr>
                <w:rFonts w:ascii="Times New Roman" w:hAnsi="Times New Roman"/>
                <w:lang w:eastAsia="en-GB"/>
              </w:rPr>
            </w:pPr>
            <w:r w:rsidRPr="00535B49">
              <w:rPr>
                <w:rFonts w:ascii="Times New Roman" w:hAnsi="Times New Roman"/>
                <w:sz w:val="22"/>
                <w:lang w:eastAsia="en-GB"/>
              </w:rPr>
              <w:tab/>
              <w:t>Ez a határozat jogerős és kötelező?</w:t>
            </w:r>
          </w:p>
          <w:p w:rsidR="000B01F2" w:rsidRPr="00535B49" w:rsidRDefault="000B01F2" w:rsidP="00E352C1">
            <w:pPr>
              <w:numPr>
                <w:ilvl w:val="0"/>
                <w:numId w:val="16"/>
              </w:numPr>
              <w:spacing w:before="120" w:after="120" w:line="240" w:lineRule="auto"/>
              <w:jc w:val="both"/>
              <w:rPr>
                <w:rFonts w:ascii="Times New Roman" w:hAnsi="Times New Roman"/>
                <w:lang w:eastAsia="en-GB"/>
              </w:rPr>
            </w:pPr>
            <w:r w:rsidRPr="00535B49">
              <w:rPr>
                <w:rFonts w:ascii="Times New Roman" w:hAnsi="Times New Roman"/>
                <w:sz w:val="22"/>
                <w:lang w:eastAsia="en-GB"/>
              </w:rPr>
              <w:t>Kérjük, adja meg az ítélet vagy a határozat dátumát.</w:t>
            </w:r>
          </w:p>
          <w:p w:rsidR="000B01F2" w:rsidRPr="00535B49" w:rsidRDefault="000B01F2" w:rsidP="00E352C1">
            <w:pPr>
              <w:numPr>
                <w:ilvl w:val="0"/>
                <w:numId w:val="16"/>
              </w:num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Ítélet esetén, </w:t>
            </w:r>
            <w:r w:rsidRPr="00535B49">
              <w:rPr>
                <w:rFonts w:ascii="Times New Roman" w:hAnsi="Times New Roman"/>
                <w:b/>
                <w:sz w:val="22"/>
                <w:lang w:eastAsia="en-GB"/>
              </w:rPr>
              <w:t>amennyiben erről közvetlenül rendelkezik</w:t>
            </w:r>
            <w:r w:rsidRPr="00535B49">
              <w:rPr>
                <w:rFonts w:ascii="Times New Roman" w:hAnsi="Times New Roman"/>
                <w:sz w:val="22"/>
                <w:lang w:eastAsia="en-GB"/>
              </w:rPr>
              <w:t>, a kizárási időtartam hossza:</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lang w:eastAsia="en-GB"/>
              </w:rPr>
              <w:lastRenderedPageBreak/>
              <w:t xml:space="preserve">2) </w:t>
            </w:r>
            <w:r w:rsidRPr="00535B49">
              <w:rPr>
                <w:rFonts w:ascii="Times New Roman" w:hAnsi="Times New Roman"/>
                <w:b/>
                <w:lang w:eastAsia="en-GB"/>
              </w:rPr>
              <w:t>Egyéb mód</w:t>
            </w:r>
            <w:r w:rsidRPr="00535B49">
              <w:rPr>
                <w:rFonts w:ascii="Times New Roman" w:hAnsi="Times New Roman"/>
                <w:lang w:eastAsia="en-GB"/>
              </w:rPr>
              <w:t>?</w:t>
            </w:r>
            <w:r w:rsidRPr="00535B49">
              <w:rPr>
                <w:rFonts w:ascii="Times New Roman" w:hAnsi="Times New Roman"/>
                <w:sz w:val="22"/>
                <w:lang w:eastAsia="en-GB"/>
              </w:rPr>
              <w:t xml:space="preserve"> Kérjük, részletezze:</w:t>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0B01F2" w:rsidRPr="00535B49" w:rsidRDefault="000B01F2" w:rsidP="00E352C1">
            <w:pPr>
              <w:spacing w:before="120" w:after="120" w:line="240" w:lineRule="auto"/>
              <w:rPr>
                <w:rFonts w:ascii="Times New Roman" w:hAnsi="Times New Roman"/>
                <w:b/>
                <w:lang w:eastAsia="en-GB"/>
              </w:rPr>
            </w:pPr>
            <w:r w:rsidRPr="00535B49">
              <w:rPr>
                <w:rFonts w:ascii="Times New Roman" w:hAnsi="Times New Roman"/>
                <w:b/>
                <w:sz w:val="22"/>
                <w:lang w:eastAsia="en-GB"/>
              </w:rPr>
              <w:lastRenderedPageBreak/>
              <w:t>Adók</w:t>
            </w:r>
          </w:p>
        </w:tc>
        <w:tc>
          <w:tcPr>
            <w:tcW w:w="2323" w:type="dxa"/>
            <w:shd w:val="clear" w:color="auto" w:fill="auto"/>
          </w:tcPr>
          <w:p w:rsidR="000B01F2" w:rsidRPr="00535B49" w:rsidRDefault="000B01F2" w:rsidP="00E352C1">
            <w:pPr>
              <w:spacing w:before="120" w:after="120" w:line="240" w:lineRule="auto"/>
              <w:rPr>
                <w:rFonts w:ascii="Times New Roman" w:hAnsi="Times New Roman"/>
                <w:b/>
                <w:lang w:eastAsia="en-GB"/>
              </w:rPr>
            </w:pPr>
            <w:r w:rsidRPr="00535B49">
              <w:rPr>
                <w:rFonts w:ascii="Times New Roman" w:hAnsi="Times New Roman"/>
                <w:b/>
                <w:sz w:val="22"/>
                <w:lang w:eastAsia="en-GB"/>
              </w:rPr>
              <w:t>Társadalombiztosítási hozzájárulás</w:t>
            </w:r>
          </w:p>
        </w:tc>
      </w:tr>
      <w:tr w:rsidR="000B01F2" w:rsidRPr="00535B49" w:rsidTr="00E352C1">
        <w:trPr>
          <w:trHeight w:val="1977"/>
        </w:trPr>
        <w:tc>
          <w:tcPr>
            <w:tcW w:w="4644" w:type="dxa"/>
            <w:vMerge/>
            <w:shd w:val="clear" w:color="auto" w:fill="auto"/>
          </w:tcPr>
          <w:p w:rsidR="000B01F2" w:rsidRPr="00535B49" w:rsidRDefault="000B01F2" w:rsidP="00E352C1">
            <w:pPr>
              <w:spacing w:before="120" w:after="120" w:line="240" w:lineRule="auto"/>
              <w:rPr>
                <w:rFonts w:ascii="Times New Roman" w:hAnsi="Times New Roman"/>
                <w:b/>
                <w:lang w:eastAsia="en-GB"/>
              </w:rPr>
            </w:pPr>
          </w:p>
        </w:tc>
        <w:tc>
          <w:tcPr>
            <w:tcW w:w="2322"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br/>
            </w:r>
            <w:r w:rsidRPr="00535B49">
              <w:rPr>
                <w:rFonts w:ascii="Times New Roman" w:hAnsi="Times New Roman"/>
                <w:sz w:val="22"/>
                <w:lang w:eastAsia="en-GB"/>
              </w:rPr>
              <w:t>a)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sz w:val="22"/>
                <w:lang w:eastAsia="en-GB"/>
              </w:rPr>
              <w:t>b) [……]</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c1) [] Igen [] Nem</w:t>
            </w:r>
          </w:p>
          <w:p w:rsidR="000B01F2" w:rsidRPr="00535B49" w:rsidRDefault="000B01F2" w:rsidP="00E352C1">
            <w:pPr>
              <w:numPr>
                <w:ilvl w:val="0"/>
                <w:numId w:val="13"/>
              </w:numPr>
              <w:spacing w:before="120" w:after="120" w:line="240" w:lineRule="auto"/>
              <w:jc w:val="both"/>
              <w:rPr>
                <w:rFonts w:ascii="Times New Roman" w:hAnsi="Times New Roman"/>
                <w:lang w:eastAsia="en-GB"/>
              </w:rPr>
            </w:pPr>
            <w:r w:rsidRPr="00535B49">
              <w:rPr>
                <w:rFonts w:ascii="Times New Roman" w:hAnsi="Times New Roman"/>
                <w:sz w:val="22"/>
                <w:lang w:eastAsia="en-GB"/>
              </w:rPr>
              <w:t>[] Igen [] Nem</w:t>
            </w:r>
          </w:p>
          <w:p w:rsidR="000B01F2" w:rsidRPr="00535B49" w:rsidRDefault="000B01F2" w:rsidP="00E352C1">
            <w:pPr>
              <w:numPr>
                <w:ilvl w:val="0"/>
                <w:numId w:val="15"/>
              </w:numPr>
              <w:spacing w:before="120" w:after="120" w:line="240" w:lineRule="auto"/>
              <w:jc w:val="both"/>
              <w:rPr>
                <w:rFonts w:ascii="Times New Roman" w:hAnsi="Times New Roman"/>
                <w:lang w:eastAsia="en-GB"/>
              </w:rPr>
            </w:pPr>
            <w:r w:rsidRPr="00535B49">
              <w:rPr>
                <w:rFonts w:ascii="Times New Roman" w:hAnsi="Times New Roman"/>
                <w:sz w:val="22"/>
                <w:lang w:eastAsia="en-GB"/>
              </w:rPr>
              <w:t>[……]</w:t>
            </w:r>
            <w:r w:rsidRPr="00535B49">
              <w:rPr>
                <w:rFonts w:ascii="Times New Roman" w:hAnsi="Times New Roman"/>
                <w:lang w:eastAsia="en-GB"/>
              </w:rPr>
              <w:br/>
            </w:r>
          </w:p>
          <w:p w:rsidR="000B01F2" w:rsidRPr="00535B49" w:rsidRDefault="000B01F2" w:rsidP="00E352C1">
            <w:pPr>
              <w:numPr>
                <w:ilvl w:val="0"/>
                <w:numId w:val="15"/>
              </w:numPr>
              <w:spacing w:before="120" w:after="120" w:line="240" w:lineRule="auto"/>
              <w:jc w:val="both"/>
              <w:rPr>
                <w:rFonts w:ascii="Times New Roman" w:hAnsi="Times New Roman"/>
                <w:lang w:eastAsia="en-GB"/>
              </w:rPr>
            </w:pP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lang w:eastAsia="en-GB"/>
              </w:rPr>
              <w:br/>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c2) [ …]</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d) [] Igen [] Nem</w:t>
            </w:r>
            <w:r w:rsidRPr="00535B49">
              <w:rPr>
                <w:rFonts w:ascii="Times New Roman" w:hAnsi="Times New Roman"/>
                <w:lang w:eastAsia="en-GB"/>
              </w:rPr>
              <w:br/>
            </w:r>
            <w:r w:rsidRPr="00535B49">
              <w:rPr>
                <w:rFonts w:ascii="Times New Roman" w:hAnsi="Times New Roman"/>
                <w:b/>
                <w:sz w:val="22"/>
                <w:lang w:eastAsia="en-GB"/>
              </w:rPr>
              <w:t>Ha igen</w:t>
            </w:r>
            <w:r w:rsidRPr="00535B49">
              <w:rPr>
                <w:rFonts w:ascii="Times New Roman" w:hAnsi="Times New Roman"/>
                <w:sz w:val="22"/>
                <w:lang w:eastAsia="en-GB"/>
              </w:rPr>
              <w:t>, kérjük, részletezze: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c>
          <w:tcPr>
            <w:tcW w:w="2323"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lastRenderedPageBreak/>
              <w:br/>
            </w:r>
            <w:r w:rsidRPr="00535B49">
              <w:rPr>
                <w:rFonts w:ascii="Times New Roman" w:hAnsi="Times New Roman"/>
                <w:sz w:val="22"/>
                <w:lang w:eastAsia="en-GB"/>
              </w:rPr>
              <w:t>a)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sz w:val="22"/>
                <w:lang w:eastAsia="en-GB"/>
              </w:rPr>
              <w:t>b) [……]</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c1) [] Igen [] Nem</w:t>
            </w:r>
          </w:p>
          <w:p w:rsidR="000B01F2" w:rsidRPr="00535B49" w:rsidRDefault="000B01F2" w:rsidP="00E352C1">
            <w:pPr>
              <w:numPr>
                <w:ilvl w:val="0"/>
                <w:numId w:val="15"/>
              </w:numPr>
              <w:spacing w:before="120" w:after="120" w:line="240" w:lineRule="auto"/>
              <w:jc w:val="both"/>
              <w:rPr>
                <w:rFonts w:ascii="Times New Roman" w:hAnsi="Times New Roman"/>
                <w:lang w:eastAsia="en-GB"/>
              </w:rPr>
            </w:pPr>
            <w:r w:rsidRPr="00535B49">
              <w:rPr>
                <w:rFonts w:ascii="Times New Roman" w:hAnsi="Times New Roman"/>
                <w:sz w:val="22"/>
                <w:lang w:eastAsia="en-GB"/>
              </w:rPr>
              <w:t>[] Igen [] Nem</w:t>
            </w:r>
          </w:p>
          <w:p w:rsidR="000B01F2" w:rsidRPr="00535B49" w:rsidRDefault="000B01F2" w:rsidP="00E352C1">
            <w:pPr>
              <w:numPr>
                <w:ilvl w:val="0"/>
                <w:numId w:val="15"/>
              </w:numPr>
              <w:spacing w:before="120" w:after="120" w:line="240" w:lineRule="auto"/>
              <w:jc w:val="both"/>
              <w:rPr>
                <w:rFonts w:ascii="Times New Roman" w:hAnsi="Times New Roman"/>
                <w:lang w:eastAsia="en-GB"/>
              </w:rPr>
            </w:pPr>
            <w:r w:rsidRPr="00535B49">
              <w:rPr>
                <w:rFonts w:ascii="Times New Roman" w:hAnsi="Times New Roman"/>
                <w:sz w:val="22"/>
                <w:lang w:eastAsia="en-GB"/>
              </w:rPr>
              <w:t>[……]</w:t>
            </w:r>
            <w:r w:rsidRPr="00535B49">
              <w:rPr>
                <w:rFonts w:ascii="Times New Roman" w:hAnsi="Times New Roman"/>
                <w:lang w:eastAsia="en-GB"/>
              </w:rPr>
              <w:br/>
            </w:r>
          </w:p>
          <w:p w:rsidR="000B01F2" w:rsidRPr="00535B49" w:rsidRDefault="000B01F2" w:rsidP="00E352C1">
            <w:pPr>
              <w:numPr>
                <w:ilvl w:val="0"/>
                <w:numId w:val="15"/>
              </w:numPr>
              <w:spacing w:before="120" w:after="120" w:line="240" w:lineRule="auto"/>
              <w:jc w:val="both"/>
              <w:rPr>
                <w:rFonts w:ascii="Times New Roman" w:hAnsi="Times New Roman"/>
                <w:lang w:eastAsia="en-GB"/>
              </w:rPr>
            </w:pP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lang w:eastAsia="en-GB"/>
              </w:rPr>
              <w:br/>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c2) [ …]</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d) [] Igen [] Nem</w:t>
            </w:r>
            <w:r w:rsidRPr="00535B49">
              <w:rPr>
                <w:rFonts w:ascii="Times New Roman" w:hAnsi="Times New Roman"/>
                <w:lang w:eastAsia="en-GB"/>
              </w:rPr>
              <w:br/>
            </w:r>
            <w:r w:rsidRPr="00535B49">
              <w:rPr>
                <w:rFonts w:ascii="Times New Roman" w:hAnsi="Times New Roman"/>
                <w:b/>
                <w:sz w:val="22"/>
                <w:lang w:eastAsia="en-GB"/>
              </w:rPr>
              <w:t>Ha igen</w:t>
            </w:r>
            <w:r w:rsidRPr="00535B49">
              <w:rPr>
                <w:rFonts w:ascii="Times New Roman" w:hAnsi="Times New Roman"/>
                <w:sz w:val="22"/>
                <w:lang w:eastAsia="en-GB"/>
              </w:rPr>
              <w:t>, kérjük, részletezze: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(internetcím, a kibocsátó hatóság vagy testület, a dokumentáció pontos hivatkozási adatai):</w:t>
            </w:r>
            <w:r w:rsidRPr="00535B49">
              <w:rPr>
                <w:rFonts w:ascii="Times New Roman" w:hAnsi="Times New Roman"/>
                <w:sz w:val="22"/>
                <w:vertAlign w:val="superscript"/>
                <w:lang w:eastAsia="en-GB"/>
              </w:rPr>
              <w:t xml:space="preserve"> </w:t>
            </w:r>
            <w:r w:rsidRPr="00535B49">
              <w:rPr>
                <w:rFonts w:ascii="Times New Roman" w:hAnsi="Times New Roman"/>
                <w:sz w:val="22"/>
                <w:vertAlign w:val="superscript"/>
                <w:lang w:eastAsia="en-GB"/>
              </w:rPr>
              <w:footnoteReference w:id="44"/>
            </w:r>
            <w:r w:rsidRPr="00535B49">
              <w:rPr>
                <w:rFonts w:ascii="Times New Roman" w:hAnsi="Times New Roman"/>
                <w:lang w:eastAsia="en-GB"/>
              </w:rPr>
              <w:br/>
            </w: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bl>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t>C: Fizetésképtelenséggel, összeférhetetlenséggel vagy szakmai kötelességszegéssel kapcsolatos okok</w:t>
      </w:r>
      <w:r w:rsidRPr="00535B49">
        <w:rPr>
          <w:rFonts w:ascii="Times New Roman" w:hAnsi="Times New Roman"/>
          <w:b/>
          <w:smallCaps/>
          <w:sz w:val="22"/>
          <w:vertAlign w:val="superscript"/>
          <w:lang w:eastAsia="en-GB"/>
        </w:rPr>
        <w:footnoteReference w:id="45"/>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535B49">
        <w:rPr>
          <w:rFonts w:ascii="Times New Roman" w:hAnsi="Times New Roman"/>
          <w:b/>
          <w:sz w:val="22"/>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Esetleges fizetésképtelenség, összeférhetetlenség vagy szakmai kötelességszegés</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rPr>
          <w:trHeight w:val="406"/>
        </w:trPr>
        <w:tc>
          <w:tcPr>
            <w:tcW w:w="4644" w:type="dxa"/>
            <w:vMerge w:val="restart"/>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A gazdasági szereplő </w:t>
            </w:r>
            <w:r w:rsidRPr="00535B49">
              <w:rPr>
                <w:rFonts w:ascii="Times New Roman" w:hAnsi="Times New Roman"/>
                <w:b/>
                <w:sz w:val="22"/>
                <w:lang w:eastAsia="en-GB"/>
              </w:rPr>
              <w:t>tudomása szerint</w:t>
            </w:r>
            <w:r w:rsidRPr="00535B49">
              <w:rPr>
                <w:rFonts w:ascii="Times New Roman" w:hAnsi="Times New Roman"/>
                <w:sz w:val="22"/>
                <w:lang w:eastAsia="en-GB"/>
              </w:rPr>
              <w:t xml:space="preserve"> megszegte-e </w:t>
            </w:r>
            <w:r w:rsidRPr="00535B49">
              <w:rPr>
                <w:rFonts w:ascii="Times New Roman" w:hAnsi="Times New Roman"/>
                <w:b/>
                <w:sz w:val="22"/>
                <w:lang w:eastAsia="en-GB"/>
              </w:rPr>
              <w:t>kötelezettségeit</w:t>
            </w:r>
            <w:r w:rsidRPr="00535B49">
              <w:rPr>
                <w:rFonts w:ascii="Times New Roman" w:hAnsi="Times New Roman"/>
                <w:sz w:val="22"/>
                <w:lang w:eastAsia="en-GB"/>
              </w:rPr>
              <w:t xml:space="preserve"> a </w:t>
            </w:r>
            <w:r w:rsidRPr="00535B49">
              <w:rPr>
                <w:rFonts w:ascii="Times New Roman" w:hAnsi="Times New Roman"/>
                <w:b/>
                <w:sz w:val="22"/>
                <w:lang w:eastAsia="en-GB"/>
              </w:rPr>
              <w:t xml:space="preserve">környezetvédelmi, a szociális és a munkajog </w:t>
            </w:r>
            <w:proofErr w:type="gramStart"/>
            <w:r w:rsidRPr="00535B49">
              <w:rPr>
                <w:rFonts w:ascii="Times New Roman" w:hAnsi="Times New Roman"/>
                <w:b/>
                <w:sz w:val="22"/>
                <w:lang w:eastAsia="en-GB"/>
              </w:rPr>
              <w:t>terén</w:t>
            </w:r>
            <w:r w:rsidRPr="00535B49">
              <w:rPr>
                <w:rFonts w:ascii="Times New Roman" w:hAnsi="Times New Roman"/>
                <w:b/>
                <w:sz w:val="22"/>
                <w:vertAlign w:val="superscript"/>
                <w:lang w:eastAsia="en-GB"/>
              </w:rPr>
              <w:footnoteReference w:id="46"/>
            </w:r>
            <w:r w:rsidRPr="00535B49">
              <w:rPr>
                <w:rFonts w:ascii="Times New Roman" w:hAnsi="Times New Roman"/>
                <w:b/>
                <w:sz w:val="22"/>
                <w:lang w:eastAsia="en-GB"/>
              </w:rPr>
              <w:t>?</w:t>
            </w:r>
            <w:proofErr w:type="gramEnd"/>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Igen [] Nem</w:t>
            </w:r>
          </w:p>
        </w:tc>
      </w:tr>
      <w:tr w:rsidR="000B01F2" w:rsidRPr="00535B49" w:rsidTr="00E352C1">
        <w:trPr>
          <w:trHeight w:val="405"/>
        </w:trPr>
        <w:tc>
          <w:tcPr>
            <w:tcW w:w="4644" w:type="dxa"/>
            <w:vMerge/>
            <w:shd w:val="clear" w:color="auto" w:fill="auto"/>
          </w:tcPr>
          <w:p w:rsidR="000B01F2" w:rsidRPr="00535B49" w:rsidRDefault="000B01F2" w:rsidP="00E352C1">
            <w:pPr>
              <w:spacing w:before="120" w:after="120" w:line="240" w:lineRule="auto"/>
              <w:jc w:val="both"/>
              <w:rPr>
                <w:rFonts w:ascii="Times New Roman" w:hAnsi="Times New Roman"/>
                <w:lang w:eastAsia="en-GB"/>
              </w:rPr>
            </w:pP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b/>
                <w:sz w:val="22"/>
                <w:lang w:eastAsia="en-GB"/>
              </w:rPr>
              <w:t>Ha igen</w:t>
            </w:r>
            <w:r w:rsidRPr="00535B49">
              <w:rPr>
                <w:rFonts w:ascii="Times New Roman" w:hAnsi="Times New Roman"/>
                <w:sz w:val="22"/>
                <w:lang w:eastAsia="en-GB"/>
              </w:rPr>
              <w:t>, hozott-e a gazdasági szereplő olyan intézkedéseket, amelyek e kizárási okok ellenére igazolják megbízhatóságát (öntisztázás)?</w:t>
            </w:r>
            <w:r w:rsidRPr="00535B49">
              <w:rPr>
                <w:rFonts w:ascii="Times New Roman" w:hAnsi="Times New Roman"/>
                <w:sz w:val="22"/>
                <w:lang w:eastAsia="en-GB"/>
              </w:rPr>
              <w:br/>
              <w:t>[] Igen [] Nem</w:t>
            </w:r>
            <w:r w:rsidRPr="00535B49">
              <w:rPr>
                <w:rFonts w:ascii="Times New Roman" w:hAnsi="Times New Roman"/>
                <w:sz w:val="22"/>
                <w:lang w:eastAsia="en-GB"/>
              </w:rPr>
              <w:br/>
              <w:t>Amennyiben igen, kérjük, ismertesse ezeket az intézkedéseket: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b/>
                <w:lang w:eastAsia="en-GB"/>
              </w:rPr>
            </w:pPr>
            <w:r w:rsidRPr="00535B49">
              <w:rPr>
                <w:rFonts w:ascii="Times New Roman" w:hAnsi="Times New Roman"/>
                <w:sz w:val="22"/>
                <w:lang w:eastAsia="en-GB"/>
              </w:rPr>
              <w:t>A gazdasági szereplő a következő helyzetek bármelyikében van-e:</w:t>
            </w:r>
            <w:r w:rsidRPr="00535B49">
              <w:rPr>
                <w:rFonts w:ascii="Times New Roman" w:hAnsi="Times New Roman"/>
                <w:lang w:eastAsia="en-GB"/>
              </w:rPr>
              <w:br/>
            </w:r>
            <w:r w:rsidRPr="00535B49">
              <w:rPr>
                <w:rFonts w:ascii="Times New Roman" w:hAnsi="Times New Roman"/>
                <w:sz w:val="22"/>
                <w:lang w:eastAsia="en-GB"/>
              </w:rPr>
              <w:t>a)</w:t>
            </w:r>
            <w:r w:rsidRPr="00535B49">
              <w:rPr>
                <w:rFonts w:ascii="Times New Roman" w:hAnsi="Times New Roman"/>
                <w:b/>
                <w:sz w:val="22"/>
                <w:lang w:eastAsia="en-GB"/>
              </w:rPr>
              <w:t xml:space="preserve"> Csődeljárás, </w:t>
            </w:r>
            <w:r w:rsidRPr="00535B49">
              <w:rPr>
                <w:rFonts w:ascii="Times New Roman" w:hAnsi="Times New Roman"/>
                <w:sz w:val="22"/>
                <w:lang w:eastAsia="en-GB"/>
              </w:rPr>
              <w:t>vagy</w:t>
            </w:r>
            <w:r w:rsidRPr="00535B49">
              <w:rPr>
                <w:rFonts w:ascii="Times New Roman" w:hAnsi="Times New Roman"/>
                <w:lang w:eastAsia="en-GB"/>
              </w:rPr>
              <w:br/>
            </w:r>
            <w:r w:rsidRPr="00535B49">
              <w:rPr>
                <w:rFonts w:ascii="Times New Roman" w:hAnsi="Times New Roman"/>
                <w:sz w:val="22"/>
                <w:lang w:eastAsia="en-GB"/>
              </w:rPr>
              <w:t>b)</w:t>
            </w:r>
            <w:r w:rsidRPr="00535B49">
              <w:rPr>
                <w:rFonts w:ascii="Times New Roman" w:hAnsi="Times New Roman"/>
                <w:b/>
                <w:sz w:val="22"/>
                <w:lang w:eastAsia="en-GB"/>
              </w:rPr>
              <w:t xml:space="preserve"> Fizetésképtelenségi eljárás</w:t>
            </w:r>
            <w:r w:rsidRPr="00535B49">
              <w:rPr>
                <w:rFonts w:ascii="Times New Roman" w:hAnsi="Times New Roman"/>
                <w:sz w:val="22"/>
                <w:lang w:eastAsia="en-GB"/>
              </w:rPr>
              <w:t xml:space="preserve"> vagy felszámolási eljárás alatt áll, vagy</w:t>
            </w:r>
            <w:r w:rsidRPr="00535B49">
              <w:rPr>
                <w:rFonts w:ascii="Times New Roman" w:hAnsi="Times New Roman"/>
                <w:lang w:eastAsia="en-GB"/>
              </w:rPr>
              <w:br/>
            </w:r>
            <w:r w:rsidRPr="00535B49">
              <w:rPr>
                <w:rFonts w:ascii="Times New Roman" w:hAnsi="Times New Roman"/>
                <w:sz w:val="22"/>
                <w:lang w:eastAsia="en-GB"/>
              </w:rPr>
              <w:t xml:space="preserve">c) </w:t>
            </w:r>
            <w:r w:rsidRPr="00535B49">
              <w:rPr>
                <w:rFonts w:ascii="Times New Roman" w:hAnsi="Times New Roman"/>
                <w:b/>
                <w:sz w:val="22"/>
                <w:lang w:eastAsia="en-GB"/>
              </w:rPr>
              <w:t>Hitelezőkkel csődegyezséget kötött</w:t>
            </w:r>
            <w:r w:rsidRPr="00535B49">
              <w:rPr>
                <w:rFonts w:ascii="Times New Roman" w:hAnsi="Times New Roman"/>
                <w:sz w:val="22"/>
                <w:lang w:eastAsia="en-GB"/>
              </w:rPr>
              <w:t>, vagy</w:t>
            </w:r>
            <w:r w:rsidRPr="00535B49">
              <w:rPr>
                <w:rFonts w:ascii="Times New Roman" w:hAnsi="Times New Roman"/>
                <w:lang w:eastAsia="en-GB"/>
              </w:rPr>
              <w:br/>
            </w:r>
            <w:r w:rsidRPr="00535B49">
              <w:rPr>
                <w:rFonts w:ascii="Times New Roman" w:hAnsi="Times New Roman"/>
                <w:sz w:val="22"/>
                <w:lang w:eastAsia="en-GB"/>
              </w:rPr>
              <w:t xml:space="preserve">d) </w:t>
            </w:r>
            <w:proofErr w:type="gramStart"/>
            <w:r w:rsidRPr="00535B49">
              <w:rPr>
                <w:rFonts w:ascii="Times New Roman" w:hAnsi="Times New Roman"/>
                <w:sz w:val="22"/>
                <w:lang w:eastAsia="en-GB"/>
              </w:rPr>
              <w:t>A</w:t>
            </w:r>
            <w:proofErr w:type="gramEnd"/>
            <w:r w:rsidRPr="00535B49">
              <w:rPr>
                <w:rFonts w:ascii="Times New Roman" w:hAnsi="Times New Roman"/>
                <w:sz w:val="22"/>
                <w:lang w:eastAsia="en-GB"/>
              </w:rPr>
              <w:t xml:space="preserve"> nemzeti törvények és rendeletek szerinti hasonló eljárás következtében bármely hasonló helyzetben van</w:t>
            </w:r>
            <w:r w:rsidRPr="00535B49">
              <w:rPr>
                <w:rFonts w:ascii="Times New Roman" w:hAnsi="Times New Roman"/>
                <w:sz w:val="22"/>
                <w:vertAlign w:val="superscript"/>
                <w:lang w:eastAsia="en-GB"/>
              </w:rPr>
              <w:footnoteReference w:id="47"/>
            </w:r>
            <w:r w:rsidRPr="00535B49">
              <w:rPr>
                <w:rFonts w:ascii="Times New Roman" w:hAnsi="Times New Roman"/>
                <w:sz w:val="22"/>
                <w:lang w:eastAsia="en-GB"/>
              </w:rPr>
              <w:t>, vagy</w:t>
            </w:r>
            <w:r w:rsidRPr="00535B49">
              <w:rPr>
                <w:rFonts w:ascii="Times New Roman" w:hAnsi="Times New Roman"/>
                <w:lang w:eastAsia="en-GB"/>
              </w:rPr>
              <w:br/>
            </w:r>
            <w:r w:rsidRPr="00535B49">
              <w:rPr>
                <w:rFonts w:ascii="Times New Roman" w:hAnsi="Times New Roman"/>
                <w:sz w:val="22"/>
                <w:lang w:eastAsia="en-GB"/>
              </w:rPr>
              <w:t>e) Vagyonát felszámoló vagy bíróság kezeli, vagy</w:t>
            </w:r>
            <w:r w:rsidRPr="00535B49">
              <w:rPr>
                <w:rFonts w:ascii="Times New Roman" w:hAnsi="Times New Roman"/>
                <w:lang w:eastAsia="en-GB"/>
              </w:rPr>
              <w:br/>
            </w:r>
            <w:r w:rsidRPr="00535B49">
              <w:rPr>
                <w:rFonts w:ascii="Times New Roman" w:hAnsi="Times New Roman"/>
                <w:sz w:val="22"/>
                <w:lang w:eastAsia="en-GB"/>
              </w:rPr>
              <w:t>f) Üzleti tevékenységét felfüggesztette?</w:t>
            </w:r>
            <w:r w:rsidRPr="00535B49">
              <w:rPr>
                <w:rFonts w:ascii="Times New Roman" w:hAnsi="Times New Roman"/>
                <w:lang w:eastAsia="en-GB"/>
              </w:rPr>
              <w:br/>
            </w:r>
            <w:r w:rsidRPr="00535B49">
              <w:rPr>
                <w:rFonts w:ascii="Times New Roman" w:hAnsi="Times New Roman"/>
                <w:b/>
                <w:sz w:val="22"/>
                <w:lang w:eastAsia="en-GB"/>
              </w:rPr>
              <w:t>Ha igen:</w:t>
            </w:r>
          </w:p>
          <w:p w:rsidR="000B01F2" w:rsidRPr="00535B49" w:rsidRDefault="000B01F2" w:rsidP="00E352C1">
            <w:pPr>
              <w:numPr>
                <w:ilvl w:val="0"/>
                <w:numId w:val="15"/>
              </w:numPr>
              <w:spacing w:before="120" w:after="120" w:line="240" w:lineRule="auto"/>
              <w:jc w:val="both"/>
              <w:rPr>
                <w:rFonts w:ascii="Times New Roman" w:hAnsi="Times New Roman"/>
                <w:lang w:eastAsia="en-GB"/>
              </w:rPr>
            </w:pPr>
            <w:r w:rsidRPr="00535B49">
              <w:rPr>
                <w:rFonts w:ascii="Times New Roman" w:hAnsi="Times New Roman"/>
                <w:sz w:val="22"/>
                <w:lang w:eastAsia="en-GB"/>
              </w:rPr>
              <w:t>Kérjük, részletezze:</w:t>
            </w:r>
          </w:p>
          <w:p w:rsidR="000B01F2" w:rsidRPr="00535B49" w:rsidRDefault="000B01F2" w:rsidP="00E352C1">
            <w:pPr>
              <w:numPr>
                <w:ilvl w:val="0"/>
                <w:numId w:val="15"/>
              </w:numPr>
              <w:spacing w:before="120" w:after="120" w:line="240" w:lineRule="auto"/>
              <w:jc w:val="both"/>
              <w:rPr>
                <w:rFonts w:ascii="Times New Roman" w:hAnsi="Times New Roman"/>
                <w:lang w:eastAsia="en-GB"/>
              </w:rPr>
            </w:pPr>
            <w:r w:rsidRPr="00535B49">
              <w:rPr>
                <w:rFonts w:ascii="Times New Roman" w:hAnsi="Times New Roman"/>
                <w:sz w:val="22"/>
                <w:lang w:eastAsia="en-GB"/>
              </w:rPr>
              <w:lastRenderedPageBreak/>
              <w:t xml:space="preserve">Kérjük, ismertesse az okokat, amelyek miatt mégis képes lesz az alkalmazandó nemzeti szabályokat és üzletfolytonossági intézkedéseket figyelembe véve a szerződés </w:t>
            </w:r>
            <w:proofErr w:type="gramStart"/>
            <w:r w:rsidRPr="00535B49">
              <w:rPr>
                <w:rFonts w:ascii="Times New Roman" w:hAnsi="Times New Roman"/>
                <w:sz w:val="22"/>
                <w:lang w:eastAsia="en-GB"/>
              </w:rPr>
              <w:t>teljesítésére</w:t>
            </w:r>
            <w:r w:rsidRPr="00535B49">
              <w:rPr>
                <w:rFonts w:ascii="Times New Roman" w:hAnsi="Times New Roman"/>
                <w:sz w:val="22"/>
                <w:vertAlign w:val="superscript"/>
                <w:lang w:eastAsia="en-GB"/>
              </w:rPr>
              <w:footnoteReference w:id="48"/>
            </w:r>
            <w:r w:rsidRPr="00535B49">
              <w:rPr>
                <w:rFonts w:ascii="Times New Roman" w:hAnsi="Times New Roman"/>
                <w:sz w:val="22"/>
                <w:lang w:eastAsia="en-GB"/>
              </w:rPr>
              <w:t>.</w:t>
            </w:r>
            <w:proofErr w:type="gramEnd"/>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Ha a vonatkozó információ elektronikusan elérhető, kérjük,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lastRenderedPageBreak/>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p>
          <w:p w:rsidR="000B01F2" w:rsidRPr="00535B49" w:rsidRDefault="000B01F2" w:rsidP="00E352C1">
            <w:pPr>
              <w:numPr>
                <w:ilvl w:val="0"/>
                <w:numId w:val="15"/>
              </w:num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p w:rsidR="000B01F2" w:rsidRPr="00535B49" w:rsidRDefault="000B01F2" w:rsidP="00E352C1">
            <w:pPr>
              <w:numPr>
                <w:ilvl w:val="0"/>
                <w:numId w:val="15"/>
              </w:numPr>
              <w:spacing w:before="120" w:after="120" w:line="240" w:lineRule="auto"/>
              <w:jc w:val="both"/>
              <w:rPr>
                <w:rFonts w:ascii="Times New Roman" w:hAnsi="Times New Roman"/>
                <w:lang w:eastAsia="en-GB"/>
              </w:rPr>
            </w:pPr>
            <w:r w:rsidRPr="00535B49">
              <w:rPr>
                <w:rFonts w:ascii="Times New Roman" w:hAnsi="Times New Roman"/>
                <w:sz w:val="22"/>
                <w:lang w:eastAsia="en-GB"/>
              </w:rPr>
              <w:lastRenderedPageBreak/>
              <w:t>[……]</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p>
          <w:p w:rsidR="000B01F2" w:rsidRPr="00535B49" w:rsidRDefault="000B01F2" w:rsidP="00E352C1">
            <w:pPr>
              <w:spacing w:before="120" w:after="120" w:line="240" w:lineRule="auto"/>
              <w:ind w:left="850"/>
              <w:jc w:val="both"/>
              <w:rPr>
                <w:rFonts w:ascii="Times New Roman" w:hAnsi="Times New Roman"/>
                <w:lang w:eastAsia="en-GB"/>
              </w:rPr>
            </w:pPr>
            <w:r w:rsidRPr="00535B49">
              <w:rPr>
                <w:rFonts w:ascii="Times New Roman" w:hAnsi="Times New Roman"/>
                <w:lang w:eastAsia="en-GB"/>
              </w:rPr>
              <w:br/>
            </w:r>
          </w:p>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rPr>
          <w:trHeight w:val="303"/>
        </w:trPr>
        <w:tc>
          <w:tcPr>
            <w:tcW w:w="4644" w:type="dxa"/>
            <w:vMerge w:val="restart"/>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lastRenderedPageBreak/>
              <w:t xml:space="preserve">Elkövetett-e a gazdasági szereplő </w:t>
            </w:r>
            <w:r w:rsidRPr="00535B49">
              <w:rPr>
                <w:rFonts w:ascii="Times New Roman" w:hAnsi="Times New Roman"/>
                <w:b/>
                <w:sz w:val="22"/>
                <w:lang w:eastAsia="en-GB"/>
              </w:rPr>
              <w:t xml:space="preserve">súlyos szakmai </w:t>
            </w:r>
            <w:proofErr w:type="gramStart"/>
            <w:r w:rsidRPr="00535B49">
              <w:rPr>
                <w:rFonts w:ascii="Times New Roman" w:hAnsi="Times New Roman"/>
                <w:b/>
                <w:sz w:val="22"/>
                <w:lang w:eastAsia="en-GB"/>
              </w:rPr>
              <w:t>kötelességszegést</w:t>
            </w:r>
            <w:r w:rsidRPr="00535B49">
              <w:rPr>
                <w:rFonts w:ascii="Times New Roman" w:hAnsi="Times New Roman"/>
                <w:b/>
                <w:sz w:val="22"/>
                <w:vertAlign w:val="superscript"/>
                <w:lang w:eastAsia="en-GB"/>
              </w:rPr>
              <w:footnoteReference w:id="49"/>
            </w:r>
            <w:r w:rsidRPr="00535B49">
              <w:rPr>
                <w:rFonts w:ascii="Times New Roman" w:hAnsi="Times New Roman"/>
                <w:sz w:val="22"/>
                <w:lang w:eastAsia="en-GB"/>
              </w:rPr>
              <w:t>?</w:t>
            </w:r>
            <w:proofErr w:type="gramEnd"/>
            <w:r w:rsidRPr="00535B49">
              <w:rPr>
                <w:rFonts w:ascii="Times New Roman" w:hAnsi="Times New Roman"/>
                <w:sz w:val="22"/>
                <w:lang w:eastAsia="en-GB"/>
              </w:rPr>
              <w:t xml:space="preserve"> </w:t>
            </w:r>
            <w:r w:rsidRPr="00535B49">
              <w:rPr>
                <w:rFonts w:ascii="Times New Roman" w:hAnsi="Times New Roman"/>
                <w:sz w:val="22"/>
                <w:lang w:eastAsia="en-GB"/>
              </w:rPr>
              <w:br/>
              <w:t>Ha igen, kérjük, részletezze:</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 xml:space="preserve">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rPr>
          <w:trHeight w:val="303"/>
        </w:trPr>
        <w:tc>
          <w:tcPr>
            <w:tcW w:w="4644" w:type="dxa"/>
            <w:vMerge/>
            <w:shd w:val="clear" w:color="auto" w:fill="auto"/>
          </w:tcPr>
          <w:p w:rsidR="000B01F2" w:rsidRPr="00535B49" w:rsidRDefault="000B01F2" w:rsidP="00E352C1">
            <w:pPr>
              <w:spacing w:before="120" w:after="120" w:line="240" w:lineRule="auto"/>
              <w:rPr>
                <w:rFonts w:ascii="Times New Roman" w:hAnsi="Times New Roman"/>
                <w:lang w:eastAsia="en-GB"/>
              </w:rPr>
            </w:pP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b/>
                <w:sz w:val="22"/>
                <w:lang w:eastAsia="en-GB"/>
              </w:rPr>
              <w:t>Ha igen</w:t>
            </w:r>
            <w:r w:rsidRPr="00535B49">
              <w:rPr>
                <w:rFonts w:ascii="Times New Roman" w:hAnsi="Times New Roman"/>
                <w:sz w:val="22"/>
                <w:lang w:eastAsia="en-GB"/>
              </w:rPr>
              <w:t xml:space="preserve">, tett-e a gazdasági szereplő öntisztázó intézkedéseket? </w:t>
            </w:r>
          </w:p>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sz w:val="22"/>
                <w:lang w:eastAsia="en-GB"/>
              </w:rPr>
              <w:t>[] Igen [] Nem</w:t>
            </w:r>
            <w:r w:rsidRPr="00535B49">
              <w:rPr>
                <w:rFonts w:ascii="Times New Roman" w:hAnsi="Times New Roman"/>
                <w:sz w:val="22"/>
                <w:lang w:eastAsia="en-GB"/>
              </w:rPr>
              <w:br/>
            </w:r>
            <w:r w:rsidRPr="00535B49">
              <w:rPr>
                <w:rFonts w:ascii="Times New Roman" w:hAnsi="Times New Roman"/>
                <w:b/>
                <w:sz w:val="22"/>
                <w:lang w:eastAsia="en-GB"/>
              </w:rPr>
              <w:t>Amennyiben igen</w:t>
            </w:r>
            <w:r w:rsidRPr="00535B49">
              <w:rPr>
                <w:rFonts w:ascii="Times New Roman" w:hAnsi="Times New Roman"/>
                <w:sz w:val="22"/>
                <w:lang w:eastAsia="en-GB"/>
              </w:rPr>
              <w:t xml:space="preserve">, kérjük, ismertesse ezeket az intézkedéseket: </w:t>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w:t>
            </w:r>
          </w:p>
        </w:tc>
      </w:tr>
      <w:tr w:rsidR="000B01F2" w:rsidRPr="00535B49" w:rsidTr="00E352C1">
        <w:trPr>
          <w:trHeight w:val="515"/>
        </w:trPr>
        <w:tc>
          <w:tcPr>
            <w:tcW w:w="4644" w:type="dxa"/>
            <w:vMerge w:val="restart"/>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b/>
                <w:sz w:val="22"/>
                <w:lang w:eastAsia="hu-HU"/>
              </w:rPr>
              <w:t>Kötött-e a gazdasági szereplő</w:t>
            </w:r>
            <w:r w:rsidRPr="00535B49">
              <w:rPr>
                <w:rFonts w:ascii="Times New Roman" w:hAnsi="Times New Roman"/>
                <w:sz w:val="22"/>
                <w:lang w:eastAsia="en-GB"/>
              </w:rPr>
              <w:t xml:space="preserve"> </w:t>
            </w:r>
            <w:r w:rsidRPr="00535B49">
              <w:rPr>
                <w:rFonts w:ascii="Times New Roman" w:hAnsi="Times New Roman"/>
                <w:b/>
                <w:sz w:val="22"/>
                <w:lang w:eastAsia="en-GB"/>
              </w:rPr>
              <w:t>a verseny torzítását célzó</w:t>
            </w:r>
            <w:r w:rsidRPr="00535B49">
              <w:rPr>
                <w:rFonts w:ascii="Times New Roman" w:hAnsi="Times New Roman"/>
                <w:sz w:val="22"/>
                <w:lang w:eastAsia="en-GB"/>
              </w:rPr>
              <w:t xml:space="preserve"> </w:t>
            </w:r>
            <w:r w:rsidRPr="00535B49">
              <w:rPr>
                <w:rFonts w:ascii="Times New Roman" w:hAnsi="Times New Roman"/>
                <w:b/>
                <w:sz w:val="22"/>
                <w:lang w:eastAsia="en-GB"/>
              </w:rPr>
              <w:t>megállapodást</w:t>
            </w:r>
            <w:r w:rsidRPr="00535B49">
              <w:rPr>
                <w:rFonts w:ascii="Times New Roman" w:hAnsi="Times New Roman"/>
                <w:sz w:val="22"/>
                <w:lang w:eastAsia="en-GB"/>
              </w:rPr>
              <w:t xml:space="preserve"> más gazdasági szereplőkkel?</w:t>
            </w:r>
            <w:r w:rsidRPr="00535B49">
              <w:rPr>
                <w:rFonts w:ascii="Times New Roman" w:hAnsi="Times New Roman"/>
                <w:sz w:val="22"/>
                <w:lang w:eastAsia="en-GB"/>
              </w:rPr>
              <w:br/>
            </w:r>
            <w:r w:rsidRPr="00535B49">
              <w:rPr>
                <w:rFonts w:ascii="Times New Roman" w:hAnsi="Times New Roman"/>
                <w:b/>
                <w:sz w:val="22"/>
                <w:lang w:eastAsia="en-GB"/>
              </w:rPr>
              <w:t>Ha igen</w:t>
            </w:r>
            <w:r w:rsidRPr="00535B49">
              <w:rPr>
                <w:rFonts w:ascii="Times New Roman" w:hAnsi="Times New Roman"/>
                <w:sz w:val="22"/>
                <w:lang w:eastAsia="en-GB"/>
              </w:rPr>
              <w:t>, kérjük, részletezze:</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w:t>
            </w:r>
          </w:p>
        </w:tc>
      </w:tr>
      <w:tr w:rsidR="000B01F2" w:rsidRPr="00535B49" w:rsidTr="00E352C1">
        <w:trPr>
          <w:trHeight w:val="514"/>
        </w:trPr>
        <w:tc>
          <w:tcPr>
            <w:tcW w:w="4644" w:type="dxa"/>
            <w:vMerge/>
            <w:shd w:val="clear" w:color="auto" w:fill="auto"/>
          </w:tcPr>
          <w:p w:rsidR="000B01F2" w:rsidRPr="00535B49" w:rsidRDefault="000B01F2" w:rsidP="00E352C1">
            <w:pPr>
              <w:spacing w:before="120" w:after="120" w:line="240" w:lineRule="auto"/>
              <w:rPr>
                <w:rFonts w:ascii="Times New Roman" w:hAnsi="Times New Roman"/>
                <w:sz w:val="22"/>
                <w:lang w:eastAsia="hu-HU"/>
              </w:rPr>
            </w:pP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b/>
                <w:sz w:val="22"/>
                <w:lang w:eastAsia="en-GB"/>
              </w:rPr>
              <w:t>Ha igen</w:t>
            </w:r>
            <w:r w:rsidRPr="00535B49">
              <w:rPr>
                <w:rFonts w:ascii="Times New Roman" w:hAnsi="Times New Roman"/>
                <w:sz w:val="22"/>
                <w:lang w:eastAsia="en-GB"/>
              </w:rPr>
              <w:t xml:space="preserve">, tett-e a gazdasági szereplő öntisztázó intézkedéseket? </w:t>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sz w:val="22"/>
                <w:lang w:eastAsia="en-GB"/>
              </w:rPr>
              <w:br/>
            </w:r>
            <w:r w:rsidRPr="00535B49">
              <w:rPr>
                <w:rFonts w:ascii="Times New Roman" w:hAnsi="Times New Roman"/>
                <w:b/>
                <w:sz w:val="22"/>
                <w:lang w:eastAsia="en-GB"/>
              </w:rPr>
              <w:t>Amennyiben igen</w:t>
            </w:r>
            <w:r w:rsidRPr="00535B49">
              <w:rPr>
                <w:rFonts w:ascii="Times New Roman" w:hAnsi="Times New Roman"/>
                <w:sz w:val="22"/>
                <w:lang w:eastAsia="en-GB"/>
              </w:rPr>
              <w:t>, kérjük, ismertesse ezeket az intézkedéseket: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rPr>
          <w:trHeight w:val="1316"/>
        </w:trPr>
        <w:tc>
          <w:tcPr>
            <w:tcW w:w="4644" w:type="dxa"/>
            <w:shd w:val="clear" w:color="auto" w:fill="auto"/>
          </w:tcPr>
          <w:p w:rsidR="000B01F2" w:rsidRPr="00535B49" w:rsidRDefault="000B01F2" w:rsidP="00E352C1">
            <w:pPr>
              <w:spacing w:before="120" w:after="120" w:line="240" w:lineRule="auto"/>
              <w:rPr>
                <w:rFonts w:ascii="Times New Roman" w:hAnsi="Times New Roman"/>
                <w:sz w:val="22"/>
                <w:lang w:eastAsia="hu-HU"/>
              </w:rPr>
            </w:pPr>
            <w:r w:rsidRPr="00535B49">
              <w:rPr>
                <w:rFonts w:ascii="Times New Roman" w:hAnsi="Times New Roman"/>
                <w:sz w:val="22"/>
                <w:lang w:eastAsia="hu-HU"/>
              </w:rPr>
              <w:t xml:space="preserve">Van-e tudomása a gazdasági szereplőnek bármilyen </w:t>
            </w:r>
            <w:r w:rsidRPr="00535B49">
              <w:rPr>
                <w:rFonts w:ascii="Times New Roman" w:hAnsi="Times New Roman"/>
                <w:b/>
                <w:sz w:val="22"/>
                <w:lang w:eastAsia="en-GB"/>
              </w:rPr>
              <w:t>összeférhetetlenségről</w:t>
            </w:r>
            <w:r w:rsidRPr="00535B49">
              <w:rPr>
                <w:rFonts w:ascii="Times New Roman" w:hAnsi="Times New Roman"/>
                <w:b/>
                <w:sz w:val="22"/>
                <w:vertAlign w:val="superscript"/>
                <w:lang w:eastAsia="en-GB"/>
              </w:rPr>
              <w:footnoteReference w:id="50"/>
            </w:r>
            <w:r w:rsidRPr="00535B49">
              <w:rPr>
                <w:rFonts w:ascii="Times New Roman" w:hAnsi="Times New Roman"/>
                <w:sz w:val="22"/>
                <w:lang w:eastAsia="en-GB"/>
              </w:rPr>
              <w:t xml:space="preserve"> a közbeszerzési eljárásban való részvételéből fakadóan?</w:t>
            </w:r>
            <w:r w:rsidRPr="00535B49">
              <w:rPr>
                <w:rFonts w:ascii="Times New Roman" w:hAnsi="Times New Roman"/>
                <w:sz w:val="22"/>
                <w:lang w:eastAsia="en-GB"/>
              </w:rPr>
              <w:br/>
            </w:r>
            <w:r w:rsidRPr="00535B49">
              <w:rPr>
                <w:rFonts w:ascii="Times New Roman" w:hAnsi="Times New Roman"/>
                <w:b/>
                <w:sz w:val="22"/>
                <w:lang w:eastAsia="en-GB"/>
              </w:rPr>
              <w:t>Ha igen</w:t>
            </w:r>
            <w:r w:rsidRPr="00535B49">
              <w:rPr>
                <w:rFonts w:ascii="Times New Roman" w:hAnsi="Times New Roman"/>
                <w:sz w:val="22"/>
                <w:lang w:eastAsia="en-GB"/>
              </w:rPr>
              <w:t>, kérjük, részletezze:</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w:t>
            </w:r>
          </w:p>
        </w:tc>
      </w:tr>
      <w:tr w:rsidR="000B01F2" w:rsidRPr="00535B49" w:rsidTr="00E352C1">
        <w:trPr>
          <w:trHeight w:val="1544"/>
        </w:trPr>
        <w:tc>
          <w:tcPr>
            <w:tcW w:w="4644" w:type="dxa"/>
            <w:shd w:val="clear" w:color="auto" w:fill="auto"/>
          </w:tcPr>
          <w:p w:rsidR="000B01F2" w:rsidRPr="00535B49" w:rsidRDefault="000B01F2" w:rsidP="00E352C1">
            <w:pPr>
              <w:spacing w:before="120" w:after="120" w:line="240" w:lineRule="auto"/>
              <w:rPr>
                <w:rFonts w:ascii="Times New Roman" w:hAnsi="Times New Roman"/>
                <w:sz w:val="22"/>
                <w:lang w:eastAsia="hu-HU"/>
              </w:rPr>
            </w:pPr>
            <w:r w:rsidRPr="00535B49">
              <w:rPr>
                <w:rFonts w:ascii="Times New Roman" w:hAnsi="Times New Roman"/>
                <w:b/>
                <w:sz w:val="22"/>
                <w:lang w:eastAsia="hu-HU"/>
              </w:rPr>
              <w:t xml:space="preserve">Nyújtott-e a gazdasági szereplő vagy </w:t>
            </w:r>
            <w:r w:rsidRPr="00535B49">
              <w:rPr>
                <w:rFonts w:ascii="Times New Roman" w:hAnsi="Times New Roman"/>
                <w:sz w:val="22"/>
                <w:lang w:eastAsia="en-GB"/>
              </w:rPr>
              <w:t xml:space="preserve">valamely hozzá kapcsolódó vállalkozás </w:t>
            </w:r>
            <w:r w:rsidRPr="00535B49">
              <w:rPr>
                <w:rFonts w:ascii="Times New Roman" w:hAnsi="Times New Roman"/>
                <w:b/>
                <w:sz w:val="22"/>
                <w:lang w:eastAsia="en-GB"/>
              </w:rPr>
              <w:t>tanácsadást</w:t>
            </w:r>
            <w:r w:rsidRPr="00535B49">
              <w:rPr>
                <w:rFonts w:ascii="Times New Roman" w:hAnsi="Times New Roman"/>
                <w:sz w:val="22"/>
                <w:lang w:eastAsia="en-GB"/>
              </w:rPr>
              <w:t xml:space="preserve"> az ajánlatkérő szervnek vagy a közszolgáltató ajánlatkérőnek, vagy </w:t>
            </w:r>
            <w:r w:rsidRPr="00535B49">
              <w:rPr>
                <w:rFonts w:ascii="Times New Roman" w:hAnsi="Times New Roman"/>
                <w:b/>
                <w:sz w:val="22"/>
                <w:lang w:eastAsia="en-GB"/>
              </w:rPr>
              <w:t>részt vett-e</w:t>
            </w:r>
            <w:r w:rsidRPr="00535B49">
              <w:rPr>
                <w:rFonts w:ascii="Times New Roman" w:hAnsi="Times New Roman"/>
                <w:sz w:val="22"/>
                <w:lang w:eastAsia="en-GB"/>
              </w:rPr>
              <w:t xml:space="preserve"> más módon a közbeszerzési eljárás </w:t>
            </w:r>
            <w:r w:rsidRPr="00535B49">
              <w:rPr>
                <w:rFonts w:ascii="Times New Roman" w:hAnsi="Times New Roman"/>
                <w:b/>
                <w:sz w:val="22"/>
                <w:lang w:eastAsia="en-GB"/>
              </w:rPr>
              <w:t>előkészítésében</w:t>
            </w:r>
            <w:r w:rsidRPr="00535B49">
              <w:rPr>
                <w:rFonts w:ascii="Times New Roman" w:hAnsi="Times New Roman"/>
                <w:sz w:val="22"/>
                <w:lang w:eastAsia="en-GB"/>
              </w:rPr>
              <w:t>?</w:t>
            </w:r>
            <w:r w:rsidRPr="00535B49">
              <w:rPr>
                <w:rFonts w:ascii="Times New Roman" w:hAnsi="Times New Roman"/>
                <w:sz w:val="22"/>
                <w:lang w:eastAsia="en-GB"/>
              </w:rPr>
              <w:br/>
            </w:r>
            <w:r w:rsidRPr="00535B49">
              <w:rPr>
                <w:rFonts w:ascii="Times New Roman" w:hAnsi="Times New Roman"/>
                <w:b/>
                <w:sz w:val="22"/>
                <w:lang w:eastAsia="en-GB"/>
              </w:rPr>
              <w:t>Ha igen</w:t>
            </w:r>
            <w:r w:rsidRPr="00535B49">
              <w:rPr>
                <w:rFonts w:ascii="Times New Roman" w:hAnsi="Times New Roman"/>
                <w:sz w:val="22"/>
                <w:lang w:eastAsia="en-GB"/>
              </w:rPr>
              <w:t>, kérjük, részletezze:</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w:t>
            </w:r>
          </w:p>
        </w:tc>
      </w:tr>
      <w:tr w:rsidR="000B01F2" w:rsidRPr="00535B49" w:rsidTr="00E352C1">
        <w:trPr>
          <w:trHeight w:val="932"/>
        </w:trPr>
        <w:tc>
          <w:tcPr>
            <w:tcW w:w="4644" w:type="dxa"/>
            <w:vMerge w:val="restart"/>
            <w:shd w:val="clear" w:color="auto" w:fill="auto"/>
          </w:tcPr>
          <w:p w:rsidR="000B01F2" w:rsidRPr="00535B49" w:rsidRDefault="000B01F2" w:rsidP="00E352C1">
            <w:pPr>
              <w:spacing w:before="120" w:after="120" w:line="240" w:lineRule="auto"/>
              <w:rPr>
                <w:rFonts w:ascii="Times New Roman" w:hAnsi="Times New Roman"/>
                <w:sz w:val="22"/>
                <w:lang w:eastAsia="hu-HU"/>
              </w:rPr>
            </w:pPr>
            <w:r w:rsidRPr="00535B49">
              <w:rPr>
                <w:rFonts w:ascii="Times New Roman" w:hAnsi="Times New Roman"/>
                <w:sz w:val="22"/>
                <w:lang w:eastAsia="en-GB"/>
              </w:rPr>
              <w:lastRenderedPageBreak/>
              <w:t>Tapasztalta-e a gazdasági szereplő valamely korábbi közbeszerzési szerződés vagy egy ajánlatkérő szervvel kötött korábbi szerződés vagy korábbi koncessziós szerződés</w:t>
            </w:r>
            <w:r w:rsidRPr="00535B49">
              <w:rPr>
                <w:rFonts w:ascii="Times New Roman" w:hAnsi="Times New Roman"/>
                <w:b/>
                <w:sz w:val="22"/>
                <w:lang w:eastAsia="en-GB"/>
              </w:rPr>
              <w:t xml:space="preserve"> lejárat előtti megszüntetését</w:t>
            </w:r>
            <w:r w:rsidRPr="00535B49">
              <w:rPr>
                <w:rFonts w:ascii="Times New Roman" w:hAnsi="Times New Roman"/>
                <w:sz w:val="22"/>
                <w:lang w:eastAsia="en-GB"/>
              </w:rPr>
              <w:t xml:space="preserve"> vagy az említett korábbi szerződéshez kapcsolódó kártérítési követelést vagy egyéb hasonló szankciókat?</w:t>
            </w:r>
            <w:r w:rsidRPr="00535B49">
              <w:rPr>
                <w:rFonts w:ascii="Times New Roman" w:hAnsi="Times New Roman"/>
                <w:sz w:val="22"/>
                <w:lang w:eastAsia="en-GB"/>
              </w:rPr>
              <w:br/>
            </w:r>
            <w:r w:rsidRPr="00535B49">
              <w:rPr>
                <w:rFonts w:ascii="Times New Roman" w:hAnsi="Times New Roman"/>
                <w:b/>
                <w:sz w:val="22"/>
                <w:lang w:eastAsia="en-GB"/>
              </w:rPr>
              <w:t>Ha igen</w:t>
            </w:r>
            <w:r w:rsidRPr="00535B49">
              <w:rPr>
                <w:rFonts w:ascii="Times New Roman" w:hAnsi="Times New Roman"/>
                <w:sz w:val="22"/>
                <w:lang w:eastAsia="en-GB"/>
              </w:rPr>
              <w:t>, kérjük, részletezze:</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w:t>
            </w:r>
          </w:p>
        </w:tc>
      </w:tr>
      <w:tr w:rsidR="000B01F2" w:rsidRPr="00535B49" w:rsidTr="00E352C1">
        <w:trPr>
          <w:trHeight w:val="931"/>
        </w:trPr>
        <w:tc>
          <w:tcPr>
            <w:tcW w:w="4644" w:type="dxa"/>
            <w:vMerge/>
            <w:shd w:val="clear" w:color="auto" w:fill="auto"/>
          </w:tcPr>
          <w:p w:rsidR="000B01F2" w:rsidRPr="00535B49" w:rsidRDefault="000B01F2" w:rsidP="00E352C1">
            <w:pPr>
              <w:spacing w:before="120" w:after="120" w:line="240" w:lineRule="auto"/>
              <w:rPr>
                <w:rFonts w:ascii="Times New Roman" w:hAnsi="Times New Roman"/>
                <w:lang w:eastAsia="en-GB"/>
              </w:rPr>
            </w:pP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b/>
                <w:sz w:val="22"/>
                <w:lang w:eastAsia="en-GB"/>
              </w:rPr>
              <w:t>Ha igen</w:t>
            </w:r>
            <w:r w:rsidRPr="00535B49">
              <w:rPr>
                <w:rFonts w:ascii="Times New Roman" w:hAnsi="Times New Roman"/>
                <w:sz w:val="22"/>
                <w:lang w:eastAsia="en-GB"/>
              </w:rPr>
              <w:t xml:space="preserve">, tett-e a gazdasági szereplő öntisztázó intézkedéseket? </w:t>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sz w:val="22"/>
                <w:lang w:eastAsia="en-GB"/>
              </w:rPr>
              <w:br/>
            </w:r>
            <w:r w:rsidRPr="00535B49">
              <w:rPr>
                <w:rFonts w:ascii="Times New Roman" w:hAnsi="Times New Roman"/>
                <w:b/>
                <w:sz w:val="22"/>
                <w:lang w:eastAsia="en-GB"/>
              </w:rPr>
              <w:t>Amennyiben igen</w:t>
            </w:r>
            <w:r w:rsidRPr="00535B49">
              <w:rPr>
                <w:rFonts w:ascii="Times New Roman" w:hAnsi="Times New Roman"/>
                <w:sz w:val="22"/>
                <w:lang w:eastAsia="en-GB"/>
              </w:rPr>
              <w:t>, kérjük, ismertesse ezeket az intézkedéseket: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Megerősíti-e a gazdasági szereplő a következőket?</w:t>
            </w:r>
            <w:r w:rsidRPr="00535B49">
              <w:rPr>
                <w:rFonts w:ascii="Times New Roman" w:hAnsi="Times New Roman"/>
                <w:sz w:val="22"/>
                <w:lang w:eastAsia="en-GB"/>
              </w:rPr>
              <w:br/>
            </w:r>
            <w:proofErr w:type="gramStart"/>
            <w:r w:rsidRPr="00535B49">
              <w:rPr>
                <w:rFonts w:ascii="Times New Roman" w:hAnsi="Times New Roman"/>
                <w:sz w:val="22"/>
                <w:lang w:eastAsia="en-GB"/>
              </w:rPr>
              <w:t xml:space="preserve">a) </w:t>
            </w:r>
            <w:proofErr w:type="spellStart"/>
            <w:r w:rsidRPr="00535B49">
              <w:rPr>
                <w:rFonts w:ascii="Times New Roman" w:hAnsi="Times New Roman"/>
                <w:sz w:val="22"/>
                <w:lang w:eastAsia="hu-HU"/>
              </w:rPr>
              <w:t>A</w:t>
            </w:r>
            <w:proofErr w:type="spellEnd"/>
            <w:r w:rsidRPr="00535B49">
              <w:rPr>
                <w:rFonts w:ascii="Times New Roman" w:hAnsi="Times New Roman"/>
                <w:sz w:val="22"/>
                <w:lang w:eastAsia="hu-HU"/>
              </w:rPr>
              <w:t xml:space="preserve"> kizárási okok fenn nem állásának, </w:t>
            </w:r>
            <w:r w:rsidRPr="00535B49">
              <w:rPr>
                <w:rFonts w:ascii="Times New Roman" w:hAnsi="Times New Roman"/>
                <w:sz w:val="22"/>
                <w:lang w:eastAsia="en-GB"/>
              </w:rPr>
              <w:t xml:space="preserve">illetve a kiválasztási kritériumok teljesülésének ellenőrzéséhez szükséges információk szolgáltatása során nem tett </w:t>
            </w:r>
            <w:r w:rsidRPr="00535B49">
              <w:rPr>
                <w:rFonts w:ascii="Times New Roman" w:hAnsi="Times New Roman"/>
                <w:b/>
                <w:sz w:val="22"/>
                <w:lang w:eastAsia="en-GB"/>
              </w:rPr>
              <w:t>hamis nyilatkozatot</w:t>
            </w:r>
            <w:r w:rsidRPr="00535B49">
              <w:rPr>
                <w:rFonts w:ascii="Times New Roman" w:hAnsi="Times New Roman"/>
                <w:sz w:val="22"/>
                <w:lang w:eastAsia="en-GB"/>
              </w:rPr>
              <w:t>,</w:t>
            </w:r>
            <w:r w:rsidRPr="00535B49">
              <w:rPr>
                <w:rFonts w:ascii="Times New Roman" w:hAnsi="Times New Roman"/>
                <w:sz w:val="22"/>
                <w:lang w:eastAsia="en-GB"/>
              </w:rPr>
              <w:br/>
              <w:t xml:space="preserve">b) Nem </w:t>
            </w:r>
            <w:r w:rsidRPr="00535B49">
              <w:rPr>
                <w:rFonts w:ascii="Times New Roman" w:hAnsi="Times New Roman"/>
                <w:b/>
                <w:sz w:val="22"/>
                <w:lang w:eastAsia="en-GB"/>
              </w:rPr>
              <w:t>tartott vissza</w:t>
            </w:r>
            <w:r w:rsidRPr="00535B49">
              <w:rPr>
                <w:rFonts w:ascii="Times New Roman" w:hAnsi="Times New Roman"/>
                <w:sz w:val="22"/>
                <w:lang w:eastAsia="en-GB"/>
              </w:rPr>
              <w:t xml:space="preserve"> ilyen információt,</w:t>
            </w:r>
            <w:r w:rsidRPr="00535B49">
              <w:rPr>
                <w:rFonts w:ascii="Times New Roman" w:hAnsi="Times New Roman"/>
                <w:sz w:val="22"/>
                <w:lang w:eastAsia="en-GB"/>
              </w:rPr>
              <w:br/>
              <w:t>c) Késedelem nélkül be tudta nyújtani az ajánlatkérő szerv vagy a közszolgáltató ajánlatkérő által megkívánt kiegészítő iratokat, és</w:t>
            </w:r>
            <w:r w:rsidRPr="00535B49">
              <w:rPr>
                <w:rFonts w:ascii="Times New Roman" w:hAnsi="Times New Roman"/>
                <w:sz w:val="22"/>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535B49">
              <w:rPr>
                <w:rFonts w:ascii="Times New Roman" w:hAnsi="Times New Roman"/>
                <w:sz w:val="22"/>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p>
        </w:tc>
      </w:tr>
    </w:tbl>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Tisztán nemzeti kizárási okok</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xml:space="preserve">Vonatkoznak-e a gazdasági szereplőre azok a </w:t>
            </w:r>
            <w:r w:rsidRPr="00535B49">
              <w:rPr>
                <w:rFonts w:ascii="Times New Roman" w:hAnsi="Times New Roman"/>
                <w:b/>
                <w:sz w:val="22"/>
                <w:lang w:eastAsia="en-GB"/>
              </w:rPr>
              <w:t>tisztán nemzeti kizárási okok</w:t>
            </w:r>
            <w:r w:rsidRPr="00535B49">
              <w:rPr>
                <w:rFonts w:ascii="Times New Roman" w:hAnsi="Times New Roman"/>
                <w:sz w:val="22"/>
                <w:lang w:eastAsia="en-GB"/>
              </w:rPr>
              <w:t>, amelyeket a vonatkozó hirdetmény vagy a közbeszerzési dokumentumok meghatároznak?</w:t>
            </w:r>
            <w:r w:rsidRPr="00535B49">
              <w:rPr>
                <w:rFonts w:ascii="Times New Roman" w:hAnsi="Times New Roman"/>
                <w:sz w:val="22"/>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0B01F2" w:rsidRDefault="000B01F2" w:rsidP="00E352C1">
            <w:pPr>
              <w:spacing w:before="120" w:after="120" w:line="240" w:lineRule="auto"/>
              <w:rPr>
                <w:rFonts w:ascii="Times New Roman" w:hAnsi="Times New Roman"/>
                <w:sz w:val="22"/>
                <w:lang w:eastAsia="en-GB"/>
              </w:rPr>
            </w:pPr>
            <w:r w:rsidRPr="00535B49">
              <w:rPr>
                <w:rFonts w:ascii="Times New Roman" w:hAnsi="Times New Roman"/>
                <w:sz w:val="22"/>
                <w:lang w:eastAsia="en-GB"/>
              </w:rPr>
              <w:t>[] Igen [] Nem</w:t>
            </w:r>
            <w:r w:rsidRPr="00535B49">
              <w:rPr>
                <w:rFonts w:ascii="Times New Roman" w:hAnsi="Times New Roman"/>
                <w:sz w:val="22"/>
                <w:lang w:eastAsia="en-GB"/>
              </w:rPr>
              <w:br/>
            </w:r>
          </w:p>
          <w:p w:rsidR="000B01F2" w:rsidRPr="00ED27C7" w:rsidRDefault="000B01F2" w:rsidP="00E352C1">
            <w:pPr>
              <w:pStyle w:val="Default"/>
              <w:rPr>
                <w:rFonts w:ascii="Times New Roman" w:hAnsi="Times New Roman" w:cs="Times New Roman"/>
                <w:color w:val="auto"/>
                <w:sz w:val="22"/>
                <w:szCs w:val="22"/>
                <w:lang w:eastAsia="en-GB"/>
              </w:rPr>
            </w:pPr>
            <w:r w:rsidRPr="00ED27C7">
              <w:rPr>
                <w:rFonts w:ascii="Times New Roman" w:hAnsi="Times New Roman" w:cs="Times New Roman"/>
                <w:color w:val="auto"/>
                <w:sz w:val="22"/>
                <w:szCs w:val="22"/>
                <w:lang w:eastAsia="en-GB"/>
              </w:rPr>
              <w:t xml:space="preserve">a Kbt. 62. § (1) bekezdés a) pont </w:t>
            </w:r>
            <w:proofErr w:type="spellStart"/>
            <w:r w:rsidRPr="00ED27C7">
              <w:rPr>
                <w:rFonts w:ascii="Times New Roman" w:hAnsi="Times New Roman" w:cs="Times New Roman"/>
                <w:color w:val="auto"/>
                <w:sz w:val="22"/>
                <w:szCs w:val="22"/>
                <w:lang w:eastAsia="en-GB"/>
              </w:rPr>
              <w:t>ag</w:t>
            </w:r>
            <w:proofErr w:type="spellEnd"/>
            <w:r w:rsidRPr="00ED27C7">
              <w:rPr>
                <w:rFonts w:ascii="Times New Roman" w:hAnsi="Times New Roman" w:cs="Times New Roman"/>
                <w:color w:val="auto"/>
                <w:sz w:val="22"/>
                <w:szCs w:val="22"/>
                <w:lang w:eastAsia="en-GB"/>
              </w:rPr>
              <w:t xml:space="preserve">) alpontjában, illetve e), f), g), k), l), p) és q) pontjában foglalt kizáró okok </w:t>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br/>
            </w:r>
            <w:r w:rsidRPr="00535B49">
              <w:rPr>
                <w:rFonts w:ascii="Times New Roman" w:hAnsi="Times New Roman"/>
                <w:sz w:val="22"/>
                <w:lang w:eastAsia="en-GB"/>
              </w:rPr>
              <w:br/>
              <w:t xml:space="preserve">(internetcím, a kibocsátó hatóság vagy testület, a </w:t>
            </w:r>
            <w:r w:rsidRPr="00535B49">
              <w:rPr>
                <w:rFonts w:ascii="Times New Roman" w:hAnsi="Times New Roman"/>
                <w:sz w:val="22"/>
                <w:lang w:eastAsia="en-GB"/>
              </w:rPr>
              <w:lastRenderedPageBreak/>
              <w:t>dokumentáció pontos hivatkozási adatai):</w:t>
            </w:r>
            <w:r w:rsidRPr="00535B49">
              <w:rPr>
                <w:rFonts w:ascii="Times New Roman" w:hAnsi="Times New Roman"/>
                <w:sz w:val="22"/>
                <w:lang w:eastAsia="en-GB"/>
              </w:rPr>
              <w:b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sz w:val="22"/>
                <w:vertAlign w:val="superscript"/>
                <w:lang w:eastAsia="en-GB"/>
              </w:rPr>
              <w:footnoteReference w:id="51"/>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b/>
                <w:sz w:val="22"/>
                <w:lang w:eastAsia="hu-HU"/>
              </w:rPr>
              <w:lastRenderedPageBreak/>
              <w:t>Amennyiben a tisztán nemzeti kizárási okok fennállnak</w:t>
            </w:r>
            <w:r w:rsidRPr="00535B49">
              <w:rPr>
                <w:rFonts w:ascii="Times New Roman" w:hAnsi="Times New Roman"/>
                <w:sz w:val="22"/>
                <w:lang w:eastAsia="en-GB"/>
              </w:rPr>
              <w:t xml:space="preserve">, tett-e a gazdasági szereplő öntisztázási intézkedéseket? </w:t>
            </w:r>
            <w:r w:rsidRPr="00535B49">
              <w:rPr>
                <w:rFonts w:ascii="Times New Roman" w:hAnsi="Times New Roman"/>
                <w:sz w:val="22"/>
                <w:lang w:eastAsia="en-GB"/>
              </w:rPr>
              <w:br/>
            </w:r>
            <w:r w:rsidRPr="00535B49">
              <w:rPr>
                <w:rFonts w:ascii="Times New Roman" w:hAnsi="Times New Roman"/>
                <w:b/>
                <w:sz w:val="22"/>
                <w:lang w:eastAsia="en-GB"/>
              </w:rPr>
              <w:t>Amennyiben igen</w:t>
            </w:r>
            <w:r w:rsidRPr="00535B49">
              <w:rPr>
                <w:rFonts w:ascii="Times New Roman" w:hAnsi="Times New Roman"/>
                <w:sz w:val="22"/>
                <w:lang w:eastAsia="en-GB"/>
              </w:rPr>
              <w:t xml:space="preserve">, kérjük, ismertesse ezeket az intézkedéseket: </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bl>
    <w:p w:rsidR="000B01F2" w:rsidRPr="00535B49" w:rsidRDefault="000B01F2" w:rsidP="000B01F2">
      <w:pPr>
        <w:keepNext/>
        <w:spacing w:before="120" w:after="360" w:line="240" w:lineRule="auto"/>
        <w:jc w:val="center"/>
        <w:rPr>
          <w:rFonts w:ascii="Times New Roman" w:hAnsi="Times New Roman"/>
          <w:b/>
          <w:sz w:val="22"/>
          <w:lang w:eastAsia="en-GB"/>
        </w:rPr>
      </w:pPr>
      <w:r w:rsidRPr="00535B49">
        <w:rPr>
          <w:rFonts w:ascii="Times New Roman" w:hAnsi="Times New Roman"/>
          <w:b/>
          <w:sz w:val="22"/>
          <w:lang w:eastAsia="en-GB"/>
        </w:rPr>
        <w:t>IV. rész: Kiválasztási szempontok</w:t>
      </w: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b/>
          <w:sz w:val="22"/>
          <w:lang w:eastAsia="en-GB"/>
        </w:rPr>
        <w:t xml:space="preserve">A kiválasztási szempontokat illetően </w:t>
      </w:r>
      <w:proofErr w:type="gramStart"/>
      <w:r w:rsidRPr="00535B49">
        <w:rPr>
          <w:rFonts w:ascii="Times New Roman" w:hAnsi="Times New Roman"/>
          <w:b/>
          <w:sz w:val="22"/>
          <w:lang w:eastAsia="en-GB"/>
        </w:rPr>
        <w:t>(</w:t>
      </w:r>
      <w:r w:rsidRPr="00535B49">
        <w:rPr>
          <w:rFonts w:ascii="Times New Roman" w:hAnsi="Times New Roman"/>
          <w:b/>
          <w:sz w:val="22"/>
          <w:lang w:eastAsia="en-GB"/>
        </w:rPr>
        <w:sym w:font="Symbol" w:char="F061"/>
      </w:r>
      <w:r w:rsidRPr="00535B49">
        <w:rPr>
          <w:rFonts w:ascii="Times New Roman" w:hAnsi="Times New Roman"/>
          <w:lang w:eastAsia="en-GB"/>
        </w:rPr>
        <w:t xml:space="preserve"> </w:t>
      </w:r>
      <w:r w:rsidRPr="00535B49">
        <w:rPr>
          <w:rFonts w:ascii="Times New Roman" w:hAnsi="Times New Roman"/>
          <w:b/>
          <w:sz w:val="22"/>
          <w:lang w:eastAsia="en-GB"/>
        </w:rPr>
        <w:t>szakasz</w:t>
      </w:r>
      <w:proofErr w:type="gramEnd"/>
      <w:r w:rsidRPr="00535B49">
        <w:rPr>
          <w:rFonts w:ascii="Times New Roman" w:hAnsi="Times New Roman"/>
          <w:b/>
          <w:sz w:val="22"/>
          <w:lang w:eastAsia="en-GB"/>
        </w:rPr>
        <w:t xml:space="preserve"> vagy e rész A–D szakaszai), a gazdasági szereplő kijelenti a következőket:</w:t>
      </w:r>
    </w:p>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sym w:font="Symbol" w:char="F061"/>
      </w:r>
      <w:r w:rsidRPr="00535B49">
        <w:rPr>
          <w:rFonts w:ascii="Times New Roman" w:hAnsi="Times New Roman"/>
          <w:b/>
          <w:smallCaps/>
          <w:sz w:val="22"/>
          <w:lang w:eastAsia="en-GB"/>
        </w:rPr>
        <w:t>: Az összes kiválasztási szempont általános jelzése</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535B49">
        <w:rPr>
          <w:rFonts w:ascii="Times New Roman" w:hAnsi="Times New Roman"/>
          <w:b/>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535B49">
        <w:rPr>
          <w:rFonts w:ascii="Times New Roman" w:hAnsi="Times New Roman"/>
          <w:lang w:eastAsia="en-GB"/>
        </w:rPr>
        <w:t xml:space="preserve"> </w:t>
      </w:r>
      <w:r w:rsidRPr="00535B49">
        <w:rPr>
          <w:rFonts w:ascii="Times New Roman" w:hAnsi="Times New Roman"/>
          <w:b/>
          <w:sz w:val="22"/>
          <w:lang w:eastAsia="en-GB"/>
        </w:rPr>
        <w:sym w:font="Symbol" w:char="F061"/>
      </w:r>
      <w:r w:rsidRPr="00535B49">
        <w:rPr>
          <w:rFonts w:ascii="Times New Roman" w:hAnsi="Times New Roman"/>
          <w:b/>
          <w:sz w:val="22"/>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B01F2" w:rsidRPr="00535B49" w:rsidTr="00E352C1">
        <w:tc>
          <w:tcPr>
            <w:tcW w:w="4606"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Minden előírt kiválasztási szempont teljesítése</w:t>
            </w:r>
          </w:p>
        </w:tc>
        <w:tc>
          <w:tcPr>
            <w:tcW w:w="4607"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06"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Megfelel az előírt kiválasztási szempontoknak:</w:t>
            </w:r>
          </w:p>
        </w:tc>
        <w:tc>
          <w:tcPr>
            <w:tcW w:w="4607"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Igen [] Nem</w:t>
            </w:r>
          </w:p>
        </w:tc>
      </w:tr>
    </w:tbl>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t>A: Alkalmasság szakmai tevékenység végzésére</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535B49">
        <w:rPr>
          <w:rFonts w:ascii="Times New Roman" w:hAnsi="Times New Roman"/>
          <w:b/>
          <w:sz w:val="22"/>
          <w:lang w:eastAsia="en-GB"/>
        </w:rPr>
        <w:t>A gazdasági szereplőnek kizárólag</w:t>
      </w:r>
      <w:r w:rsidRPr="00535B49">
        <w:rPr>
          <w:rFonts w:ascii="Times New Roman" w:hAnsi="Times New Roman"/>
          <w:lang w:eastAsia="en-GB"/>
        </w:rPr>
        <w:t xml:space="preserve"> </w:t>
      </w:r>
      <w:r w:rsidRPr="00535B49">
        <w:rPr>
          <w:rFonts w:ascii="Times New Roman" w:hAnsi="Times New Roman"/>
          <w:b/>
          <w:sz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Alkalmasság szakmai tevékenység végzésére</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b/>
                <w:sz w:val="22"/>
                <w:lang w:eastAsia="en-GB"/>
              </w:rPr>
              <w:t>1) Be van jegyezve</w:t>
            </w:r>
            <w:r w:rsidRPr="00535B49">
              <w:rPr>
                <w:rFonts w:ascii="Times New Roman" w:hAnsi="Times New Roman"/>
                <w:sz w:val="22"/>
                <w:lang w:eastAsia="en-GB"/>
              </w:rPr>
              <w:t xml:space="preserve"> a letelepedés helye szerinti tagállamának vonatkozó </w:t>
            </w:r>
            <w:r w:rsidRPr="00535B49">
              <w:rPr>
                <w:rFonts w:ascii="Times New Roman" w:hAnsi="Times New Roman"/>
                <w:b/>
                <w:sz w:val="22"/>
                <w:lang w:eastAsia="en-GB"/>
              </w:rPr>
              <w:t xml:space="preserve">szakmai vagy </w:t>
            </w:r>
            <w:proofErr w:type="gramStart"/>
            <w:r w:rsidRPr="00535B49">
              <w:rPr>
                <w:rFonts w:ascii="Times New Roman" w:hAnsi="Times New Roman"/>
                <w:b/>
                <w:sz w:val="22"/>
                <w:lang w:eastAsia="en-GB"/>
              </w:rPr>
              <w:t>cégnyilvántartásába</w:t>
            </w:r>
            <w:r w:rsidRPr="00535B49">
              <w:rPr>
                <w:rFonts w:ascii="Times New Roman" w:hAnsi="Times New Roman"/>
                <w:b/>
                <w:sz w:val="22"/>
                <w:vertAlign w:val="superscript"/>
                <w:lang w:eastAsia="en-GB"/>
              </w:rPr>
              <w:footnoteReference w:id="52"/>
            </w:r>
            <w:r w:rsidRPr="00535B49">
              <w:rPr>
                <w:rFonts w:ascii="Times New Roman" w:hAnsi="Times New Roman"/>
                <w:sz w:val="22"/>
                <w:lang w:eastAsia="en-GB"/>
              </w:rPr>
              <w:t>:</w:t>
            </w:r>
            <w:proofErr w:type="gramEnd"/>
            <w:r w:rsidRPr="00535B49">
              <w:rPr>
                <w:rFonts w:ascii="Times New Roman" w:hAnsi="Times New Roman"/>
                <w:sz w:val="22"/>
                <w:lang w:eastAsia="en-GB"/>
              </w:rPr>
              <w:br/>
              <w:t>Ha a vonatkozó információ elektronikusan elérhető, kérjük,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w:t>
            </w:r>
            <w:r w:rsidRPr="00535B49">
              <w:rPr>
                <w:rFonts w:ascii="Times New Roman" w:hAnsi="Times New Roman"/>
                <w:sz w:val="22"/>
                <w:lang w:eastAsia="en-GB"/>
              </w:rPr>
              <w:br/>
            </w:r>
            <w:r w:rsidRPr="00535B49">
              <w:rPr>
                <w:rFonts w:ascii="Times New Roman" w:hAnsi="Times New Roman"/>
                <w:sz w:val="22"/>
                <w:lang w:eastAsia="en-GB"/>
              </w:rPr>
              <w:br/>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b/>
                <w:lang w:eastAsia="en-GB"/>
              </w:rPr>
            </w:pPr>
            <w:r w:rsidRPr="00535B49">
              <w:rPr>
                <w:rFonts w:ascii="Times New Roman" w:hAnsi="Times New Roman"/>
                <w:b/>
                <w:sz w:val="22"/>
                <w:lang w:eastAsia="en-GB"/>
              </w:rPr>
              <w:t>2) Szolgáltatásnyújtásra irányuló szerződéseknél:</w:t>
            </w:r>
            <w:r w:rsidRPr="00535B49">
              <w:rPr>
                <w:rFonts w:ascii="Times New Roman" w:hAnsi="Times New Roman"/>
                <w:sz w:val="22"/>
                <w:lang w:eastAsia="en-GB"/>
              </w:rPr>
              <w:br/>
              <w:t xml:space="preserve">A gazdasági szereplőnek meghatározott </w:t>
            </w:r>
            <w:r w:rsidRPr="00535B49">
              <w:rPr>
                <w:rFonts w:ascii="Times New Roman" w:hAnsi="Times New Roman"/>
                <w:b/>
                <w:sz w:val="22"/>
                <w:lang w:eastAsia="en-GB"/>
              </w:rPr>
              <w:t>engedéllyel</w:t>
            </w:r>
            <w:r w:rsidRPr="00535B49">
              <w:rPr>
                <w:rFonts w:ascii="Times New Roman" w:hAnsi="Times New Roman"/>
                <w:sz w:val="22"/>
                <w:lang w:eastAsia="en-GB"/>
              </w:rPr>
              <w:t xml:space="preserve"> kell-e rendelkeznie vagy meghatározott szervezet </w:t>
            </w:r>
            <w:r w:rsidRPr="00535B49">
              <w:rPr>
                <w:rFonts w:ascii="Times New Roman" w:hAnsi="Times New Roman"/>
                <w:b/>
                <w:sz w:val="22"/>
                <w:lang w:eastAsia="en-GB"/>
              </w:rPr>
              <w:t>tagjának</w:t>
            </w:r>
            <w:r w:rsidRPr="00535B49">
              <w:rPr>
                <w:rFonts w:ascii="Times New Roman" w:hAnsi="Times New Roman"/>
                <w:sz w:val="22"/>
                <w:lang w:eastAsia="en-GB"/>
              </w:rPr>
              <w:t xml:space="preserve"> kell-e lennie ahhoz, hogy a gazdasági szereplő letelepedési helye szerinti országban az adott szolgáltatást nyújthassa? </w:t>
            </w:r>
            <w:r w:rsidRPr="00535B49">
              <w:rPr>
                <w:rFonts w:ascii="Times New Roman" w:hAnsi="Times New Roman"/>
                <w:sz w:val="22"/>
                <w:lang w:eastAsia="en-GB"/>
              </w:rPr>
              <w:br/>
            </w:r>
            <w:r w:rsidRPr="00535B49">
              <w:rPr>
                <w:rFonts w:ascii="Times New Roman" w:hAnsi="Times New Roman"/>
                <w:sz w:val="22"/>
                <w:lang w:eastAsia="en-GB"/>
              </w:rPr>
              <w:lastRenderedPageBreak/>
              <w:br/>
              <w:t>Ha a vonatkozó információ elektronikusan elérhető, kérjük,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sz w:val="22"/>
                <w:lang w:eastAsia="en-GB"/>
              </w:rPr>
              <w:lastRenderedPageBreak/>
              <w:br/>
              <w:t>[] Igen [] Nem</w:t>
            </w:r>
            <w:r w:rsidRPr="00535B49">
              <w:rPr>
                <w:rFonts w:ascii="Times New Roman" w:hAnsi="Times New Roman"/>
                <w:sz w:val="22"/>
                <w:lang w:eastAsia="en-GB"/>
              </w:rPr>
              <w:br/>
            </w:r>
            <w:r w:rsidRPr="00535B49">
              <w:rPr>
                <w:rFonts w:ascii="Times New Roman" w:hAnsi="Times New Roman"/>
                <w:sz w:val="22"/>
                <w:lang w:eastAsia="en-GB"/>
              </w:rPr>
              <w:br/>
              <w:t xml:space="preserve">Ha igen, kérjük, adja meg, hogy ez miben áll, és jelezze, hogy a gazdasági szereplő rendelkezik-e ezzel: </w:t>
            </w:r>
            <w:proofErr w:type="gramStart"/>
            <w:r w:rsidRPr="00535B49">
              <w:rPr>
                <w:rFonts w:ascii="Times New Roman" w:hAnsi="Times New Roman"/>
                <w:sz w:val="22"/>
                <w:lang w:eastAsia="en-GB"/>
              </w:rPr>
              <w:t>[ …</w:t>
            </w:r>
            <w:proofErr w:type="gramEnd"/>
            <w:r w:rsidRPr="00535B49">
              <w:rPr>
                <w:rFonts w:ascii="Times New Roman" w:hAnsi="Times New Roman"/>
                <w:sz w:val="22"/>
                <w:lang w:eastAsia="en-GB"/>
              </w:rPr>
              <w:t>] [] Igen [] Nem</w:t>
            </w:r>
          </w:p>
          <w:p w:rsidR="000B01F2" w:rsidRPr="00535B49" w:rsidRDefault="000B01F2" w:rsidP="00E352C1">
            <w:pPr>
              <w:spacing w:before="120" w:after="120" w:line="240" w:lineRule="auto"/>
              <w:rPr>
                <w:rFonts w:ascii="Times New Roman" w:hAnsi="Times New Roman"/>
                <w:sz w:val="22"/>
                <w:lang w:eastAsia="en-GB"/>
              </w:rPr>
            </w:pP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lastRenderedPageBreak/>
              <w:br/>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bl>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lastRenderedPageBreak/>
        <w:t>B: Gazdasági és pénzügyi helyzet</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535B49">
        <w:rPr>
          <w:rFonts w:ascii="Times New Roman" w:hAnsi="Times New Roman"/>
          <w:b/>
          <w:sz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Gazdasági és pénzügyi helyzet</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xml:space="preserve">1a) </w:t>
            </w:r>
            <w:proofErr w:type="gramStart"/>
            <w:r w:rsidRPr="00535B49">
              <w:rPr>
                <w:rFonts w:ascii="Times New Roman" w:hAnsi="Times New Roman"/>
                <w:sz w:val="22"/>
                <w:lang w:eastAsia="en-GB"/>
              </w:rPr>
              <w:t>A</w:t>
            </w:r>
            <w:proofErr w:type="gramEnd"/>
            <w:r w:rsidRPr="00535B49">
              <w:rPr>
                <w:rFonts w:ascii="Times New Roman" w:hAnsi="Times New Roman"/>
                <w:sz w:val="22"/>
                <w:lang w:eastAsia="en-GB"/>
              </w:rPr>
              <w:t xml:space="preserve"> gazdasági szereplő („általános”) </w:t>
            </w:r>
            <w:r w:rsidRPr="00535B49">
              <w:rPr>
                <w:rFonts w:ascii="Times New Roman" w:hAnsi="Times New Roman"/>
                <w:b/>
                <w:sz w:val="22"/>
                <w:lang w:eastAsia="en-GB"/>
              </w:rPr>
              <w:t>éves árbevétele</w:t>
            </w:r>
            <w:r w:rsidRPr="00535B49">
              <w:rPr>
                <w:rFonts w:ascii="Times New Roman" w:hAnsi="Times New Roman"/>
                <w:sz w:val="22"/>
                <w:lang w:eastAsia="en-GB"/>
              </w:rPr>
              <w:t xml:space="preserve"> a vonatkozó hirdetményben vagy a közbeszerzési dokumentumokban előírt számú pénzügyi évben a következő:</w:t>
            </w:r>
            <w:r w:rsidRPr="00535B49">
              <w:rPr>
                <w:rFonts w:ascii="Times New Roman" w:hAnsi="Times New Roman"/>
                <w:sz w:val="22"/>
                <w:lang w:eastAsia="en-GB"/>
              </w:rPr>
              <w:br/>
            </w:r>
            <w:r w:rsidRPr="00535B49">
              <w:rPr>
                <w:rFonts w:ascii="Times New Roman" w:hAnsi="Times New Roman"/>
                <w:b/>
                <w:sz w:val="22"/>
                <w:lang w:eastAsia="en-GB"/>
              </w:rPr>
              <w:t>És/vagy</w:t>
            </w:r>
            <w:r w:rsidRPr="00535B49">
              <w:rPr>
                <w:rFonts w:ascii="Times New Roman" w:hAnsi="Times New Roman"/>
                <w:sz w:val="22"/>
                <w:lang w:eastAsia="en-GB"/>
              </w:rPr>
              <w:br/>
              <w:t xml:space="preserve">1b) A gazdasági szereplő </w:t>
            </w:r>
            <w:r w:rsidRPr="00535B49">
              <w:rPr>
                <w:rFonts w:ascii="Times New Roman" w:hAnsi="Times New Roman"/>
                <w:b/>
                <w:sz w:val="22"/>
                <w:lang w:eastAsia="en-GB"/>
              </w:rPr>
              <w:t>átlagos</w:t>
            </w:r>
            <w:r w:rsidRPr="00535B49">
              <w:rPr>
                <w:rFonts w:ascii="Times New Roman" w:hAnsi="Times New Roman"/>
                <w:sz w:val="22"/>
                <w:lang w:eastAsia="en-GB"/>
              </w:rPr>
              <w:t xml:space="preserve"> </w:t>
            </w:r>
            <w:r w:rsidRPr="00535B49">
              <w:rPr>
                <w:rFonts w:ascii="Times New Roman" w:hAnsi="Times New Roman"/>
                <w:b/>
                <w:sz w:val="22"/>
                <w:lang w:eastAsia="en-GB"/>
              </w:rPr>
              <w:t>éves árbevétele a vonatkozó hirdetményben vagy a közbeszerzési dokumentumokban előírt számú évben a következő</w:t>
            </w:r>
            <w:r w:rsidRPr="00535B49">
              <w:rPr>
                <w:rFonts w:ascii="Times New Roman" w:hAnsi="Times New Roman"/>
                <w:b/>
                <w:sz w:val="22"/>
                <w:vertAlign w:val="superscript"/>
                <w:lang w:eastAsia="en-GB"/>
              </w:rPr>
              <w:footnoteReference w:id="53"/>
            </w:r>
            <w:r w:rsidRPr="00535B49">
              <w:rPr>
                <w:rFonts w:ascii="Times New Roman" w:hAnsi="Times New Roman"/>
                <w:b/>
                <w:sz w:val="22"/>
                <w:lang w:eastAsia="en-GB"/>
              </w:rPr>
              <w:t xml:space="preserve"> (</w:t>
            </w:r>
            <w:r w:rsidRPr="00535B49">
              <w:rPr>
                <w:rFonts w:ascii="Times New Roman" w:hAnsi="Times New Roman"/>
                <w:sz w:val="22"/>
                <w:lang w:eastAsia="en-GB"/>
              </w:rPr>
              <w:t>)</w:t>
            </w:r>
            <w:r w:rsidRPr="00535B49">
              <w:rPr>
                <w:rFonts w:ascii="Times New Roman" w:hAnsi="Times New Roman"/>
                <w:b/>
                <w:sz w:val="22"/>
                <w:lang w:eastAsia="en-GB"/>
              </w:rPr>
              <w:t>:</w:t>
            </w:r>
            <w:r w:rsidRPr="00535B49">
              <w:rPr>
                <w:rFonts w:ascii="Times New Roman" w:hAnsi="Times New Roman"/>
                <w:sz w:val="22"/>
                <w:lang w:eastAsia="en-GB"/>
              </w:rPr>
              <w:br/>
              <w:t>Ha a vonatkozó információ elektronikusan elérhető, kérjük,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sz w:val="22"/>
                <w:lang w:eastAsia="en-GB"/>
              </w:rPr>
              <w:t>év: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 árbevétel:[……][…]pénznem</w:t>
            </w:r>
            <w:r w:rsidRPr="00535B49">
              <w:rPr>
                <w:rFonts w:ascii="Times New Roman" w:hAnsi="Times New Roman"/>
                <w:sz w:val="22"/>
                <w:lang w:eastAsia="en-GB"/>
              </w:rPr>
              <w:br/>
              <w:t>év: [……] árbevétel:[……][…]pénznem</w:t>
            </w:r>
            <w:r w:rsidRPr="00535B49">
              <w:rPr>
                <w:rFonts w:ascii="Times New Roman" w:hAnsi="Times New Roman"/>
                <w:sz w:val="22"/>
                <w:lang w:eastAsia="en-GB"/>
              </w:rPr>
              <w:br/>
              <w:t>év: [……] árbevétel:[……][…]pénznem</w:t>
            </w:r>
            <w:r w:rsidRPr="00535B49">
              <w:rPr>
                <w:rFonts w:ascii="Times New Roman" w:hAnsi="Times New Roman"/>
                <w:sz w:val="22"/>
                <w:lang w:eastAsia="en-GB"/>
              </w:rPr>
              <w:br/>
            </w:r>
            <w:r w:rsidRPr="00535B49">
              <w:rPr>
                <w:rFonts w:ascii="Times New Roman" w:hAnsi="Times New Roman"/>
                <w:sz w:val="22"/>
                <w:lang w:eastAsia="en-GB"/>
              </w:rPr>
              <w:br/>
              <w:t>(évek száma, átlagos árbevétel)</w:t>
            </w:r>
            <w:r w:rsidRPr="00535B49">
              <w:rPr>
                <w:rFonts w:ascii="Times New Roman" w:hAnsi="Times New Roman"/>
                <w:b/>
                <w:sz w:val="22"/>
                <w:lang w:eastAsia="en-GB"/>
              </w:rPr>
              <w:t>:</w:t>
            </w:r>
            <w:r w:rsidRPr="00535B49">
              <w:rPr>
                <w:rFonts w:ascii="Times New Roman" w:hAnsi="Times New Roman"/>
                <w:sz w:val="22"/>
                <w:lang w:eastAsia="en-GB"/>
              </w:rPr>
              <w:t xml:space="preserve"> [……],[……][…]pénznem</w:t>
            </w:r>
          </w:p>
          <w:p w:rsidR="000B01F2" w:rsidRPr="00535B49" w:rsidRDefault="000B01F2" w:rsidP="00E352C1">
            <w:pPr>
              <w:spacing w:before="120" w:after="120" w:line="240" w:lineRule="auto"/>
              <w:rPr>
                <w:rFonts w:ascii="Times New Roman" w:hAnsi="Times New Roman"/>
                <w:sz w:val="22"/>
                <w:lang w:eastAsia="en-GB"/>
              </w:rPr>
            </w:pP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br/>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proofErr w:type="gramStart"/>
            <w:r w:rsidRPr="00535B49">
              <w:rPr>
                <w:rFonts w:ascii="Times New Roman" w:hAnsi="Times New Roman"/>
                <w:sz w:val="22"/>
                <w:lang w:eastAsia="en-GB"/>
              </w:rPr>
              <w:t xml:space="preserve">2a) A gazdasági szereplő éves („specifikus”) </w:t>
            </w:r>
            <w:r w:rsidRPr="00535B49">
              <w:rPr>
                <w:rFonts w:ascii="Times New Roman" w:hAnsi="Times New Roman"/>
                <w:b/>
                <w:sz w:val="22"/>
                <w:lang w:eastAsia="en-GB"/>
              </w:rPr>
              <w:t>árbevétele a szerződés által érintett üzleti területre vonatkozóan</w:t>
            </w:r>
            <w:r w:rsidRPr="00535B49">
              <w:rPr>
                <w:rFonts w:ascii="Times New Roman" w:hAnsi="Times New Roman"/>
                <w:sz w:val="22"/>
                <w:lang w:eastAsia="en-GB"/>
              </w:rPr>
              <w:t>, a vonatkozó hirdetményben vagy a közbeszerzési dokumentumokban meghatározott módon az előírt pénzügyi évek tekintetében a következő:</w:t>
            </w:r>
            <w:r w:rsidRPr="00535B49">
              <w:rPr>
                <w:rFonts w:ascii="Times New Roman" w:hAnsi="Times New Roman"/>
                <w:sz w:val="22"/>
                <w:lang w:eastAsia="en-GB"/>
              </w:rPr>
              <w:br/>
            </w:r>
            <w:r w:rsidRPr="00535B49">
              <w:rPr>
                <w:rFonts w:ascii="Times New Roman" w:hAnsi="Times New Roman"/>
                <w:b/>
                <w:sz w:val="22"/>
                <w:lang w:eastAsia="en-GB"/>
              </w:rPr>
              <w:t>És/vagy</w:t>
            </w:r>
            <w:r w:rsidRPr="00535B49">
              <w:rPr>
                <w:rFonts w:ascii="Times New Roman" w:hAnsi="Times New Roman"/>
                <w:sz w:val="22"/>
                <w:lang w:eastAsia="en-GB"/>
              </w:rPr>
              <w:br/>
              <w:t xml:space="preserve">2b) A gazdasági szereplő </w:t>
            </w:r>
            <w:r w:rsidRPr="00535B49">
              <w:rPr>
                <w:rFonts w:ascii="Times New Roman" w:hAnsi="Times New Roman"/>
                <w:b/>
                <w:sz w:val="22"/>
                <w:lang w:eastAsia="en-GB"/>
              </w:rPr>
              <w:t>átlagos</w:t>
            </w:r>
            <w:r w:rsidRPr="00535B49">
              <w:rPr>
                <w:rFonts w:ascii="Times New Roman" w:hAnsi="Times New Roman"/>
                <w:sz w:val="22"/>
                <w:lang w:eastAsia="en-GB"/>
              </w:rPr>
              <w:t xml:space="preserve"> </w:t>
            </w:r>
            <w:r w:rsidRPr="00535B49">
              <w:rPr>
                <w:rFonts w:ascii="Times New Roman" w:hAnsi="Times New Roman"/>
                <w:b/>
                <w:sz w:val="22"/>
                <w:lang w:eastAsia="en-GB"/>
              </w:rPr>
              <w:t>éves árbevétele a területen és a vonatkozó hirdetményben vagy a közbeszerzési dokumentumokban előírt számú évben a következő</w:t>
            </w:r>
            <w:r w:rsidRPr="00535B49">
              <w:rPr>
                <w:rFonts w:ascii="Times New Roman" w:hAnsi="Times New Roman"/>
                <w:b/>
                <w:sz w:val="22"/>
                <w:vertAlign w:val="superscript"/>
                <w:lang w:eastAsia="en-GB"/>
              </w:rPr>
              <w:footnoteReference w:id="54"/>
            </w:r>
            <w:r w:rsidRPr="00535B49">
              <w:rPr>
                <w:rFonts w:ascii="Times New Roman" w:hAnsi="Times New Roman"/>
                <w:b/>
                <w:sz w:val="22"/>
                <w:lang w:eastAsia="en-GB"/>
              </w:rPr>
              <w:t>:</w:t>
            </w:r>
            <w:r w:rsidRPr="00535B49">
              <w:rPr>
                <w:rFonts w:ascii="Times New Roman" w:hAnsi="Times New Roman"/>
                <w:sz w:val="22"/>
                <w:lang w:eastAsia="en-GB"/>
              </w:rPr>
              <w:br/>
              <w:t>Ha a vonatkozó információ elektronikusan elérhető, kérjük, adja meg a következő információkat:</w:t>
            </w:r>
            <w:proofErr w:type="gramEnd"/>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sz w:val="22"/>
                <w:lang w:eastAsia="en-GB"/>
              </w:rPr>
              <w:t>év: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 árbevétel:[……][…]pénznem</w:t>
            </w:r>
            <w:r w:rsidRPr="00535B49">
              <w:rPr>
                <w:rFonts w:ascii="Times New Roman" w:hAnsi="Times New Roman"/>
                <w:sz w:val="22"/>
                <w:lang w:eastAsia="en-GB"/>
              </w:rPr>
              <w:br/>
              <w:t>év: [……] árbevétel:[……][…]pénznem</w:t>
            </w:r>
            <w:r w:rsidRPr="00535B49">
              <w:rPr>
                <w:rFonts w:ascii="Times New Roman" w:hAnsi="Times New Roman"/>
                <w:sz w:val="22"/>
                <w:lang w:eastAsia="en-GB"/>
              </w:rPr>
              <w:br/>
              <w:t>év: [……] árbevétel:[……][…]pénznem</w:t>
            </w:r>
            <w:r w:rsidRPr="00535B49">
              <w:rPr>
                <w:rFonts w:ascii="Times New Roman" w:hAnsi="Times New Roman"/>
                <w:sz w:val="22"/>
                <w:lang w:eastAsia="en-GB"/>
              </w:rPr>
              <w:br/>
            </w:r>
            <w:r w:rsidRPr="00535B49">
              <w:rPr>
                <w:rFonts w:ascii="Times New Roman" w:hAnsi="Times New Roman"/>
                <w:sz w:val="22"/>
                <w:lang w:eastAsia="en-GB"/>
              </w:rPr>
              <w:br/>
            </w:r>
            <w:r w:rsidRPr="00535B49">
              <w:rPr>
                <w:rFonts w:ascii="Times New Roman" w:hAnsi="Times New Roman"/>
                <w:sz w:val="22"/>
                <w:lang w:eastAsia="en-GB"/>
              </w:rPr>
              <w:br/>
            </w:r>
            <w:r w:rsidRPr="00535B49">
              <w:rPr>
                <w:rFonts w:ascii="Times New Roman" w:hAnsi="Times New Roman"/>
                <w:sz w:val="22"/>
                <w:lang w:eastAsia="en-GB"/>
              </w:rPr>
              <w:br/>
            </w:r>
            <w:r w:rsidRPr="00535B49">
              <w:rPr>
                <w:rFonts w:ascii="Times New Roman" w:hAnsi="Times New Roman"/>
                <w:sz w:val="22"/>
                <w:lang w:eastAsia="en-GB"/>
              </w:rPr>
              <w:br/>
              <w:t>(évek száma, átlagos árbevétel): [……],[……][…]pénznem</w:t>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br/>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sz w:val="22"/>
                <w:lang w:eastAsia="en-GB"/>
              </w:rPr>
              <w:t xml:space="preserve">4) A vonatkozó hirdetményben vagy a </w:t>
            </w:r>
            <w:r w:rsidRPr="00535B49">
              <w:rPr>
                <w:rFonts w:ascii="Times New Roman" w:hAnsi="Times New Roman"/>
                <w:sz w:val="22"/>
                <w:lang w:eastAsia="en-GB"/>
              </w:rPr>
              <w:lastRenderedPageBreak/>
              <w:t xml:space="preserve">közbeszerzési dokumentumokban meghatározott </w:t>
            </w:r>
            <w:r w:rsidRPr="00535B49">
              <w:rPr>
                <w:rFonts w:ascii="Times New Roman" w:hAnsi="Times New Roman"/>
                <w:b/>
                <w:sz w:val="22"/>
                <w:lang w:eastAsia="en-GB"/>
              </w:rPr>
              <w:t>pénzügyi mutatók</w:t>
            </w:r>
            <w:r w:rsidRPr="00535B49">
              <w:rPr>
                <w:rFonts w:ascii="Times New Roman" w:hAnsi="Times New Roman"/>
                <w:b/>
                <w:sz w:val="22"/>
                <w:vertAlign w:val="superscript"/>
                <w:lang w:eastAsia="en-GB"/>
              </w:rPr>
              <w:footnoteReference w:id="55"/>
            </w:r>
            <w:r w:rsidRPr="00535B49">
              <w:rPr>
                <w:rFonts w:ascii="Times New Roman" w:hAnsi="Times New Roman"/>
                <w:sz w:val="22"/>
                <w:lang w:eastAsia="en-GB"/>
              </w:rPr>
              <w:t xml:space="preserve"> tekintetében a gazdasági szereplő kijelenti, hogy az előírt </w:t>
            </w:r>
            <w:proofErr w:type="gramStart"/>
            <w:r w:rsidRPr="00535B49">
              <w:rPr>
                <w:rFonts w:ascii="Times New Roman" w:hAnsi="Times New Roman"/>
                <w:sz w:val="22"/>
                <w:lang w:eastAsia="en-GB"/>
              </w:rPr>
              <w:t>mutató(</w:t>
            </w:r>
            <w:proofErr w:type="gramEnd"/>
            <w:r w:rsidRPr="00535B49">
              <w:rPr>
                <w:rFonts w:ascii="Times New Roman" w:hAnsi="Times New Roman"/>
                <w:sz w:val="22"/>
                <w:lang w:eastAsia="en-GB"/>
              </w:rPr>
              <w:t>k) tényleges értéke(i) a következő(k):</w:t>
            </w:r>
            <w:r w:rsidRPr="00535B49">
              <w:rPr>
                <w:rFonts w:ascii="Times New Roman" w:hAnsi="Times New Roman"/>
                <w:sz w:val="22"/>
                <w:lang w:eastAsia="en-GB"/>
              </w:rPr>
              <w:br/>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Ha a vonatkozó információ elektronikusan elérhető, kérjük,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lastRenderedPageBreak/>
              <w:t>(az előírt mutató azonosítása – x és y</w:t>
            </w:r>
            <w:r w:rsidRPr="00535B49">
              <w:rPr>
                <w:rFonts w:ascii="Times New Roman" w:hAnsi="Times New Roman"/>
                <w:sz w:val="22"/>
                <w:vertAlign w:val="superscript"/>
                <w:lang w:eastAsia="en-GB"/>
              </w:rPr>
              <w:footnoteReference w:id="56"/>
            </w:r>
            <w:r w:rsidRPr="00535B49">
              <w:rPr>
                <w:rFonts w:ascii="Times New Roman" w:hAnsi="Times New Roman"/>
                <w:sz w:val="22"/>
                <w:lang w:eastAsia="en-GB"/>
              </w:rPr>
              <w:t xml:space="preserve"> aránya - és </w:t>
            </w:r>
            <w:r w:rsidRPr="00535B49">
              <w:rPr>
                <w:rFonts w:ascii="Times New Roman" w:hAnsi="Times New Roman"/>
                <w:sz w:val="22"/>
                <w:lang w:eastAsia="en-GB"/>
              </w:rPr>
              <w:lastRenderedPageBreak/>
              <w:t>az érték):</w:t>
            </w:r>
            <w:r w:rsidRPr="00535B49">
              <w:rPr>
                <w:rFonts w:ascii="Times New Roman" w:hAnsi="Times New Roman"/>
                <w:lang w:eastAsia="en-GB"/>
              </w:rPr>
              <w:br/>
            </w: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 [……]</w:t>
            </w:r>
            <w:r w:rsidRPr="00535B49">
              <w:rPr>
                <w:rFonts w:ascii="Times New Roman" w:hAnsi="Times New Roman"/>
                <w:sz w:val="22"/>
                <w:vertAlign w:val="superscript"/>
                <w:lang w:eastAsia="en-GB"/>
              </w:rPr>
              <w:footnoteReference w:id="57"/>
            </w:r>
            <w:r w:rsidRPr="00535B49">
              <w:rPr>
                <w:rFonts w:ascii="Times New Roman" w:hAnsi="Times New Roman"/>
                <w:lang w:eastAsia="en-GB"/>
              </w:rPr>
              <w:br/>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br/>
              <w:t>(internetcím, a kibocsátó hatóság vagy testület, a dokumentáció pontos hivatkozási adatai):</w:t>
            </w:r>
            <w:r w:rsidRPr="00535B49">
              <w:rPr>
                <w:rFonts w:ascii="Times New Roman" w:hAnsi="Times New Roman"/>
                <w:sz w:val="22"/>
                <w:lang w:eastAsia="en-GB"/>
              </w:rPr>
              <w:t xml:space="preserve">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lastRenderedPageBreak/>
              <w:t xml:space="preserve">5) </w:t>
            </w:r>
            <w:r w:rsidRPr="00535B49">
              <w:rPr>
                <w:rFonts w:ascii="Times New Roman" w:hAnsi="Times New Roman"/>
                <w:b/>
                <w:lang w:eastAsia="en-GB"/>
              </w:rPr>
              <w:t>Szakmai felelősségbiztosításának</w:t>
            </w:r>
            <w:r w:rsidRPr="00535B49">
              <w:rPr>
                <w:rFonts w:ascii="Times New Roman" w:hAnsi="Times New Roman"/>
                <w:lang w:eastAsia="en-GB"/>
              </w:rPr>
              <w:t xml:space="preserve"> biztosítási összege a következő:</w:t>
            </w:r>
            <w:r w:rsidRPr="00535B49">
              <w:rPr>
                <w:rFonts w:ascii="Times New Roman" w:hAnsi="Times New Roman"/>
                <w:lang w:eastAsia="en-GB"/>
              </w:rPr>
              <w:br/>
              <w:t xml:space="preserve">Ha a vonatkozó információ elektronikusan elérhető, kérjük, </w:t>
            </w:r>
            <w:r w:rsidRPr="00535B49">
              <w:rPr>
                <w:rFonts w:ascii="Times New Roman" w:hAnsi="Times New Roman"/>
                <w:sz w:val="22"/>
                <w:lang w:eastAsia="en-GB"/>
              </w:rPr>
              <w:t>adja meg a következő információkat</w:t>
            </w:r>
            <w:r w:rsidRPr="00535B49">
              <w:rPr>
                <w:rFonts w:ascii="Times New Roman" w:hAnsi="Times New Roman"/>
                <w:lang w:eastAsia="en-GB"/>
              </w:rPr>
              <w:t>:</w:t>
            </w: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],[……][…]pénznem</w:t>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br/>
              <w:t>(internetcím, a kibocsátó hatóság vagy testület, a dokumentáció pontos hivatkozási adatai):</w:t>
            </w:r>
            <w:r w:rsidRPr="00535B49">
              <w:rPr>
                <w:rFonts w:ascii="Times New Roman" w:hAnsi="Times New Roman"/>
                <w:sz w:val="22"/>
                <w:lang w:eastAsia="en-GB"/>
              </w:rPr>
              <w:t xml:space="preserve">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xml:space="preserve">6) Az </w:t>
            </w:r>
            <w:r w:rsidRPr="00535B49">
              <w:rPr>
                <w:rFonts w:ascii="Times New Roman" w:hAnsi="Times New Roman"/>
                <w:b/>
                <w:sz w:val="22"/>
                <w:lang w:eastAsia="en-GB"/>
              </w:rPr>
              <w:t>esetleges</w:t>
            </w:r>
            <w:r w:rsidRPr="00535B49">
              <w:rPr>
                <w:rFonts w:ascii="Times New Roman" w:hAnsi="Times New Roman"/>
                <w:sz w:val="22"/>
                <w:lang w:eastAsia="en-GB"/>
              </w:rPr>
              <w:t xml:space="preserve"> </w:t>
            </w:r>
            <w:r w:rsidRPr="00535B49">
              <w:rPr>
                <w:rFonts w:ascii="Times New Roman" w:hAnsi="Times New Roman"/>
                <w:b/>
                <w:sz w:val="22"/>
                <w:lang w:eastAsia="en-GB"/>
              </w:rPr>
              <w:t>egyéb gazdasági vagy pénzügyi követelmények</w:t>
            </w:r>
            <w:r w:rsidRPr="00535B49">
              <w:rPr>
                <w:rFonts w:ascii="Times New Roman" w:hAnsi="Times New Roman"/>
                <w:sz w:val="22"/>
                <w:lang w:eastAsia="en-GB"/>
              </w:rPr>
              <w:t xml:space="preserve"> tekintetében, amelyeket a vonatkozó hirdetményben vagy a közbeszerzési dokumentumokban meghatároztak, a gazdasági szereplő kijelenti a következőket:</w:t>
            </w:r>
            <w:r w:rsidRPr="00535B49">
              <w:rPr>
                <w:rFonts w:ascii="Times New Roman" w:hAnsi="Times New Roman"/>
                <w:sz w:val="22"/>
                <w:lang w:eastAsia="en-GB"/>
              </w:rPr>
              <w:br/>
              <w:t xml:space="preserve">Ha a vonatkozó hirdetményben vagy a közbeszerzési dokumentumokban </w:t>
            </w:r>
            <w:r w:rsidRPr="00535B49">
              <w:rPr>
                <w:rFonts w:ascii="Times New Roman" w:hAnsi="Times New Roman"/>
                <w:b/>
                <w:sz w:val="22"/>
                <w:lang w:eastAsia="en-GB"/>
              </w:rPr>
              <w:t>esetlegesen</w:t>
            </w:r>
            <w:r w:rsidRPr="00535B49">
              <w:rPr>
                <w:rFonts w:ascii="Times New Roman" w:hAnsi="Times New Roman"/>
                <w:sz w:val="22"/>
                <w:lang w:eastAsia="en-GB"/>
              </w:rPr>
              <w:t xml:space="preserve"> meghatározott vonatkozó dokumentáció elektronikus formában rendelkezésre áll, kérjük,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sz w:val="22"/>
                <w:lang w:eastAsia="en-GB"/>
              </w:rPr>
              <w:br/>
            </w:r>
            <w:r w:rsidRPr="00535B49">
              <w:rPr>
                <w:rFonts w:ascii="Times New Roman" w:hAnsi="Times New Roman"/>
                <w:sz w:val="22"/>
                <w:lang w:eastAsia="en-GB"/>
              </w:rPr>
              <w:br/>
            </w:r>
            <w:r w:rsidRPr="00535B49">
              <w:rPr>
                <w:rFonts w:ascii="Times New Roman" w:hAnsi="Times New Roman"/>
                <w:sz w:val="22"/>
                <w:lang w:eastAsia="en-GB"/>
              </w:rPr>
              <w:br/>
            </w:r>
            <w:r w:rsidRPr="00535B49">
              <w:rPr>
                <w:rFonts w:ascii="Times New Roman" w:hAnsi="Times New Roman"/>
                <w:sz w:val="22"/>
                <w:lang w:eastAsia="en-GB"/>
              </w:rPr>
              <w:br/>
            </w:r>
            <w:r w:rsidRPr="00535B49">
              <w:rPr>
                <w:rFonts w:ascii="Times New Roman" w:hAnsi="Times New Roman"/>
                <w:sz w:val="22"/>
                <w:lang w:eastAsia="en-GB"/>
              </w:rPr>
              <w:br/>
              <w:t>(internetcím, a kibocsátó hatóság vagy testület, a dokumentáció pontos hivatkozási adatai): [……][……][……]</w:t>
            </w:r>
          </w:p>
        </w:tc>
      </w:tr>
    </w:tbl>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t>C: Technikai és szakmai alkalmasság</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535B49">
        <w:rPr>
          <w:rFonts w:ascii="Times New Roman" w:hAnsi="Times New Roman"/>
          <w:b/>
          <w:sz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bookmarkStart w:id="18" w:name="_DV_M4300"/>
            <w:bookmarkStart w:id="19" w:name="_DV_M4301"/>
            <w:bookmarkEnd w:id="18"/>
            <w:bookmarkEnd w:id="19"/>
            <w:r w:rsidRPr="00535B49">
              <w:rPr>
                <w:rFonts w:ascii="Times New Roman" w:hAnsi="Times New Roman"/>
                <w:b/>
                <w:sz w:val="22"/>
                <w:lang w:eastAsia="en-GB"/>
              </w:rPr>
              <w:t>Technikai és szakmai alkalmasság</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xml:space="preserve">1a) Csak </w:t>
            </w:r>
            <w:r w:rsidRPr="00535B49">
              <w:rPr>
                <w:rFonts w:ascii="Times New Roman" w:hAnsi="Times New Roman"/>
                <w:b/>
                <w:i/>
                <w:sz w:val="22"/>
                <w:lang w:eastAsia="en-GB"/>
              </w:rPr>
              <w:t>építési beruházásra vonatkozó közbeszerzési szerződések</w:t>
            </w:r>
            <w:r w:rsidRPr="00535B49">
              <w:rPr>
                <w:rFonts w:ascii="Times New Roman" w:hAnsi="Times New Roman"/>
                <w:b/>
                <w:sz w:val="22"/>
                <w:lang w:eastAsia="en-GB"/>
              </w:rPr>
              <w:t xml:space="preserve"> esetében</w:t>
            </w:r>
            <w:r w:rsidRPr="00535B49">
              <w:rPr>
                <w:rFonts w:ascii="Times New Roman" w:hAnsi="Times New Roman"/>
                <w:sz w:val="22"/>
                <w:highlight w:val="lightGray"/>
                <w:lang w:eastAsia="en-GB"/>
              </w:rPr>
              <w:t>:</w:t>
            </w:r>
            <w:r w:rsidRPr="00535B49">
              <w:rPr>
                <w:rFonts w:ascii="Times New Roman" w:hAnsi="Times New Roman"/>
                <w:sz w:val="22"/>
                <w:lang w:eastAsia="en-GB"/>
              </w:rPr>
              <w:br/>
              <w:t>A referencia-időszak folyamán</w:t>
            </w:r>
            <w:r w:rsidRPr="00535B49">
              <w:rPr>
                <w:rFonts w:ascii="Times New Roman" w:hAnsi="Times New Roman"/>
                <w:sz w:val="22"/>
                <w:vertAlign w:val="superscript"/>
                <w:lang w:eastAsia="en-GB"/>
              </w:rPr>
              <w:footnoteReference w:id="58"/>
            </w:r>
            <w:r w:rsidRPr="00535B49">
              <w:rPr>
                <w:rFonts w:ascii="Times New Roman" w:hAnsi="Times New Roman"/>
                <w:sz w:val="22"/>
                <w:lang w:eastAsia="en-GB"/>
              </w:rPr>
              <w:t xml:space="preserve"> a gazdasági szereplő </w:t>
            </w:r>
            <w:r w:rsidRPr="00535B49">
              <w:rPr>
                <w:rFonts w:ascii="Times New Roman" w:hAnsi="Times New Roman"/>
                <w:b/>
                <w:sz w:val="22"/>
                <w:lang w:eastAsia="en-GB"/>
              </w:rPr>
              <w:t>a meghatározott típusú munkákból a következőket végezte</w:t>
            </w:r>
            <w:r w:rsidRPr="00535B49">
              <w:rPr>
                <w:rFonts w:ascii="Times New Roman" w:hAnsi="Times New Roman"/>
                <w:sz w:val="22"/>
                <w:lang w:eastAsia="en-GB"/>
              </w:rPr>
              <w:t xml:space="preserve">: </w:t>
            </w:r>
            <w:r w:rsidRPr="00535B49">
              <w:rPr>
                <w:rFonts w:ascii="Times New Roman" w:hAnsi="Times New Roman"/>
                <w:sz w:val="22"/>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sz w:val="22"/>
                <w:lang w:eastAsia="en-GB"/>
              </w:rPr>
              <w:t>Évek száma (ezt az időszakot a vonatkozó hirdetmény vagy a közbeszerzési dokumentumok határozzák meg): […]</w:t>
            </w:r>
            <w:r w:rsidRPr="00535B49">
              <w:rPr>
                <w:rFonts w:ascii="Times New Roman" w:hAnsi="Times New Roman"/>
                <w:sz w:val="22"/>
                <w:lang w:eastAsia="en-GB"/>
              </w:rPr>
              <w:br/>
              <w:t>Munkák</w:t>
            </w:r>
            <w:proofErr w:type="gramStart"/>
            <w:r w:rsidRPr="00535B49">
              <w:rPr>
                <w:rFonts w:ascii="Times New Roman" w:hAnsi="Times New Roman"/>
                <w:sz w:val="22"/>
                <w:lang w:eastAsia="en-GB"/>
              </w:rPr>
              <w:t>:  [</w:t>
            </w:r>
            <w:proofErr w:type="gramEnd"/>
            <w:r w:rsidRPr="00535B49">
              <w:rPr>
                <w:rFonts w:ascii="Times New Roman" w:hAnsi="Times New Roman"/>
                <w:sz w:val="22"/>
                <w:lang w:eastAsia="en-GB"/>
              </w:rPr>
              <w:t>…...]</w:t>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br/>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shd w:val="clear" w:color="000000" w:fill="auto"/>
                <w:lang w:eastAsia="en-GB"/>
              </w:rPr>
            </w:pPr>
            <w:r w:rsidRPr="00535B49">
              <w:rPr>
                <w:rFonts w:ascii="Times New Roman" w:hAnsi="Times New Roman"/>
                <w:sz w:val="22"/>
                <w:lang w:eastAsia="en-GB"/>
              </w:rPr>
              <w:t xml:space="preserve">1b) Csak </w:t>
            </w:r>
            <w:r w:rsidRPr="00535B49">
              <w:rPr>
                <w:rFonts w:ascii="Times New Roman" w:hAnsi="Times New Roman"/>
                <w:b/>
                <w:i/>
                <w:sz w:val="22"/>
                <w:lang w:eastAsia="en-GB"/>
              </w:rPr>
              <w:t xml:space="preserve">árubeszerzésre és szolgáltatásnyújtásra </w:t>
            </w:r>
            <w:r w:rsidRPr="00535B49">
              <w:rPr>
                <w:rFonts w:ascii="Times New Roman" w:hAnsi="Times New Roman"/>
                <w:b/>
                <w:i/>
                <w:sz w:val="22"/>
                <w:lang w:eastAsia="en-GB"/>
              </w:rPr>
              <w:lastRenderedPageBreak/>
              <w:t>irányuló közbeszerzési szerződések</w:t>
            </w:r>
            <w:r w:rsidRPr="00535B49">
              <w:rPr>
                <w:rFonts w:ascii="Times New Roman" w:hAnsi="Times New Roman"/>
                <w:sz w:val="22"/>
                <w:lang w:eastAsia="en-GB"/>
              </w:rPr>
              <w:t xml:space="preserve"> esetében:</w:t>
            </w:r>
            <w:r w:rsidRPr="00535B49">
              <w:rPr>
                <w:rFonts w:ascii="Times New Roman" w:hAnsi="Times New Roman"/>
                <w:sz w:val="22"/>
                <w:lang w:eastAsia="en-GB"/>
              </w:rPr>
              <w:br/>
              <w:t>A referencia-időszak folyamán</w:t>
            </w:r>
            <w:r w:rsidRPr="00535B49">
              <w:rPr>
                <w:rFonts w:ascii="Times New Roman" w:hAnsi="Times New Roman"/>
                <w:sz w:val="22"/>
                <w:vertAlign w:val="superscript"/>
                <w:lang w:eastAsia="en-GB"/>
              </w:rPr>
              <w:footnoteReference w:id="59"/>
            </w:r>
            <w:r w:rsidRPr="00535B49">
              <w:rPr>
                <w:rFonts w:ascii="Times New Roman" w:hAnsi="Times New Roman"/>
                <w:sz w:val="22"/>
                <w:lang w:eastAsia="en-GB"/>
              </w:rPr>
              <w:t xml:space="preserve"> a gazdasági szereplő </w:t>
            </w:r>
            <w:r w:rsidRPr="00535B49">
              <w:rPr>
                <w:rFonts w:ascii="Times New Roman" w:hAnsi="Times New Roman"/>
                <w:b/>
                <w:sz w:val="22"/>
                <w:lang w:eastAsia="en-GB"/>
              </w:rPr>
              <w:t xml:space="preserve">a meghatározott típusokon belül a következő főbb szállításokat végezte, vagy a következő főbb szolgáltatásokat nyújtotta: </w:t>
            </w:r>
            <w:r w:rsidRPr="00535B49">
              <w:rPr>
                <w:rFonts w:ascii="Times New Roman" w:hAnsi="Times New Roman"/>
                <w:sz w:val="22"/>
                <w:lang w:eastAsia="en-GB"/>
              </w:rPr>
              <w:t xml:space="preserve">A lista elkészítésekor kérjük, tüntesse fel az összegeket, a dátumokat és a közületi vagy </w:t>
            </w:r>
            <w:proofErr w:type="gramStart"/>
            <w:r w:rsidRPr="00535B49">
              <w:rPr>
                <w:rFonts w:ascii="Times New Roman" w:hAnsi="Times New Roman"/>
                <w:sz w:val="22"/>
                <w:lang w:eastAsia="en-GB"/>
              </w:rPr>
              <w:t>magánmegrendelőket</w:t>
            </w:r>
            <w:r w:rsidRPr="00535B49">
              <w:rPr>
                <w:rFonts w:ascii="Times New Roman" w:hAnsi="Times New Roman"/>
                <w:sz w:val="22"/>
                <w:vertAlign w:val="superscript"/>
                <w:lang w:eastAsia="en-GB"/>
              </w:rPr>
              <w:footnoteReference w:id="60"/>
            </w:r>
            <w:r w:rsidRPr="00535B49">
              <w:rPr>
                <w:rFonts w:ascii="Times New Roman" w:hAnsi="Times New Roman"/>
                <w:sz w:val="22"/>
                <w:lang w:eastAsia="en-GB"/>
              </w:rPr>
              <w:t>:</w:t>
            </w:r>
            <w:proofErr w:type="gramEnd"/>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lang w:eastAsia="en-GB"/>
              </w:rPr>
              <w:lastRenderedPageBreak/>
              <w:br/>
            </w:r>
            <w:r w:rsidRPr="00535B49">
              <w:rPr>
                <w:rFonts w:ascii="Times New Roman" w:hAnsi="Times New Roman"/>
                <w:sz w:val="22"/>
                <w:lang w:eastAsia="en-GB"/>
              </w:rPr>
              <w:lastRenderedPageBreak/>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0B01F2" w:rsidRPr="00535B49" w:rsidTr="00E352C1">
              <w:tc>
                <w:tcPr>
                  <w:tcW w:w="1336"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Leírás</w:t>
                  </w:r>
                </w:p>
              </w:tc>
              <w:tc>
                <w:tcPr>
                  <w:tcW w:w="936"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összegek</w:t>
                  </w:r>
                </w:p>
              </w:tc>
              <w:tc>
                <w:tcPr>
                  <w:tcW w:w="72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dátumok</w:t>
                  </w:r>
                </w:p>
              </w:tc>
              <w:tc>
                <w:tcPr>
                  <w:tcW w:w="1149"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megrendelők</w:t>
                  </w:r>
                </w:p>
              </w:tc>
            </w:tr>
            <w:tr w:rsidR="000B01F2" w:rsidRPr="00535B49" w:rsidTr="00E352C1">
              <w:tc>
                <w:tcPr>
                  <w:tcW w:w="1336"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p>
              </w:tc>
              <w:tc>
                <w:tcPr>
                  <w:tcW w:w="936"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p>
              </w:tc>
              <w:tc>
                <w:tcPr>
                  <w:tcW w:w="72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p>
              </w:tc>
              <w:tc>
                <w:tcPr>
                  <w:tcW w:w="1149"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p>
              </w:tc>
            </w:tr>
          </w:tbl>
          <w:p w:rsidR="000B01F2" w:rsidRPr="00535B49" w:rsidRDefault="000B01F2" w:rsidP="00E352C1">
            <w:pPr>
              <w:spacing w:before="120" w:after="120" w:line="240" w:lineRule="auto"/>
              <w:jc w:val="both"/>
              <w:rPr>
                <w:rFonts w:ascii="Times New Roman" w:hAnsi="Times New Roman"/>
                <w:lang w:eastAsia="en-GB"/>
              </w:rPr>
            </w:pP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shd w:val="clear" w:color="000000" w:fill="auto"/>
                <w:lang w:eastAsia="en-GB"/>
              </w:rPr>
            </w:pPr>
            <w:r w:rsidRPr="00535B49">
              <w:rPr>
                <w:rFonts w:ascii="Times New Roman" w:hAnsi="Times New Roman"/>
                <w:sz w:val="22"/>
                <w:lang w:eastAsia="en-GB"/>
              </w:rPr>
              <w:lastRenderedPageBreak/>
              <w:t xml:space="preserve">2) A gazdasági szereplő a következő </w:t>
            </w:r>
            <w:r w:rsidRPr="00535B49">
              <w:rPr>
                <w:rFonts w:ascii="Times New Roman" w:hAnsi="Times New Roman"/>
                <w:b/>
                <w:sz w:val="22"/>
                <w:lang w:eastAsia="en-GB"/>
              </w:rPr>
              <w:t>szakembereket vagy műszaki szervezeteket</w:t>
            </w:r>
            <w:r w:rsidRPr="00535B49">
              <w:rPr>
                <w:rFonts w:ascii="Times New Roman" w:hAnsi="Times New Roman"/>
                <w:b/>
                <w:sz w:val="22"/>
                <w:vertAlign w:val="superscript"/>
                <w:lang w:eastAsia="en-GB"/>
              </w:rPr>
              <w:footnoteReference w:id="61"/>
            </w:r>
            <w:r w:rsidRPr="00535B49">
              <w:rPr>
                <w:rFonts w:ascii="Times New Roman" w:hAnsi="Times New Roman"/>
                <w:sz w:val="22"/>
                <w:lang w:eastAsia="en-GB"/>
              </w:rPr>
              <w:t xml:space="preserve"> veheti igénybe, különös tekintettel a minőség-ellenőrzésért felelős szakemberekre vagy szervezetekre:</w:t>
            </w:r>
            <w:r w:rsidRPr="00535B49">
              <w:rPr>
                <w:rFonts w:ascii="Times New Roman" w:hAnsi="Times New Roman"/>
                <w:sz w:val="22"/>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3) A gazdasági szereplő </w:t>
            </w:r>
            <w:r w:rsidRPr="00535B49">
              <w:rPr>
                <w:rFonts w:ascii="Times New Roman" w:hAnsi="Times New Roman"/>
                <w:b/>
                <w:sz w:val="22"/>
                <w:lang w:eastAsia="en-GB"/>
              </w:rPr>
              <w:t>a minőség biztosítása érdekében</w:t>
            </w:r>
            <w:r w:rsidRPr="00535B49">
              <w:rPr>
                <w:rFonts w:ascii="Times New Roman" w:hAnsi="Times New Roman"/>
                <w:sz w:val="22"/>
                <w:lang w:eastAsia="en-GB"/>
              </w:rPr>
              <w:t xml:space="preserve"> a következő </w:t>
            </w:r>
            <w:r w:rsidRPr="00535B49">
              <w:rPr>
                <w:rFonts w:ascii="Times New Roman" w:hAnsi="Times New Roman"/>
                <w:b/>
                <w:sz w:val="22"/>
                <w:lang w:eastAsia="en-GB"/>
              </w:rPr>
              <w:t>műszaki hátteret</w:t>
            </w:r>
            <w:r w:rsidRPr="00535B49">
              <w:rPr>
                <w:rFonts w:ascii="Times New Roman" w:hAnsi="Times New Roman"/>
                <w:sz w:val="22"/>
                <w:lang w:eastAsia="en-GB"/>
              </w:rPr>
              <w:t xml:space="preserve"> veszi igénybe, valamint </w:t>
            </w:r>
            <w:r w:rsidRPr="00535B49">
              <w:rPr>
                <w:rFonts w:ascii="Times New Roman" w:hAnsi="Times New Roman"/>
                <w:b/>
                <w:sz w:val="22"/>
                <w:lang w:eastAsia="en-GB"/>
              </w:rPr>
              <w:t>tanulmányi és kutatási létesítményei</w:t>
            </w:r>
            <w:r w:rsidRPr="00535B49">
              <w:rPr>
                <w:rFonts w:ascii="Times New Roman" w:hAnsi="Times New Roman"/>
                <w:sz w:val="22"/>
                <w:lang w:eastAsia="en-GB"/>
              </w:rPr>
              <w:t xml:space="preserve"> a következők: </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4) A gazdasági szereplő a következő </w:t>
            </w:r>
            <w:proofErr w:type="spellStart"/>
            <w:r w:rsidRPr="00535B49">
              <w:rPr>
                <w:rFonts w:ascii="Times New Roman" w:hAnsi="Times New Roman"/>
                <w:b/>
                <w:sz w:val="22"/>
                <w:lang w:eastAsia="en-GB"/>
              </w:rPr>
              <w:t>ellátásilánc-irányítási</w:t>
            </w:r>
            <w:proofErr w:type="spellEnd"/>
            <w:r w:rsidRPr="00535B49">
              <w:rPr>
                <w:rFonts w:ascii="Times New Roman" w:hAnsi="Times New Roman"/>
                <w:sz w:val="22"/>
                <w:lang w:eastAsia="en-GB"/>
              </w:rPr>
              <w:t xml:space="preserve"> és ellenőrzési rendszereket tudja alkalmazni a szerződés teljesítése során:</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b/>
                <w:sz w:val="22"/>
                <w:lang w:eastAsia="en-GB"/>
              </w:rPr>
              <w:t>5) Összetett leszállítandó termékek vagy teljesítendő szolgáltatások, vagy – rendkívüli esetben – különleges célra szolgáló termékek vagy szolgáltatások esetében:</w:t>
            </w:r>
            <w:r w:rsidRPr="00535B49">
              <w:rPr>
                <w:rFonts w:ascii="Times New Roman" w:hAnsi="Times New Roman"/>
                <w:sz w:val="22"/>
                <w:lang w:eastAsia="en-GB"/>
              </w:rPr>
              <w:br/>
              <w:t xml:space="preserve">A gazdasági szereplő lehetővé teszi </w:t>
            </w:r>
            <w:r w:rsidRPr="00535B49">
              <w:rPr>
                <w:rFonts w:ascii="Times New Roman" w:hAnsi="Times New Roman"/>
                <w:b/>
                <w:sz w:val="22"/>
                <w:lang w:eastAsia="en-GB"/>
              </w:rPr>
              <w:t>termelési vagy műszaki kapacitásaira</w:t>
            </w:r>
            <w:r w:rsidRPr="00535B49">
              <w:rPr>
                <w:rFonts w:ascii="Times New Roman" w:hAnsi="Times New Roman"/>
                <w:sz w:val="22"/>
                <w:lang w:eastAsia="en-GB"/>
              </w:rPr>
              <w:t xml:space="preserve">, és amennyiben szükséges, a rendelkezésére álló </w:t>
            </w:r>
            <w:r w:rsidRPr="00535B49">
              <w:rPr>
                <w:rFonts w:ascii="Times New Roman" w:hAnsi="Times New Roman"/>
                <w:b/>
                <w:sz w:val="22"/>
                <w:lang w:eastAsia="en-GB"/>
              </w:rPr>
              <w:t>tanulmányi és kutatási eszközökre</w:t>
            </w:r>
            <w:r w:rsidRPr="00535B49">
              <w:rPr>
                <w:rFonts w:ascii="Times New Roman" w:hAnsi="Times New Roman"/>
                <w:sz w:val="22"/>
                <w:lang w:eastAsia="en-GB"/>
              </w:rPr>
              <w:t xml:space="preserve"> és </w:t>
            </w:r>
            <w:r w:rsidRPr="00535B49">
              <w:rPr>
                <w:rFonts w:ascii="Times New Roman" w:hAnsi="Times New Roman"/>
                <w:b/>
                <w:sz w:val="22"/>
                <w:lang w:eastAsia="en-GB"/>
              </w:rPr>
              <w:t>minőségellenőrzési intézkedéseire</w:t>
            </w:r>
            <w:r w:rsidRPr="00535B49">
              <w:rPr>
                <w:rFonts w:ascii="Times New Roman" w:hAnsi="Times New Roman"/>
                <w:sz w:val="22"/>
                <w:lang w:eastAsia="en-GB"/>
              </w:rPr>
              <w:t xml:space="preserve"> vonatkozó </w:t>
            </w:r>
            <w:r w:rsidRPr="00535B49">
              <w:rPr>
                <w:rFonts w:ascii="Times New Roman" w:hAnsi="Times New Roman"/>
                <w:b/>
                <w:sz w:val="22"/>
                <w:lang w:eastAsia="en-GB"/>
              </w:rPr>
              <w:t>vizsgálatok</w:t>
            </w:r>
            <w:r w:rsidRPr="00535B49">
              <w:rPr>
                <w:rFonts w:ascii="Times New Roman" w:hAnsi="Times New Roman"/>
                <w:b/>
                <w:sz w:val="22"/>
                <w:vertAlign w:val="superscript"/>
                <w:lang w:eastAsia="en-GB"/>
              </w:rPr>
              <w:footnoteReference w:id="62"/>
            </w:r>
            <w:r w:rsidRPr="00535B49">
              <w:rPr>
                <w:rFonts w:ascii="Times New Roman" w:hAnsi="Times New Roman"/>
                <w:sz w:val="22"/>
                <w:lang w:eastAsia="en-GB"/>
              </w:rPr>
              <w:t xml:space="preserve"> elvégzését.</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 Igen [] Nem</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b/>
                <w:shd w:val="clear" w:color="000000" w:fill="auto"/>
                <w:lang w:eastAsia="en-GB"/>
              </w:rPr>
            </w:pPr>
            <w:r w:rsidRPr="00535B49">
              <w:rPr>
                <w:rFonts w:ascii="Times New Roman" w:hAnsi="Times New Roman"/>
                <w:sz w:val="22"/>
                <w:lang w:eastAsia="en-GB"/>
              </w:rPr>
              <w:t xml:space="preserve">6) A következő </w:t>
            </w:r>
            <w:r w:rsidRPr="00535B49">
              <w:rPr>
                <w:rFonts w:ascii="Times New Roman" w:hAnsi="Times New Roman"/>
                <w:b/>
                <w:sz w:val="22"/>
                <w:lang w:eastAsia="en-GB"/>
              </w:rPr>
              <w:t>iskolai végzettséggel és szakképzettséggel</w:t>
            </w:r>
            <w:r w:rsidRPr="00535B49">
              <w:rPr>
                <w:rFonts w:ascii="Times New Roman" w:hAnsi="Times New Roman"/>
                <w:sz w:val="22"/>
                <w:lang w:eastAsia="en-GB"/>
              </w:rPr>
              <w:t xml:space="preserve"> rendelkeznek:</w:t>
            </w:r>
            <w:r w:rsidRPr="00535B49">
              <w:rPr>
                <w:rFonts w:ascii="Times New Roman" w:hAnsi="Times New Roman"/>
                <w:sz w:val="22"/>
                <w:lang w:eastAsia="en-GB"/>
              </w:rPr>
              <w:br/>
              <w:t xml:space="preserve">a) </w:t>
            </w:r>
            <w:proofErr w:type="spellStart"/>
            <w:proofErr w:type="gramStart"/>
            <w:r w:rsidRPr="00535B49">
              <w:rPr>
                <w:rFonts w:ascii="Times New Roman" w:hAnsi="Times New Roman"/>
                <w:sz w:val="22"/>
                <w:lang w:eastAsia="en-GB"/>
              </w:rPr>
              <w:t>A</w:t>
            </w:r>
            <w:proofErr w:type="spellEnd"/>
            <w:proofErr w:type="gramEnd"/>
            <w:r w:rsidRPr="00535B49">
              <w:rPr>
                <w:rFonts w:ascii="Times New Roman" w:hAnsi="Times New Roman"/>
                <w:sz w:val="22"/>
                <w:lang w:eastAsia="en-GB"/>
              </w:rPr>
              <w:t xml:space="preserve"> szolgáltató vagy maga a vállalkozó,</w:t>
            </w:r>
            <w:r w:rsidRPr="00535B49">
              <w:rPr>
                <w:rFonts w:ascii="Times New Roman" w:hAnsi="Times New Roman"/>
                <w:sz w:val="22"/>
                <w:lang w:eastAsia="en-GB"/>
              </w:rPr>
              <w:br/>
            </w:r>
            <w:r w:rsidRPr="00535B49">
              <w:rPr>
                <w:rFonts w:ascii="Times New Roman" w:hAnsi="Times New Roman"/>
                <w:i/>
                <w:sz w:val="22"/>
                <w:lang w:eastAsia="en-GB"/>
              </w:rPr>
              <w:t>és/vagy</w:t>
            </w:r>
            <w:r w:rsidRPr="00535B49">
              <w:rPr>
                <w:rFonts w:ascii="Times New Roman" w:hAnsi="Times New Roman"/>
                <w:sz w:val="22"/>
                <w:lang w:eastAsia="en-GB"/>
              </w:rPr>
              <w:t xml:space="preserve"> (a vonatkozó hirdetményben vagy a közbeszerzési dokumentumokban foglalt követelményektől függően)</w:t>
            </w:r>
            <w:r w:rsidRPr="00535B49">
              <w:rPr>
                <w:rFonts w:ascii="Times New Roman" w:hAnsi="Times New Roman"/>
                <w:sz w:val="22"/>
                <w:lang w:eastAsia="en-GB"/>
              </w:rPr>
              <w:br/>
            </w:r>
            <w:r w:rsidRPr="00535B49">
              <w:rPr>
                <w:rFonts w:ascii="Times New Roman" w:hAnsi="Times New Roman"/>
                <w:sz w:val="22"/>
                <w:lang w:eastAsia="en-GB"/>
              </w:rPr>
              <w:lastRenderedPageBreak/>
              <w:t>b) Annak vezetői személyzete:</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lastRenderedPageBreak/>
              <w:br/>
            </w:r>
            <w:r w:rsidRPr="00535B49">
              <w:rPr>
                <w:rFonts w:ascii="Times New Roman" w:hAnsi="Times New Roman"/>
                <w:lang w:eastAsia="en-GB"/>
              </w:rPr>
              <w:br/>
            </w:r>
            <w:r w:rsidRPr="00535B49">
              <w:rPr>
                <w:rFonts w:ascii="Times New Roman" w:hAnsi="Times New Roman"/>
                <w:sz w:val="22"/>
                <w:lang w:eastAsia="en-GB"/>
              </w:rPr>
              <w:t>a)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lastRenderedPageBreak/>
              <w:t>b) [……]</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lastRenderedPageBreak/>
              <w:t xml:space="preserve">7) A gazdasági szereplő a következő </w:t>
            </w:r>
            <w:r w:rsidRPr="00535B49">
              <w:rPr>
                <w:rFonts w:ascii="Times New Roman" w:hAnsi="Times New Roman"/>
                <w:b/>
                <w:sz w:val="22"/>
                <w:lang w:eastAsia="en-GB"/>
              </w:rPr>
              <w:t>környezetvédelmi intézkedéseket</w:t>
            </w:r>
            <w:r w:rsidRPr="00535B49">
              <w:rPr>
                <w:rFonts w:ascii="Times New Roman" w:hAnsi="Times New Roman"/>
                <w:sz w:val="22"/>
                <w:lang w:eastAsia="en-GB"/>
              </w:rPr>
              <w:t xml:space="preserve"> tudja alkalmazni a szerződés teljesítése során:</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xml:space="preserve">8) A gazdasági szereplő </w:t>
            </w:r>
            <w:r w:rsidRPr="00535B49">
              <w:rPr>
                <w:rFonts w:ascii="Times New Roman" w:hAnsi="Times New Roman"/>
                <w:b/>
                <w:sz w:val="22"/>
                <w:lang w:eastAsia="en-GB"/>
              </w:rPr>
              <w:t>átlagos éves statisztikai állományi létszáma</w:t>
            </w:r>
            <w:r w:rsidRPr="00535B49">
              <w:rPr>
                <w:rFonts w:ascii="Times New Roman" w:hAnsi="Times New Roman"/>
                <w:sz w:val="22"/>
                <w:lang w:eastAsia="en-GB"/>
              </w:rPr>
              <w:t xml:space="preserve"> és vezetői létszáma az utolsó három évre vonatkozóan a következő volt:</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Év, átlagos statisztikai állományi létszám:</w:t>
            </w:r>
            <w:r w:rsidRPr="00535B49">
              <w:rPr>
                <w:rFonts w:ascii="Times New Roman" w:hAnsi="Times New Roman"/>
                <w:lang w:eastAsia="en-GB"/>
              </w:rPr>
              <w:br/>
            </w: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sz w:val="22"/>
                <w:lang w:eastAsia="en-GB"/>
              </w:rPr>
              <w:t>Év, vezetői létszám:</w:t>
            </w:r>
            <w:r w:rsidRPr="00535B49">
              <w:rPr>
                <w:rFonts w:ascii="Times New Roman" w:hAnsi="Times New Roman"/>
                <w:lang w:eastAsia="en-GB"/>
              </w:rPr>
              <w:br/>
            </w:r>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sz w:val="22"/>
                <w:lang w:eastAsia="en-GB"/>
              </w:rPr>
              <w:t>[……],[……],</w:t>
            </w:r>
            <w:r w:rsidRPr="00535B49">
              <w:rPr>
                <w:rFonts w:ascii="Times New Roman" w:hAnsi="Times New Roman"/>
                <w:lang w:eastAsia="en-GB"/>
              </w:rPr>
              <w:br/>
            </w: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xml:space="preserve">9) A következő </w:t>
            </w:r>
            <w:r w:rsidRPr="00535B49">
              <w:rPr>
                <w:rFonts w:ascii="Times New Roman" w:hAnsi="Times New Roman"/>
                <w:b/>
                <w:sz w:val="22"/>
                <w:lang w:eastAsia="en-GB"/>
              </w:rPr>
              <w:t>eszközök, berendezések vagy műszaki felszerelések</w:t>
            </w:r>
            <w:r w:rsidRPr="00535B49">
              <w:rPr>
                <w:rFonts w:ascii="Times New Roman" w:hAnsi="Times New Roman"/>
                <w:sz w:val="22"/>
                <w:lang w:eastAsia="en-GB"/>
              </w:rPr>
              <w:t xml:space="preserve"> fognak a gazdasági szereplő rendelkezésére állni a szerződés teljesítéséhez:</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xml:space="preserve">10) A gazdasági szereplő a szerződés következő </w:t>
            </w:r>
            <w:r w:rsidRPr="00535B49">
              <w:rPr>
                <w:rFonts w:ascii="Times New Roman" w:hAnsi="Times New Roman"/>
                <w:b/>
                <w:sz w:val="22"/>
                <w:lang w:eastAsia="en-GB"/>
              </w:rPr>
              <w:t>részére (azaz százalékára)</w:t>
            </w:r>
            <w:r w:rsidRPr="00535B49">
              <w:rPr>
                <w:rFonts w:ascii="Times New Roman" w:hAnsi="Times New Roman"/>
                <w:sz w:val="22"/>
                <w:lang w:eastAsia="en-GB"/>
              </w:rPr>
              <w:t xml:space="preserve"> nézve </w:t>
            </w:r>
            <w:r w:rsidRPr="00535B49">
              <w:rPr>
                <w:rFonts w:ascii="Times New Roman" w:hAnsi="Times New Roman"/>
                <w:sz w:val="22"/>
                <w:vertAlign w:val="superscript"/>
                <w:lang w:eastAsia="en-GB"/>
              </w:rPr>
              <w:footnoteReference w:id="63"/>
            </w:r>
            <w:r w:rsidRPr="00535B49">
              <w:rPr>
                <w:rFonts w:ascii="Times New Roman" w:hAnsi="Times New Roman"/>
                <w:b/>
                <w:sz w:val="22"/>
                <w:lang w:eastAsia="en-GB"/>
              </w:rPr>
              <w:t>kíván esetleg harmadik féllel szerződést kötni</w:t>
            </w:r>
            <w:r w:rsidRPr="00535B49">
              <w:rPr>
                <w:rFonts w:ascii="Times New Roman" w:hAnsi="Times New Roman"/>
                <w:sz w:val="22"/>
                <w:lang w:eastAsia="en-GB"/>
              </w:rPr>
              <w:t>:</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xml:space="preserve">11) </w:t>
            </w:r>
            <w:r w:rsidRPr="00535B49">
              <w:rPr>
                <w:rFonts w:ascii="Times New Roman" w:hAnsi="Times New Roman"/>
                <w:b/>
                <w:i/>
                <w:sz w:val="22"/>
                <w:lang w:eastAsia="en-GB"/>
              </w:rPr>
              <w:t>Árubeszerzésre irányuló közbeszerzési szerződés</w:t>
            </w:r>
            <w:r w:rsidRPr="00535B49">
              <w:rPr>
                <w:rFonts w:ascii="Times New Roman" w:hAnsi="Times New Roman"/>
                <w:sz w:val="22"/>
                <w:lang w:eastAsia="en-GB"/>
              </w:rPr>
              <w:t xml:space="preserve"> esetében:</w:t>
            </w:r>
            <w:r w:rsidRPr="00535B49">
              <w:rPr>
                <w:rFonts w:ascii="Times New Roman" w:hAnsi="Times New Roman"/>
                <w:sz w:val="22"/>
                <w:lang w:eastAsia="en-GB"/>
              </w:rPr>
              <w:br/>
              <w:t>A gazdasági szereplő szállítani fogja a leszállítandó termékekre vonatkozó mintákat, leírásokat vagy fényképeket, amelyeket nem kell hitelességi tanúsítványnak kísérnie;</w:t>
            </w:r>
            <w:r w:rsidRPr="00535B49">
              <w:rPr>
                <w:rFonts w:ascii="Times New Roman" w:hAnsi="Times New Roman"/>
                <w:sz w:val="22"/>
                <w:lang w:eastAsia="en-GB"/>
              </w:rPr>
              <w:br/>
              <w:t>Adott esetben a gazdasági szereplő továbbá kijelenti, hogy rendelkezésre fogja bocsátani az előírt hitelességi igazolásokat.</w:t>
            </w:r>
            <w:r w:rsidRPr="00535B49">
              <w:rPr>
                <w:rFonts w:ascii="Times New Roman" w:hAnsi="Times New Roman"/>
                <w:sz w:val="22"/>
                <w:lang w:eastAsia="en-GB"/>
              </w:rPr>
              <w:br/>
              <w:t>Ha a vonatkozó információ elektronikusan elérhető, kérjük, adja meg a következő információkat</w:t>
            </w:r>
            <w:r w:rsidRPr="00535B49">
              <w:rPr>
                <w:rFonts w:ascii="Times New Roman" w:hAnsi="Times New Roman"/>
                <w:i/>
                <w:sz w:val="22"/>
                <w:lang w:eastAsia="en-GB"/>
              </w:rPr>
              <w:t>:</w:t>
            </w: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sz w:val="22"/>
                <w:lang w:eastAsia="en-GB"/>
              </w:rPr>
              <w:br/>
              <w:t>[] Igen [] Nem</w:t>
            </w:r>
            <w:r w:rsidRPr="00535B49">
              <w:rPr>
                <w:rFonts w:ascii="Times New Roman" w:hAnsi="Times New Roman"/>
                <w:sz w:val="22"/>
                <w:lang w:eastAsia="en-GB"/>
              </w:rPr>
              <w:br/>
            </w:r>
            <w:r w:rsidRPr="00535B49">
              <w:rPr>
                <w:rFonts w:ascii="Times New Roman" w:hAnsi="Times New Roman"/>
                <w:sz w:val="22"/>
                <w:lang w:eastAsia="en-GB"/>
              </w:rPr>
              <w:br/>
            </w:r>
            <w:r w:rsidRPr="00535B49">
              <w:rPr>
                <w:rFonts w:ascii="Times New Roman" w:hAnsi="Times New Roman"/>
                <w:sz w:val="22"/>
                <w:lang w:eastAsia="en-GB"/>
              </w:rPr>
              <w:br/>
            </w:r>
            <w:r w:rsidRPr="00535B49">
              <w:rPr>
                <w:rFonts w:ascii="Times New Roman" w:hAnsi="Times New Roman"/>
                <w:sz w:val="22"/>
                <w:lang w:eastAsia="en-GB"/>
              </w:rPr>
              <w:br/>
              <w:t>[] Igen [] Nem</w:t>
            </w:r>
            <w:r w:rsidRPr="00535B49">
              <w:rPr>
                <w:rFonts w:ascii="Times New Roman" w:hAnsi="Times New Roman"/>
                <w:sz w:val="22"/>
                <w:lang w:eastAsia="en-GB"/>
              </w:rPr>
              <w:br/>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br/>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shd w:val="clear" w:color="000000" w:fill="auto"/>
                <w:lang w:eastAsia="en-GB"/>
              </w:rPr>
            </w:pPr>
            <w:r w:rsidRPr="00535B49">
              <w:rPr>
                <w:rFonts w:ascii="Times New Roman" w:hAnsi="Times New Roman"/>
                <w:sz w:val="22"/>
                <w:lang w:eastAsia="en-GB"/>
              </w:rPr>
              <w:t xml:space="preserve">12) </w:t>
            </w:r>
            <w:r w:rsidRPr="00535B49">
              <w:rPr>
                <w:rFonts w:ascii="Times New Roman" w:hAnsi="Times New Roman"/>
                <w:b/>
                <w:i/>
                <w:sz w:val="22"/>
                <w:lang w:eastAsia="en-GB"/>
              </w:rPr>
              <w:t>Árubeszerzésre irányuló közbeszerzési szerződés</w:t>
            </w:r>
            <w:r w:rsidRPr="00535B49">
              <w:rPr>
                <w:rFonts w:ascii="Times New Roman" w:hAnsi="Times New Roman"/>
                <w:sz w:val="22"/>
                <w:lang w:eastAsia="en-GB"/>
              </w:rPr>
              <w:t xml:space="preserve"> esetében:</w:t>
            </w:r>
            <w:r w:rsidRPr="00535B49">
              <w:rPr>
                <w:rFonts w:ascii="Times New Roman" w:hAnsi="Times New Roman"/>
                <w:sz w:val="22"/>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535B49">
              <w:rPr>
                <w:rFonts w:ascii="Times New Roman" w:hAnsi="Times New Roman"/>
                <w:sz w:val="22"/>
                <w:lang w:eastAsia="en-GB"/>
              </w:rPr>
              <w:br/>
            </w:r>
            <w:r w:rsidRPr="00535B49">
              <w:rPr>
                <w:rFonts w:ascii="Times New Roman" w:hAnsi="Times New Roman"/>
                <w:b/>
                <w:sz w:val="22"/>
                <w:lang w:eastAsia="en-GB"/>
              </w:rPr>
              <w:t>Amennyiben nem</w:t>
            </w:r>
            <w:r w:rsidRPr="00535B49">
              <w:rPr>
                <w:rFonts w:ascii="Times New Roman" w:hAnsi="Times New Roman"/>
                <w:sz w:val="22"/>
                <w:lang w:eastAsia="en-GB"/>
              </w:rPr>
              <w:t xml:space="preserve">, úgy kérjük, adja meg ennek okát, és azt, hogy milyen egyéb bizonyítási </w:t>
            </w:r>
            <w:r w:rsidRPr="00535B49">
              <w:rPr>
                <w:rFonts w:ascii="Times New Roman" w:hAnsi="Times New Roman"/>
                <w:sz w:val="22"/>
                <w:lang w:eastAsia="en-GB"/>
              </w:rPr>
              <w:lastRenderedPageBreak/>
              <w:t>eszközök bocsáthatók rendelkezésre:</w:t>
            </w:r>
            <w:r w:rsidRPr="00535B49">
              <w:rPr>
                <w:rFonts w:ascii="Times New Roman" w:hAnsi="Times New Roman"/>
                <w:sz w:val="22"/>
                <w:lang w:eastAsia="en-GB"/>
              </w:rPr>
              <w:br/>
              <w:t>Ha a vonatkozó információ elektronikusan elérhető, kérjük,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lang w:eastAsia="en-GB"/>
              </w:rPr>
              <w:lastRenderedPageBreak/>
              <w:br/>
            </w:r>
            <w:r w:rsidRPr="00535B49">
              <w:rPr>
                <w:rFonts w:ascii="Times New Roman" w:hAnsi="Times New Roman"/>
                <w:sz w:val="22"/>
                <w:lang w:eastAsia="en-GB"/>
              </w:rPr>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w:t>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br/>
            </w:r>
            <w:r w:rsidRPr="00535B49">
              <w:rPr>
                <w:rFonts w:ascii="Times New Roman" w:hAnsi="Times New Roman"/>
                <w:sz w:val="22"/>
                <w:lang w:eastAsia="en-GB"/>
              </w:rPr>
              <w:lastRenderedPageBreak/>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bl>
    <w:p w:rsidR="000B01F2" w:rsidRPr="00535B49" w:rsidRDefault="000B01F2" w:rsidP="000B01F2">
      <w:pPr>
        <w:keepNext/>
        <w:spacing w:before="120" w:after="360" w:line="240" w:lineRule="auto"/>
        <w:jc w:val="center"/>
        <w:rPr>
          <w:rFonts w:ascii="Times New Roman" w:hAnsi="Times New Roman"/>
          <w:b/>
          <w:smallCaps/>
          <w:sz w:val="22"/>
          <w:lang w:eastAsia="en-GB"/>
        </w:rPr>
      </w:pPr>
      <w:bookmarkStart w:id="20" w:name="_DV_M4307"/>
      <w:bookmarkStart w:id="21" w:name="_DV_M4308"/>
      <w:bookmarkStart w:id="22" w:name="_DV_M4309"/>
      <w:bookmarkStart w:id="23" w:name="_DV_M4310"/>
      <w:bookmarkStart w:id="24" w:name="_DV_M4311"/>
      <w:bookmarkStart w:id="25" w:name="_DV_M4312"/>
      <w:bookmarkEnd w:id="20"/>
      <w:bookmarkEnd w:id="21"/>
      <w:bookmarkEnd w:id="22"/>
      <w:bookmarkEnd w:id="23"/>
      <w:bookmarkEnd w:id="24"/>
      <w:bookmarkEnd w:id="25"/>
    </w:p>
    <w:p w:rsidR="000B01F2" w:rsidRPr="00535B49" w:rsidRDefault="000B01F2" w:rsidP="000B01F2">
      <w:pPr>
        <w:spacing w:after="0" w:line="240" w:lineRule="auto"/>
        <w:rPr>
          <w:rFonts w:ascii="Times New Roman" w:hAnsi="Times New Roman"/>
          <w:b/>
          <w:smallCaps/>
          <w:sz w:val="22"/>
          <w:lang w:eastAsia="en-GB"/>
        </w:rPr>
      </w:pPr>
      <w:r w:rsidRPr="00535B49">
        <w:rPr>
          <w:rFonts w:ascii="Times New Roman" w:hAnsi="Times New Roman"/>
          <w:b/>
          <w:smallCaps/>
          <w:sz w:val="22"/>
          <w:lang w:eastAsia="en-GB"/>
        </w:rPr>
        <w:br w:type="page"/>
      </w:r>
    </w:p>
    <w:p w:rsidR="000B01F2" w:rsidRPr="00535B49" w:rsidRDefault="000B01F2" w:rsidP="000B01F2">
      <w:pPr>
        <w:keepNext/>
        <w:spacing w:before="120" w:after="360" w:line="240" w:lineRule="auto"/>
        <w:jc w:val="center"/>
        <w:rPr>
          <w:rFonts w:ascii="Times New Roman" w:hAnsi="Times New Roman"/>
          <w:b/>
          <w:smallCaps/>
          <w:sz w:val="22"/>
          <w:lang w:eastAsia="en-GB"/>
        </w:rPr>
      </w:pPr>
      <w:r w:rsidRPr="00535B49">
        <w:rPr>
          <w:rFonts w:ascii="Times New Roman" w:hAnsi="Times New Roman"/>
          <w:b/>
          <w:smallCaps/>
          <w:sz w:val="22"/>
          <w:lang w:eastAsia="en-GB"/>
        </w:rPr>
        <w:lastRenderedPageBreak/>
        <w:t>D: Minőségbiztosítási rendszerek és környezetvédelmi vezetési szabványok</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535B49">
        <w:rPr>
          <w:rFonts w:ascii="Times New Roman" w:hAnsi="Times New Roman"/>
          <w:b/>
          <w:sz w:val="22"/>
          <w:lang w:eastAsia="en-GB"/>
        </w:rPr>
        <w:t xml:space="preserve">A gazdasági szereplőnek </w:t>
      </w:r>
      <w:r w:rsidRPr="00535B49">
        <w:rPr>
          <w:rFonts w:ascii="Times New Roman" w:hAnsi="Times New Roman"/>
          <w:b/>
          <w:sz w:val="22"/>
          <w:u w:val="single"/>
          <w:lang w:eastAsia="en-GB"/>
        </w:rPr>
        <w:t>kizárólag</w:t>
      </w:r>
      <w:r w:rsidRPr="00535B49">
        <w:rPr>
          <w:rFonts w:ascii="Times New Roman" w:hAnsi="Times New Roman"/>
          <w:b/>
          <w:sz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Minőségbiztosítási rendszerek és környezetvédelmi vezetési szabványok</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lang w:eastAsia="en-GB"/>
              </w:rPr>
            </w:pPr>
            <w:r w:rsidRPr="00535B49">
              <w:rPr>
                <w:rFonts w:ascii="Times New Roman" w:hAnsi="Times New Roman"/>
                <w:sz w:val="22"/>
                <w:lang w:eastAsia="en-GB"/>
              </w:rPr>
              <w:t xml:space="preserve">Be tud-e nyújtani a gazdasági szereplő olyan, független testület által kiállított </w:t>
            </w:r>
            <w:r w:rsidRPr="00535B49">
              <w:rPr>
                <w:rFonts w:ascii="Times New Roman" w:hAnsi="Times New Roman"/>
                <w:b/>
                <w:sz w:val="22"/>
                <w:lang w:eastAsia="en-GB"/>
              </w:rPr>
              <w:t>igazolást,</w:t>
            </w:r>
            <w:r w:rsidRPr="00535B49">
              <w:rPr>
                <w:rFonts w:ascii="Times New Roman" w:hAnsi="Times New Roman"/>
                <w:sz w:val="22"/>
                <w:lang w:eastAsia="en-GB"/>
              </w:rPr>
              <w:t xml:space="preserve"> amely tanúsítja, hogy a gazdasági szereplő egyes meghatározott </w:t>
            </w:r>
            <w:r w:rsidRPr="00535B49">
              <w:rPr>
                <w:rFonts w:ascii="Times New Roman" w:hAnsi="Times New Roman"/>
                <w:b/>
                <w:sz w:val="22"/>
                <w:lang w:eastAsia="en-GB"/>
              </w:rPr>
              <w:t>minőségbiztosítási szabványoknak</w:t>
            </w:r>
            <w:r w:rsidRPr="00535B49">
              <w:rPr>
                <w:rFonts w:ascii="Times New Roman" w:hAnsi="Times New Roman"/>
                <w:sz w:val="22"/>
                <w:lang w:eastAsia="en-GB"/>
              </w:rPr>
              <w:t xml:space="preserve"> megfelel, ideértve a fogyatékossággal élők számára biztosított hozzáférésére vonatkozó szabványokat is?</w:t>
            </w:r>
            <w:r w:rsidRPr="00535B49">
              <w:rPr>
                <w:rFonts w:ascii="Times New Roman" w:hAnsi="Times New Roman"/>
                <w:sz w:val="22"/>
                <w:lang w:eastAsia="en-GB"/>
              </w:rPr>
              <w:br/>
            </w:r>
            <w:r w:rsidRPr="00535B49">
              <w:rPr>
                <w:rFonts w:ascii="Times New Roman" w:hAnsi="Times New Roman"/>
                <w:b/>
                <w:sz w:val="22"/>
                <w:lang w:eastAsia="en-GB"/>
              </w:rPr>
              <w:t>Amennyiben nem</w:t>
            </w:r>
            <w:r w:rsidRPr="00535B49">
              <w:rPr>
                <w:rFonts w:ascii="Times New Roman" w:hAnsi="Times New Roman"/>
                <w:sz w:val="22"/>
                <w:lang w:eastAsia="en-GB"/>
              </w:rPr>
              <w:t>, úgy kérjük, adja meg ennek okát, valamint azt, hogy milyen egyéb bizonyítási eszközök bocsáthatók rendelkezésre a minőségbiztosítási rendszert illetően:</w:t>
            </w:r>
            <w:r w:rsidRPr="00535B49">
              <w:rPr>
                <w:rFonts w:ascii="Times New Roman" w:hAnsi="Times New Roman"/>
                <w:sz w:val="22"/>
                <w:lang w:eastAsia="en-GB"/>
              </w:rPr>
              <w:br/>
              <w:t>Ha a vonatkozó információ elektronikusan elérhető, kérjük,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br/>
            </w:r>
            <w:r w:rsidRPr="00535B49">
              <w:rPr>
                <w:rFonts w:ascii="Times New Roman" w:hAnsi="Times New Roman"/>
                <w:sz w:val="22"/>
                <w:lang w:eastAsia="en-GB"/>
              </w:rPr>
              <w:t>[……] [……]</w:t>
            </w:r>
            <w:r w:rsidRPr="00535B49">
              <w:rPr>
                <w:rFonts w:ascii="Times New Roman" w:hAnsi="Times New Roman"/>
                <w:lang w:eastAsia="en-GB"/>
              </w:rPr>
              <w:br/>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br/>
            </w:r>
            <w:r w:rsidRPr="00535B49">
              <w:rPr>
                <w:rFonts w:ascii="Times New Roman" w:hAnsi="Times New Roman"/>
                <w:sz w:val="22"/>
                <w:lang w:eastAsia="en-GB"/>
              </w:rPr>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r w:rsidR="000B01F2" w:rsidRPr="00535B49" w:rsidTr="00E352C1">
        <w:tc>
          <w:tcPr>
            <w:tcW w:w="4644"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xml:space="preserve">Be tud-e nyújtani a gazdasági szereplő olyan, független testület által kiállított </w:t>
            </w:r>
            <w:r w:rsidRPr="00535B49">
              <w:rPr>
                <w:rFonts w:ascii="Times New Roman" w:hAnsi="Times New Roman"/>
                <w:b/>
                <w:sz w:val="22"/>
                <w:lang w:eastAsia="en-GB"/>
              </w:rPr>
              <w:t>igazolást,</w:t>
            </w:r>
            <w:r w:rsidRPr="00535B49">
              <w:rPr>
                <w:rFonts w:ascii="Times New Roman" w:hAnsi="Times New Roman"/>
                <w:sz w:val="22"/>
                <w:lang w:eastAsia="en-GB"/>
              </w:rPr>
              <w:t xml:space="preserve"> amely tanúsítja, hogy a gazdasági szereplő az előírt</w:t>
            </w:r>
            <w:r w:rsidRPr="00535B49">
              <w:rPr>
                <w:rFonts w:ascii="Times New Roman" w:hAnsi="Times New Roman"/>
                <w:b/>
                <w:sz w:val="22"/>
                <w:lang w:eastAsia="en-GB"/>
              </w:rPr>
              <w:t xml:space="preserve"> környezetvédelmi vezetési rendszereknek vagy szabványoknak</w:t>
            </w:r>
            <w:r w:rsidRPr="00535B49">
              <w:rPr>
                <w:rFonts w:ascii="Times New Roman" w:hAnsi="Times New Roman"/>
                <w:sz w:val="22"/>
                <w:lang w:eastAsia="en-GB"/>
              </w:rPr>
              <w:t xml:space="preserve"> megfelel?</w:t>
            </w:r>
            <w:r w:rsidRPr="00535B49">
              <w:rPr>
                <w:rFonts w:ascii="Times New Roman" w:hAnsi="Times New Roman"/>
                <w:sz w:val="22"/>
                <w:lang w:eastAsia="en-GB"/>
              </w:rPr>
              <w:br/>
            </w:r>
            <w:r w:rsidRPr="00535B49">
              <w:rPr>
                <w:rFonts w:ascii="Times New Roman" w:hAnsi="Times New Roman"/>
                <w:b/>
                <w:sz w:val="22"/>
                <w:lang w:eastAsia="en-GB"/>
              </w:rPr>
              <w:t>Amennyiben nem</w:t>
            </w:r>
            <w:r w:rsidRPr="00535B49">
              <w:rPr>
                <w:rFonts w:ascii="Times New Roman" w:hAnsi="Times New Roman"/>
                <w:sz w:val="22"/>
                <w:lang w:eastAsia="en-GB"/>
              </w:rPr>
              <w:t xml:space="preserve">, úgy kérjük, adja meg ennek okát, valamint azt, hogy milyen egyéb bizonyítási eszközök bocsáthatók rendelkezésre a </w:t>
            </w:r>
            <w:r w:rsidRPr="00535B49">
              <w:rPr>
                <w:rFonts w:ascii="Times New Roman" w:hAnsi="Times New Roman"/>
                <w:b/>
                <w:sz w:val="22"/>
                <w:lang w:eastAsia="en-GB"/>
              </w:rPr>
              <w:t>környezetvédelmi vezetési rendszereket vagy szabványokat</w:t>
            </w:r>
            <w:r w:rsidRPr="00535B49">
              <w:rPr>
                <w:rFonts w:ascii="Times New Roman" w:hAnsi="Times New Roman"/>
                <w:sz w:val="22"/>
                <w:lang w:eastAsia="en-GB"/>
              </w:rPr>
              <w:t xml:space="preserve"> illetően:</w:t>
            </w:r>
            <w:r w:rsidRPr="00535B49">
              <w:rPr>
                <w:rFonts w:ascii="Times New Roman" w:hAnsi="Times New Roman"/>
                <w:sz w:val="22"/>
                <w:lang w:eastAsia="en-GB"/>
              </w:rPr>
              <w:br/>
              <w:t>Ha a vonatkozó információ elektronikusan elérhető, kérjük,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sz w:val="22"/>
                <w:lang w:eastAsia="en-GB"/>
              </w:rPr>
              <w:t>[] Igen [] Nem</w:t>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lang w:eastAsia="en-GB"/>
              </w:rPr>
              <w:br/>
            </w:r>
            <w:r w:rsidRPr="00535B49">
              <w:rPr>
                <w:rFonts w:ascii="Times New Roman" w:hAnsi="Times New Roman"/>
                <w:sz w:val="22"/>
                <w:lang w:eastAsia="en-GB"/>
              </w:rPr>
              <w:t>[</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 [……]</w:t>
            </w:r>
            <w:r w:rsidRPr="00535B49">
              <w:rPr>
                <w:rFonts w:ascii="Times New Roman" w:hAnsi="Times New Roman"/>
                <w:lang w:eastAsia="en-GB"/>
              </w:rPr>
              <w:br/>
            </w:r>
          </w:p>
          <w:p w:rsidR="000B01F2" w:rsidRPr="00535B49" w:rsidRDefault="000B01F2" w:rsidP="00E352C1">
            <w:pPr>
              <w:spacing w:before="120" w:after="120" w:line="240" w:lineRule="auto"/>
              <w:rPr>
                <w:rFonts w:ascii="Times New Roman" w:hAnsi="Times New Roman"/>
                <w:lang w:eastAsia="en-GB"/>
              </w:rPr>
            </w:pPr>
            <w:r w:rsidRPr="00535B49">
              <w:rPr>
                <w:rFonts w:ascii="Times New Roman" w:hAnsi="Times New Roman"/>
                <w:lang w:eastAsia="en-GB"/>
              </w:rPr>
              <w:br/>
            </w:r>
            <w:r w:rsidRPr="00535B49">
              <w:rPr>
                <w:rFonts w:ascii="Times New Roman" w:hAnsi="Times New Roman"/>
                <w:sz w:val="22"/>
                <w:lang w:eastAsia="en-GB"/>
              </w:rPr>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p>
        </w:tc>
      </w:tr>
    </w:tbl>
    <w:p w:rsidR="000B01F2" w:rsidRPr="00535B49" w:rsidRDefault="000B01F2" w:rsidP="000B01F2">
      <w:pPr>
        <w:keepNext/>
        <w:spacing w:before="120" w:after="360" w:line="240" w:lineRule="auto"/>
        <w:jc w:val="center"/>
        <w:rPr>
          <w:rFonts w:ascii="Times New Roman" w:hAnsi="Times New Roman"/>
          <w:b/>
          <w:sz w:val="22"/>
          <w:lang w:eastAsia="en-GB"/>
        </w:rPr>
      </w:pPr>
      <w:r w:rsidRPr="00535B49">
        <w:rPr>
          <w:rFonts w:ascii="Times New Roman" w:hAnsi="Times New Roman"/>
          <w:b/>
          <w:sz w:val="22"/>
          <w:lang w:eastAsia="en-GB"/>
        </w:rPr>
        <w:t>V. rész: Az alkalmasnak minősített részvételre jelentkezők számának csökkentése</w:t>
      </w:r>
    </w:p>
    <w:p w:rsidR="000B01F2" w:rsidRPr="00535B49" w:rsidRDefault="000B01F2" w:rsidP="000B01F2">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b/>
          <w:sz w:val="22"/>
          <w:lang w:eastAsia="en-GB"/>
        </w:rPr>
      </w:pPr>
      <w:r w:rsidRPr="00535B49">
        <w:rPr>
          <w:rFonts w:ascii="Times New Roman" w:hAnsi="Times New Roman"/>
          <w:b/>
          <w:sz w:val="22"/>
          <w:lang w:eastAsia="en-GB"/>
        </w:rPr>
        <w:t>A gazdasági szereplőnek</w:t>
      </w:r>
      <w:r w:rsidRPr="00535B49">
        <w:rPr>
          <w:rFonts w:ascii="Times New Roman" w:hAnsi="Times New Roman"/>
          <w:sz w:val="22"/>
          <w:lang w:eastAsia="en-GB"/>
        </w:rPr>
        <w:t xml:space="preserve"> </w:t>
      </w:r>
      <w:r w:rsidRPr="00535B49">
        <w:rPr>
          <w:rFonts w:ascii="Times New Roman" w:hAnsi="Times New Roman"/>
          <w:b/>
          <w:sz w:val="22"/>
          <w:lang w:eastAsia="en-GB"/>
        </w:rPr>
        <w:t>kizárólag</w:t>
      </w:r>
      <w:r w:rsidRPr="00535B49">
        <w:rPr>
          <w:rFonts w:ascii="Times New Roman" w:hAnsi="Times New Roman"/>
          <w:sz w:val="22"/>
          <w:lang w:eastAsia="en-GB"/>
        </w:rPr>
        <w:t xml:space="preserve"> </w:t>
      </w:r>
      <w:r w:rsidRPr="00535B49">
        <w:rPr>
          <w:rFonts w:ascii="Times New Roman" w:hAnsi="Times New Roman"/>
          <w:b/>
          <w:sz w:val="22"/>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535B49">
        <w:rPr>
          <w:rFonts w:ascii="Times New Roman" w:hAnsi="Times New Roman"/>
          <w:b/>
          <w:sz w:val="22"/>
          <w:lang w:eastAsia="en-GB"/>
        </w:rPr>
        <w:t>megkülönböztetésmentes</w:t>
      </w:r>
      <w:proofErr w:type="spellEnd"/>
      <w:r w:rsidRPr="00535B49">
        <w:rPr>
          <w:rFonts w:ascii="Times New Roman" w:hAnsi="Times New Roman"/>
          <w:b/>
          <w:sz w:val="22"/>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535B49">
        <w:rPr>
          <w:rFonts w:ascii="Times New Roman" w:hAnsi="Times New Roman"/>
          <w:sz w:val="22"/>
          <w:lang w:eastAsia="en-GB"/>
        </w:rPr>
        <w:br/>
      </w:r>
      <w:r w:rsidRPr="00535B49">
        <w:rPr>
          <w:rFonts w:ascii="Times New Roman" w:hAnsi="Times New Roman"/>
          <w:b/>
          <w:sz w:val="22"/>
          <w:lang w:eastAsia="en-GB"/>
        </w:rPr>
        <w:t>Csak meghívásos eljárás, tárgyalásos eljárás, versenypárbeszéd és innovációs partnerség esetében:</w:t>
      </w:r>
    </w:p>
    <w:p w:rsidR="000B01F2" w:rsidRPr="00535B49" w:rsidRDefault="000B01F2" w:rsidP="000B01F2">
      <w:pPr>
        <w:spacing w:before="120" w:after="120" w:line="240" w:lineRule="auto"/>
        <w:jc w:val="both"/>
        <w:rPr>
          <w:rFonts w:ascii="Times New Roman" w:hAnsi="Times New Roman"/>
          <w:b/>
          <w:sz w:val="22"/>
          <w:lang w:eastAsia="en-GB"/>
        </w:rPr>
      </w:pPr>
      <w:r w:rsidRPr="00535B49">
        <w:rPr>
          <w:rFonts w:ascii="Times New Roman" w:hAnsi="Times New Roman"/>
          <w:b/>
          <w:sz w:val="22"/>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A számok csökkentése</w:t>
            </w:r>
          </w:p>
        </w:tc>
        <w:tc>
          <w:tcPr>
            <w:tcW w:w="4645"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b/>
                <w:sz w:val="22"/>
                <w:lang w:eastAsia="en-GB"/>
              </w:rPr>
              <w:t>Válasz:</w:t>
            </w:r>
          </w:p>
        </w:tc>
      </w:tr>
      <w:tr w:rsidR="000B01F2" w:rsidRPr="00535B49" w:rsidTr="00E352C1">
        <w:tc>
          <w:tcPr>
            <w:tcW w:w="4644" w:type="dxa"/>
            <w:shd w:val="clear" w:color="auto" w:fill="auto"/>
          </w:tcPr>
          <w:p w:rsidR="000B01F2" w:rsidRPr="00535B49" w:rsidRDefault="000B01F2" w:rsidP="00E352C1">
            <w:pPr>
              <w:spacing w:before="120" w:after="120" w:line="240" w:lineRule="auto"/>
              <w:jc w:val="both"/>
              <w:rPr>
                <w:rFonts w:ascii="Times New Roman" w:hAnsi="Times New Roman"/>
                <w:b/>
                <w:lang w:eastAsia="en-GB"/>
              </w:rPr>
            </w:pPr>
            <w:r w:rsidRPr="00535B49">
              <w:rPr>
                <w:rFonts w:ascii="Times New Roman" w:hAnsi="Times New Roman"/>
                <w:sz w:val="22"/>
                <w:lang w:eastAsia="en-GB"/>
              </w:rPr>
              <w:lastRenderedPageBreak/>
              <w:t xml:space="preserve">A gazdasági szereplő a következő módon </w:t>
            </w:r>
            <w:r w:rsidRPr="00535B49">
              <w:rPr>
                <w:rFonts w:ascii="Times New Roman" w:hAnsi="Times New Roman"/>
                <w:b/>
                <w:sz w:val="22"/>
                <w:lang w:eastAsia="en-GB"/>
              </w:rPr>
              <w:t>felel meg</w:t>
            </w:r>
            <w:r w:rsidRPr="00535B49">
              <w:rPr>
                <w:rFonts w:ascii="Times New Roman" w:hAnsi="Times New Roman"/>
                <w:sz w:val="22"/>
                <w:lang w:eastAsia="en-GB"/>
              </w:rPr>
              <w:t xml:space="preserve"> a részvételre jelentkezők számának csökkentésére alkalmazandó objektív és </w:t>
            </w:r>
            <w:proofErr w:type="spellStart"/>
            <w:r w:rsidRPr="00535B49">
              <w:rPr>
                <w:rFonts w:ascii="Times New Roman" w:hAnsi="Times New Roman"/>
                <w:sz w:val="22"/>
                <w:lang w:eastAsia="en-GB"/>
              </w:rPr>
              <w:t>megkülönböztetésmentes</w:t>
            </w:r>
            <w:proofErr w:type="spellEnd"/>
            <w:r w:rsidRPr="00535B49">
              <w:rPr>
                <w:rFonts w:ascii="Times New Roman" w:hAnsi="Times New Roman"/>
                <w:sz w:val="22"/>
                <w:lang w:eastAsia="en-GB"/>
              </w:rPr>
              <w:t xml:space="preserve"> szempontoknak vagy szabályoknak:</w:t>
            </w:r>
            <w:r w:rsidRPr="00535B49">
              <w:rPr>
                <w:rFonts w:ascii="Times New Roman" w:hAnsi="Times New Roman"/>
                <w:sz w:val="22"/>
                <w:lang w:eastAsia="en-GB"/>
              </w:rPr>
              <w:br/>
              <w:t xml:space="preserve">Amennyiben bizonyos tanúsítványok vagy egyéb igazolások szükségesek, kérjük, tüntesse fel </w:t>
            </w:r>
            <w:r w:rsidRPr="00535B49">
              <w:rPr>
                <w:rFonts w:ascii="Times New Roman" w:hAnsi="Times New Roman"/>
                <w:b/>
                <w:sz w:val="22"/>
                <w:lang w:eastAsia="en-GB"/>
              </w:rPr>
              <w:t>mindegyikre</w:t>
            </w:r>
            <w:r w:rsidRPr="00535B49">
              <w:rPr>
                <w:rFonts w:ascii="Times New Roman" w:hAnsi="Times New Roman"/>
                <w:sz w:val="22"/>
                <w:lang w:eastAsia="en-GB"/>
              </w:rPr>
              <w:t xml:space="preserve"> nézve, hogy a gazdasági szereplő rendelkezik-e a megkívánt dokumentumokkal:</w:t>
            </w:r>
            <w:r w:rsidRPr="00535B49">
              <w:rPr>
                <w:rFonts w:ascii="Times New Roman" w:hAnsi="Times New Roman"/>
                <w:sz w:val="22"/>
                <w:lang w:eastAsia="en-GB"/>
              </w:rPr>
              <w:br/>
              <w:t xml:space="preserve">Ha e tanúsítványok vagy egyéb igazolások valamelyike elektronikus formában rendelkezésre </w:t>
            </w:r>
            <w:proofErr w:type="gramStart"/>
            <w:r w:rsidRPr="00535B49">
              <w:rPr>
                <w:rFonts w:ascii="Times New Roman" w:hAnsi="Times New Roman"/>
                <w:sz w:val="22"/>
                <w:lang w:eastAsia="en-GB"/>
              </w:rPr>
              <w:t>áll</w:t>
            </w:r>
            <w:r w:rsidRPr="00535B49">
              <w:rPr>
                <w:rFonts w:ascii="Times New Roman" w:hAnsi="Times New Roman"/>
                <w:sz w:val="22"/>
                <w:vertAlign w:val="superscript"/>
                <w:lang w:eastAsia="en-GB"/>
              </w:rPr>
              <w:footnoteReference w:id="64"/>
            </w:r>
            <w:r w:rsidRPr="00535B49">
              <w:rPr>
                <w:rFonts w:ascii="Times New Roman" w:hAnsi="Times New Roman"/>
                <w:sz w:val="22"/>
                <w:lang w:eastAsia="en-GB"/>
              </w:rPr>
              <w:t>,</w:t>
            </w:r>
            <w:proofErr w:type="gramEnd"/>
            <w:r w:rsidRPr="00535B49">
              <w:rPr>
                <w:rFonts w:ascii="Times New Roman" w:hAnsi="Times New Roman"/>
                <w:sz w:val="22"/>
                <w:lang w:eastAsia="en-GB"/>
              </w:rPr>
              <w:t xml:space="preserve"> kérjük, hogy </w:t>
            </w:r>
            <w:r w:rsidRPr="00535B49">
              <w:rPr>
                <w:rFonts w:ascii="Times New Roman" w:hAnsi="Times New Roman"/>
                <w:b/>
                <w:sz w:val="22"/>
                <w:lang w:eastAsia="en-GB"/>
              </w:rPr>
              <w:t>mindegyikre</w:t>
            </w:r>
            <w:r w:rsidRPr="00535B49">
              <w:rPr>
                <w:rFonts w:ascii="Times New Roman" w:hAnsi="Times New Roman"/>
                <w:sz w:val="22"/>
                <w:lang w:eastAsia="en-GB"/>
              </w:rPr>
              <w:t xml:space="preserve"> nézve adja meg a következő információkat:</w:t>
            </w:r>
          </w:p>
        </w:tc>
        <w:tc>
          <w:tcPr>
            <w:tcW w:w="4645" w:type="dxa"/>
            <w:shd w:val="clear" w:color="auto" w:fill="auto"/>
          </w:tcPr>
          <w:p w:rsidR="000B01F2" w:rsidRPr="00535B49" w:rsidRDefault="000B01F2" w:rsidP="00E352C1">
            <w:pPr>
              <w:spacing w:before="120" w:after="120" w:line="240" w:lineRule="auto"/>
              <w:rPr>
                <w:rFonts w:ascii="Times New Roman" w:hAnsi="Times New Roman"/>
                <w:sz w:val="22"/>
                <w:lang w:eastAsia="en-GB"/>
              </w:rPr>
            </w:pPr>
            <w:r w:rsidRPr="00535B49">
              <w:rPr>
                <w:rFonts w:ascii="Times New Roman" w:hAnsi="Times New Roman"/>
                <w:sz w:val="22"/>
                <w:lang w:eastAsia="en-GB"/>
              </w:rPr>
              <w:t>[….]</w:t>
            </w:r>
            <w:r w:rsidRPr="00535B49">
              <w:rPr>
                <w:rFonts w:ascii="Times New Roman" w:hAnsi="Times New Roman"/>
                <w:sz w:val="22"/>
                <w:lang w:eastAsia="en-GB"/>
              </w:rPr>
              <w:br/>
            </w:r>
            <w:r w:rsidRPr="00535B49">
              <w:rPr>
                <w:rFonts w:ascii="Times New Roman" w:hAnsi="Times New Roman"/>
                <w:sz w:val="22"/>
                <w:lang w:eastAsia="en-GB"/>
              </w:rPr>
              <w:br/>
            </w:r>
          </w:p>
          <w:p w:rsidR="000B01F2" w:rsidRPr="00535B49" w:rsidRDefault="000B01F2" w:rsidP="00E352C1">
            <w:pPr>
              <w:spacing w:before="120" w:after="120" w:line="240" w:lineRule="auto"/>
              <w:rPr>
                <w:rFonts w:ascii="Times New Roman" w:hAnsi="Times New Roman"/>
                <w:b/>
                <w:lang w:eastAsia="en-GB"/>
              </w:rPr>
            </w:pPr>
            <w:r w:rsidRPr="00535B49">
              <w:rPr>
                <w:rFonts w:ascii="Times New Roman" w:hAnsi="Times New Roman"/>
                <w:sz w:val="22"/>
                <w:lang w:eastAsia="en-GB"/>
              </w:rPr>
              <w:br/>
              <w:t>[] Igen [] Nem</w:t>
            </w:r>
            <w:r w:rsidRPr="00535B49">
              <w:rPr>
                <w:rFonts w:ascii="Times New Roman" w:hAnsi="Times New Roman"/>
                <w:sz w:val="22"/>
                <w:vertAlign w:val="superscript"/>
                <w:lang w:eastAsia="en-GB"/>
              </w:rPr>
              <w:footnoteReference w:id="65"/>
            </w:r>
            <w:r w:rsidRPr="00535B49">
              <w:rPr>
                <w:rFonts w:ascii="Times New Roman" w:hAnsi="Times New Roman"/>
                <w:sz w:val="22"/>
                <w:lang w:eastAsia="en-GB"/>
              </w:rPr>
              <w:br/>
            </w:r>
            <w:r w:rsidRPr="00535B49">
              <w:rPr>
                <w:rFonts w:ascii="Times New Roman" w:hAnsi="Times New Roman"/>
                <w:sz w:val="22"/>
                <w:lang w:eastAsia="en-GB"/>
              </w:rPr>
              <w:br/>
            </w:r>
            <w:r w:rsidRPr="00535B49">
              <w:rPr>
                <w:rFonts w:ascii="Times New Roman" w:hAnsi="Times New Roman"/>
                <w:sz w:val="22"/>
                <w:lang w:eastAsia="en-GB"/>
              </w:rPr>
              <w:br/>
            </w:r>
            <w:r w:rsidRPr="00535B49">
              <w:rPr>
                <w:rFonts w:ascii="Times New Roman" w:hAnsi="Times New Roman"/>
                <w:sz w:val="22"/>
                <w:lang w:eastAsia="en-GB"/>
              </w:rPr>
              <w:br/>
              <w:t>(internetcím, a kibocsátó hatóság vagy testület, a dokumentáció pontos hivatkozási adatai): [</w:t>
            </w:r>
            <w:proofErr w:type="gramStart"/>
            <w:r w:rsidRPr="00535B49">
              <w:rPr>
                <w:rFonts w:ascii="Times New Roman" w:hAnsi="Times New Roman"/>
                <w:sz w:val="22"/>
                <w:lang w:eastAsia="en-GB"/>
              </w:rPr>
              <w:t>……</w:t>
            </w:r>
            <w:proofErr w:type="gramEnd"/>
            <w:r w:rsidRPr="00535B49">
              <w:rPr>
                <w:rFonts w:ascii="Times New Roman" w:hAnsi="Times New Roman"/>
                <w:sz w:val="22"/>
                <w:lang w:eastAsia="en-GB"/>
              </w:rPr>
              <w:t>][……][……]</w:t>
            </w:r>
            <w:r w:rsidRPr="00535B49">
              <w:rPr>
                <w:rFonts w:ascii="Times New Roman" w:hAnsi="Times New Roman"/>
                <w:sz w:val="22"/>
                <w:vertAlign w:val="superscript"/>
                <w:lang w:eastAsia="en-GB"/>
              </w:rPr>
              <w:footnoteReference w:id="66"/>
            </w:r>
          </w:p>
        </w:tc>
      </w:tr>
    </w:tbl>
    <w:p w:rsidR="000B01F2" w:rsidRPr="00535B49" w:rsidRDefault="000B01F2" w:rsidP="000B01F2">
      <w:pPr>
        <w:keepNext/>
        <w:spacing w:before="120" w:after="360" w:line="240" w:lineRule="auto"/>
        <w:jc w:val="center"/>
        <w:rPr>
          <w:rFonts w:ascii="Times New Roman" w:hAnsi="Times New Roman"/>
          <w:b/>
          <w:sz w:val="22"/>
          <w:lang w:eastAsia="en-GB"/>
        </w:rPr>
      </w:pPr>
      <w:r w:rsidRPr="00535B49">
        <w:rPr>
          <w:rFonts w:ascii="Times New Roman" w:hAnsi="Times New Roman"/>
          <w:b/>
          <w:sz w:val="22"/>
          <w:lang w:eastAsia="en-GB"/>
        </w:rPr>
        <w:t>VI. rész: Záró nyilatkozat</w:t>
      </w:r>
    </w:p>
    <w:p w:rsidR="000B01F2" w:rsidRPr="00535B49" w:rsidRDefault="000B01F2" w:rsidP="000B01F2">
      <w:pPr>
        <w:spacing w:before="120" w:after="120" w:line="240" w:lineRule="auto"/>
        <w:jc w:val="both"/>
        <w:rPr>
          <w:rFonts w:ascii="Times New Roman" w:hAnsi="Times New Roman"/>
          <w:i/>
          <w:sz w:val="22"/>
          <w:lang w:eastAsia="en-GB"/>
        </w:rPr>
      </w:pPr>
      <w:proofErr w:type="gramStart"/>
      <w:r w:rsidRPr="00535B49">
        <w:rPr>
          <w:rFonts w:ascii="Times New Roman" w:hAnsi="Times New Roman"/>
          <w:i/>
          <w:sz w:val="22"/>
          <w:lang w:eastAsia="en-GB"/>
        </w:rPr>
        <w:t>Alulírott(</w:t>
      </w:r>
      <w:proofErr w:type="spellStart"/>
      <w:proofErr w:type="gramEnd"/>
      <w:r w:rsidRPr="00535B49">
        <w:rPr>
          <w:rFonts w:ascii="Times New Roman" w:hAnsi="Times New Roman"/>
          <w:i/>
          <w:sz w:val="22"/>
          <w:lang w:eastAsia="en-GB"/>
        </w:rPr>
        <w:t>ak</w:t>
      </w:r>
      <w:proofErr w:type="spellEnd"/>
      <w:r w:rsidRPr="00535B49">
        <w:rPr>
          <w:rFonts w:ascii="Times New Roman" w:hAnsi="Times New Roman"/>
          <w:i/>
          <w:sz w:val="22"/>
          <w:lang w:eastAsia="en-GB"/>
        </w:rPr>
        <w:t xml:space="preserve">) a hamis nyilatkozat következményeinek teljes tudatában kijelenti(k), hogy a fenti II–V. részben megadott információk pontosak és helytállóak. </w:t>
      </w:r>
    </w:p>
    <w:p w:rsidR="000B01F2" w:rsidRPr="00535B49" w:rsidRDefault="000B01F2" w:rsidP="000B01F2">
      <w:pPr>
        <w:spacing w:before="120" w:after="120" w:line="240" w:lineRule="auto"/>
        <w:jc w:val="both"/>
        <w:rPr>
          <w:rFonts w:ascii="Times New Roman" w:hAnsi="Times New Roman"/>
          <w:i/>
          <w:sz w:val="22"/>
          <w:lang w:eastAsia="en-GB"/>
        </w:rPr>
      </w:pPr>
      <w:proofErr w:type="gramStart"/>
      <w:r w:rsidRPr="00535B49">
        <w:rPr>
          <w:rFonts w:ascii="Times New Roman" w:hAnsi="Times New Roman"/>
          <w:i/>
          <w:sz w:val="22"/>
          <w:lang w:eastAsia="en-GB"/>
        </w:rPr>
        <w:t>Alulírott(</w:t>
      </w:r>
      <w:proofErr w:type="spellStart"/>
      <w:proofErr w:type="gramEnd"/>
      <w:r w:rsidRPr="00535B49">
        <w:rPr>
          <w:rFonts w:ascii="Times New Roman" w:hAnsi="Times New Roman"/>
          <w:i/>
          <w:sz w:val="22"/>
          <w:lang w:eastAsia="en-GB"/>
        </w:rPr>
        <w:t>ak</w:t>
      </w:r>
      <w:proofErr w:type="spellEnd"/>
      <w:r w:rsidRPr="00535B49">
        <w:rPr>
          <w:rFonts w:ascii="Times New Roman" w:hAnsi="Times New Roman"/>
          <w:i/>
          <w:sz w:val="22"/>
          <w:lang w:eastAsia="en-GB"/>
        </w:rPr>
        <w:t>) kijelenti(k), hogy a hivatkozott tanúsítványokat és egyéb igazolásokat kérésre képes(</w:t>
      </w:r>
      <w:proofErr w:type="spellStart"/>
      <w:r w:rsidRPr="00535B49">
        <w:rPr>
          <w:rFonts w:ascii="Times New Roman" w:hAnsi="Times New Roman"/>
          <w:i/>
          <w:sz w:val="22"/>
          <w:lang w:eastAsia="en-GB"/>
        </w:rPr>
        <w:t>ek</w:t>
      </w:r>
      <w:proofErr w:type="spellEnd"/>
      <w:r w:rsidRPr="00535B49">
        <w:rPr>
          <w:rFonts w:ascii="Times New Roman" w:hAnsi="Times New Roman"/>
          <w:i/>
          <w:sz w:val="22"/>
          <w:lang w:eastAsia="en-GB"/>
        </w:rPr>
        <w:t>) lesz(</w:t>
      </w:r>
      <w:proofErr w:type="spellStart"/>
      <w:r w:rsidRPr="00535B49">
        <w:rPr>
          <w:rFonts w:ascii="Times New Roman" w:hAnsi="Times New Roman"/>
          <w:i/>
          <w:sz w:val="22"/>
          <w:lang w:eastAsia="en-GB"/>
        </w:rPr>
        <w:t>nek</w:t>
      </w:r>
      <w:proofErr w:type="spellEnd"/>
      <w:r w:rsidRPr="00535B49">
        <w:rPr>
          <w:rFonts w:ascii="Times New Roman" w:hAnsi="Times New Roman"/>
          <w:i/>
          <w:sz w:val="22"/>
          <w:lang w:eastAsia="en-GB"/>
        </w:rPr>
        <w:t>) késedelem nélkül rendelkezésre bocsátani, kivéve amennyiben:</w:t>
      </w:r>
    </w:p>
    <w:p w:rsidR="000B01F2" w:rsidRPr="00535B49" w:rsidRDefault="000B01F2" w:rsidP="000B01F2">
      <w:pPr>
        <w:spacing w:before="120" w:after="120" w:line="240" w:lineRule="auto"/>
        <w:jc w:val="both"/>
        <w:rPr>
          <w:rFonts w:ascii="Times New Roman" w:hAnsi="Times New Roman"/>
          <w:i/>
          <w:sz w:val="22"/>
          <w:lang w:eastAsia="en-GB"/>
        </w:rPr>
      </w:pPr>
      <w:proofErr w:type="gramStart"/>
      <w:r w:rsidRPr="00535B49">
        <w:rPr>
          <w:rFonts w:ascii="Times New Roman" w:hAnsi="Times New Roman"/>
          <w:i/>
          <w:sz w:val="22"/>
          <w:lang w:eastAsia="en-GB"/>
        </w:rPr>
        <w:t>a</w:t>
      </w:r>
      <w:proofErr w:type="gramEnd"/>
      <w:r w:rsidRPr="00535B49">
        <w:rPr>
          <w:rFonts w:ascii="Times New Roman" w:hAnsi="Times New Roman"/>
          <w:i/>
          <w:sz w:val="22"/>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535B49">
        <w:rPr>
          <w:rFonts w:ascii="Times New Roman" w:hAnsi="Times New Roman"/>
          <w:i/>
          <w:sz w:val="22"/>
          <w:vertAlign w:val="superscript"/>
          <w:lang w:eastAsia="en-GB"/>
        </w:rPr>
        <w:footnoteReference w:id="67"/>
      </w:r>
      <w:r w:rsidRPr="00535B49">
        <w:rPr>
          <w:rFonts w:ascii="Times New Roman" w:hAnsi="Times New Roman"/>
          <w:i/>
          <w:sz w:val="22"/>
          <w:lang w:eastAsia="en-GB"/>
        </w:rPr>
        <w:t>, vagy</w:t>
      </w:r>
    </w:p>
    <w:p w:rsidR="000B01F2" w:rsidRPr="00535B49" w:rsidRDefault="000B01F2" w:rsidP="000B01F2">
      <w:pPr>
        <w:spacing w:before="120" w:after="120" w:line="240" w:lineRule="auto"/>
        <w:jc w:val="both"/>
        <w:rPr>
          <w:rFonts w:ascii="Times New Roman" w:hAnsi="Times New Roman"/>
          <w:i/>
          <w:sz w:val="22"/>
          <w:lang w:eastAsia="en-GB"/>
        </w:rPr>
      </w:pPr>
      <w:r w:rsidRPr="00535B49">
        <w:rPr>
          <w:rFonts w:ascii="Times New Roman" w:hAnsi="Times New Roman"/>
          <w:i/>
          <w:lang w:eastAsia="en-GB"/>
        </w:rPr>
        <w:t>b) Legkésőbb 2018. április 18-án</w:t>
      </w:r>
      <w:r w:rsidRPr="00535B49">
        <w:rPr>
          <w:rFonts w:ascii="Times New Roman" w:hAnsi="Times New Roman"/>
          <w:i/>
          <w:vertAlign w:val="superscript"/>
          <w:lang w:eastAsia="en-GB"/>
        </w:rPr>
        <w:footnoteReference w:id="68"/>
      </w:r>
      <w:r w:rsidRPr="00535B49">
        <w:rPr>
          <w:rFonts w:ascii="Times New Roman" w:hAnsi="Times New Roman"/>
          <w:i/>
          <w:lang w:eastAsia="en-GB"/>
        </w:rPr>
        <w:t xml:space="preserve"> az ajánlatkérő szervezetnek vagy a közszolgáltató ajánlatkérőnek már birtokában van az érintett dokumentáció.</w:t>
      </w:r>
    </w:p>
    <w:p w:rsidR="000B01F2" w:rsidRPr="00535B49" w:rsidRDefault="000B01F2" w:rsidP="000B01F2">
      <w:pPr>
        <w:spacing w:before="120" w:after="120" w:line="240" w:lineRule="auto"/>
        <w:jc w:val="both"/>
        <w:rPr>
          <w:rFonts w:ascii="Times New Roman" w:hAnsi="Times New Roman"/>
          <w:i/>
          <w:sz w:val="22"/>
          <w:lang w:eastAsia="en-GB"/>
        </w:rPr>
      </w:pPr>
      <w:r w:rsidRPr="00535B49">
        <w:rPr>
          <w:rFonts w:ascii="Times New Roman" w:hAnsi="Times New Roman"/>
          <w:i/>
          <w:sz w:val="22"/>
          <w:lang w:eastAsia="en-GB"/>
        </w:rPr>
        <w:t>Alulírott(</w:t>
      </w:r>
      <w:proofErr w:type="spellStart"/>
      <w:r w:rsidRPr="00535B49">
        <w:rPr>
          <w:rFonts w:ascii="Times New Roman" w:hAnsi="Times New Roman"/>
          <w:i/>
          <w:sz w:val="22"/>
          <w:lang w:eastAsia="en-GB"/>
        </w:rPr>
        <w:t>ak</w:t>
      </w:r>
      <w:proofErr w:type="spellEnd"/>
      <w:r w:rsidRPr="00535B49">
        <w:rPr>
          <w:rFonts w:ascii="Times New Roman" w:hAnsi="Times New Roman"/>
          <w:i/>
          <w:sz w:val="22"/>
          <w:lang w:eastAsia="en-GB"/>
        </w:rPr>
        <w:t>) hozzájárul(</w:t>
      </w:r>
      <w:proofErr w:type="spellStart"/>
      <w:r w:rsidRPr="00535B49">
        <w:rPr>
          <w:rFonts w:ascii="Times New Roman" w:hAnsi="Times New Roman"/>
          <w:i/>
          <w:sz w:val="22"/>
          <w:lang w:eastAsia="en-GB"/>
        </w:rPr>
        <w:t>nak</w:t>
      </w:r>
      <w:proofErr w:type="spellEnd"/>
      <w:r w:rsidRPr="00535B49">
        <w:rPr>
          <w:rFonts w:ascii="Times New Roman" w:hAnsi="Times New Roman"/>
          <w:i/>
          <w:sz w:val="22"/>
          <w:lang w:eastAsia="en-GB"/>
        </w:rPr>
        <w:t xml:space="preserve">) ahhoz, hogy [az I. rész </w:t>
      </w:r>
      <w:proofErr w:type="gramStart"/>
      <w:r w:rsidRPr="00535B49">
        <w:rPr>
          <w:rFonts w:ascii="Times New Roman" w:hAnsi="Times New Roman"/>
          <w:i/>
          <w:sz w:val="22"/>
          <w:lang w:eastAsia="en-GB"/>
        </w:rPr>
        <w:t>A</w:t>
      </w:r>
      <w:proofErr w:type="gramEnd"/>
      <w:r w:rsidRPr="00535B49">
        <w:rPr>
          <w:rFonts w:ascii="Times New Roman" w:hAnsi="Times New Roman"/>
          <w:i/>
          <w:sz w:val="22"/>
          <w:lang w:eastAsia="en-GB"/>
        </w:rPr>
        <w:t xml:space="preserve">. </w:t>
      </w:r>
      <w:proofErr w:type="gramStart"/>
      <w:r w:rsidRPr="00535B49">
        <w:rPr>
          <w:rFonts w:ascii="Times New Roman" w:hAnsi="Times New Roman"/>
          <w:i/>
          <w:sz w:val="22"/>
          <w:lang w:eastAsia="en-GB"/>
        </w:rPr>
        <w:t>szakaszában</w:t>
      </w:r>
      <w:proofErr w:type="gramEnd"/>
      <w:r w:rsidRPr="00535B49">
        <w:rPr>
          <w:rFonts w:ascii="Times New Roman" w:hAnsi="Times New Roman"/>
          <w:i/>
          <w:sz w:val="22"/>
          <w:lang w:eastAsia="en-GB"/>
        </w:rPr>
        <w:t xml:space="preserve"> megadott ajánlatkérő szerv vagy közszolgáltató ajánlatkérő] hozzáférjen a jelen egységes európai közbeszerzési dokumentum [a megfelelő rész/szakasz/pont azonosítása] alatt a</w:t>
      </w:r>
      <w:r w:rsidRPr="00535B49">
        <w:rPr>
          <w:rFonts w:ascii="Times New Roman" w:hAnsi="Times New Roman"/>
          <w:sz w:val="22"/>
          <w:lang w:eastAsia="en-GB"/>
        </w:rPr>
        <w:t xml:space="preserve"> [</w:t>
      </w:r>
      <w:proofErr w:type="spellStart"/>
      <w:r w:rsidRPr="00535B49">
        <w:rPr>
          <w:rFonts w:ascii="Times New Roman" w:hAnsi="Times New Roman"/>
          <w:sz w:val="22"/>
          <w:lang w:eastAsia="en-GB"/>
        </w:rPr>
        <w:t>a</w:t>
      </w:r>
      <w:proofErr w:type="spellEnd"/>
      <w:r w:rsidRPr="00535B49">
        <w:rPr>
          <w:rFonts w:ascii="Times New Roman" w:hAnsi="Times New Roman"/>
          <w:sz w:val="22"/>
          <w:lang w:eastAsia="en-GB"/>
        </w:rPr>
        <w:t xml:space="preserve"> közbeszerzési eljárás azonosítása: (rövid ismertetés, hivatkozás az </w:t>
      </w:r>
      <w:r w:rsidRPr="00535B49">
        <w:rPr>
          <w:rFonts w:ascii="Times New Roman" w:hAnsi="Times New Roman"/>
          <w:i/>
          <w:sz w:val="22"/>
          <w:lang w:eastAsia="en-GB"/>
        </w:rPr>
        <w:t>Európai Unió Hivatalos Lapjában</w:t>
      </w:r>
      <w:r w:rsidRPr="00535B49">
        <w:rPr>
          <w:rFonts w:ascii="Times New Roman" w:hAnsi="Times New Roman"/>
          <w:sz w:val="22"/>
          <w:lang w:eastAsia="en-GB"/>
        </w:rPr>
        <w:t xml:space="preserve"> közzétett hirdetményre, hivatkozási szám)] céljára megadott információkat igazoló dokumentumokhoz.</w:t>
      </w:r>
      <w:r w:rsidRPr="00535B49">
        <w:rPr>
          <w:rFonts w:ascii="Times New Roman" w:hAnsi="Times New Roman"/>
          <w:i/>
          <w:sz w:val="22"/>
          <w:lang w:eastAsia="en-GB"/>
        </w:rPr>
        <w:t xml:space="preserve"> </w:t>
      </w:r>
    </w:p>
    <w:p w:rsidR="000B01F2" w:rsidRPr="00535B49" w:rsidRDefault="000B01F2" w:rsidP="000B01F2">
      <w:pPr>
        <w:spacing w:before="120" w:after="120" w:line="240" w:lineRule="auto"/>
        <w:jc w:val="both"/>
        <w:rPr>
          <w:rFonts w:ascii="Times New Roman" w:hAnsi="Times New Roman"/>
          <w:i/>
          <w:sz w:val="22"/>
          <w:lang w:eastAsia="en-GB"/>
        </w:rPr>
      </w:pPr>
    </w:p>
    <w:p w:rsidR="000B01F2" w:rsidRPr="00535B49" w:rsidRDefault="000B01F2" w:rsidP="000B01F2">
      <w:pPr>
        <w:spacing w:before="120" w:after="120" w:line="240" w:lineRule="auto"/>
        <w:jc w:val="both"/>
        <w:rPr>
          <w:rFonts w:ascii="Times New Roman" w:hAnsi="Times New Roman"/>
          <w:sz w:val="22"/>
          <w:lang w:eastAsia="en-GB"/>
        </w:rPr>
      </w:pPr>
      <w:r w:rsidRPr="00535B49">
        <w:rPr>
          <w:rFonts w:ascii="Times New Roman" w:hAnsi="Times New Roman"/>
          <w:sz w:val="22"/>
          <w:lang w:eastAsia="en-GB"/>
        </w:rPr>
        <w:t xml:space="preserve">Keltezés, hely, és – ahol megkívánt vagy szükséges – </w:t>
      </w:r>
      <w:proofErr w:type="gramStart"/>
      <w:r w:rsidRPr="00535B49">
        <w:rPr>
          <w:rFonts w:ascii="Times New Roman" w:hAnsi="Times New Roman"/>
          <w:sz w:val="22"/>
          <w:lang w:eastAsia="en-GB"/>
        </w:rPr>
        <w:t>aláírás(</w:t>
      </w:r>
      <w:proofErr w:type="gramEnd"/>
      <w:r w:rsidRPr="00535B49">
        <w:rPr>
          <w:rFonts w:ascii="Times New Roman" w:hAnsi="Times New Roman"/>
          <w:sz w:val="22"/>
          <w:lang w:eastAsia="en-GB"/>
        </w:rPr>
        <w:t>ok): [……]</w:t>
      </w:r>
    </w:p>
    <w:p w:rsidR="000B01F2" w:rsidRPr="00535B49" w:rsidRDefault="000B01F2" w:rsidP="000B01F2">
      <w:pPr>
        <w:spacing w:before="120" w:after="120" w:line="240" w:lineRule="auto"/>
        <w:rPr>
          <w:rFonts w:ascii="Times New Roman" w:hAnsi="Times New Roman"/>
          <w:lang w:eastAsia="en-GB"/>
        </w:rPr>
      </w:pPr>
    </w:p>
    <w:p w:rsidR="000B01F2" w:rsidRPr="00535B49" w:rsidRDefault="000B01F2" w:rsidP="000B01F2">
      <w:pPr>
        <w:spacing w:after="0" w:line="240" w:lineRule="auto"/>
        <w:rPr>
          <w:rFonts w:ascii="Arial" w:eastAsia="Times New Roman" w:hAnsi="Arial" w:cs="Arial"/>
          <w:b/>
          <w:szCs w:val="24"/>
          <w:lang w:eastAsia="hu-HU"/>
        </w:rPr>
      </w:pPr>
      <w:r w:rsidRPr="00535B49">
        <w:rPr>
          <w:rFonts w:ascii="Arial" w:eastAsia="Times New Roman" w:hAnsi="Arial" w:cs="Arial"/>
          <w:b/>
          <w:szCs w:val="24"/>
          <w:lang w:eastAsia="hu-HU"/>
        </w:rPr>
        <w:br w:type="page"/>
      </w:r>
    </w:p>
    <w:p w:rsidR="000B01F2" w:rsidRDefault="000B01F2" w:rsidP="000B01F2">
      <w:pPr>
        <w:spacing w:after="0" w:line="240" w:lineRule="auto"/>
        <w:rPr>
          <w:rFonts w:ascii="Arial" w:eastAsia="Times New Roman" w:hAnsi="Arial" w:cs="Arial"/>
          <w:b/>
          <w:szCs w:val="24"/>
          <w:lang w:eastAsia="hu-HU"/>
        </w:rPr>
      </w:pPr>
      <w:r>
        <w:rPr>
          <w:rFonts w:ascii="Arial" w:eastAsia="Times New Roman" w:hAnsi="Arial" w:cs="Arial"/>
          <w:b/>
          <w:szCs w:val="24"/>
          <w:lang w:eastAsia="hu-HU"/>
        </w:rPr>
        <w:lastRenderedPageBreak/>
        <w:br w:type="page"/>
      </w:r>
    </w:p>
    <w:p w:rsidR="000B01F2" w:rsidRPr="001373F2" w:rsidRDefault="000B01F2" w:rsidP="000B01F2">
      <w:pPr>
        <w:spacing w:after="0" w:line="240" w:lineRule="auto"/>
        <w:rPr>
          <w:rFonts w:ascii="Arial" w:eastAsia="Times New Roman" w:hAnsi="Arial" w:cs="Arial"/>
          <w:b/>
          <w:szCs w:val="24"/>
          <w:lang w:eastAsia="hu-HU"/>
        </w:rPr>
      </w:pPr>
    </w:p>
    <w:p w:rsidR="000B01F2" w:rsidRPr="001373F2" w:rsidRDefault="000B01F2" w:rsidP="000B01F2">
      <w:pPr>
        <w:spacing w:after="0" w:line="240" w:lineRule="auto"/>
        <w:jc w:val="right"/>
        <w:rPr>
          <w:rFonts w:ascii="Arial" w:eastAsia="Times New Roman" w:hAnsi="Arial" w:cs="Arial"/>
          <w:szCs w:val="24"/>
          <w:lang w:eastAsia="hu-HU"/>
        </w:rPr>
      </w:pPr>
      <w:r w:rsidRPr="001373F2">
        <w:rPr>
          <w:rFonts w:ascii="Arial" w:eastAsia="Times New Roman" w:hAnsi="Arial" w:cs="Arial"/>
          <w:b/>
          <w:szCs w:val="24"/>
          <w:lang w:eastAsia="hu-HU"/>
        </w:rPr>
        <w:t>7. SZÁMÚ MELLÉKLET</w:t>
      </w:r>
    </w:p>
    <w:p w:rsidR="000B01F2" w:rsidRPr="001373F2" w:rsidRDefault="000B01F2" w:rsidP="000B01F2">
      <w:pPr>
        <w:spacing w:after="0" w:line="240" w:lineRule="auto"/>
        <w:jc w:val="right"/>
        <w:rPr>
          <w:rFonts w:ascii="Arial" w:eastAsia="Times New Roman" w:hAnsi="Arial" w:cs="Arial"/>
          <w:szCs w:val="24"/>
          <w:lang w:eastAsia="hu-HU"/>
        </w:rPr>
      </w:pPr>
    </w:p>
    <w:p w:rsidR="000B01F2" w:rsidRPr="001373F2" w:rsidRDefault="000B01F2" w:rsidP="000B01F2">
      <w:pPr>
        <w:spacing w:after="0" w:line="240" w:lineRule="auto"/>
        <w:rPr>
          <w:rFonts w:ascii="Arial" w:hAnsi="Arial" w:cs="Arial"/>
          <w:b/>
          <w:color w:val="000000"/>
          <w:szCs w:val="24"/>
        </w:rPr>
      </w:pPr>
    </w:p>
    <w:p w:rsidR="000B01F2" w:rsidRPr="001373F2" w:rsidRDefault="000B01F2" w:rsidP="000B01F2">
      <w:pPr>
        <w:spacing w:after="120"/>
        <w:ind w:left="425" w:hanging="425"/>
        <w:jc w:val="center"/>
        <w:rPr>
          <w:rFonts w:ascii="Arial" w:hAnsi="Arial" w:cs="Arial"/>
          <w:b/>
          <w:szCs w:val="24"/>
        </w:rPr>
      </w:pPr>
      <w:r w:rsidRPr="001373F2">
        <w:rPr>
          <w:rFonts w:ascii="Arial" w:hAnsi="Arial" w:cs="Arial"/>
          <w:b/>
          <w:szCs w:val="24"/>
        </w:rPr>
        <w:t>„</w:t>
      </w:r>
      <w:r w:rsidRPr="00B05A30">
        <w:rPr>
          <w:rFonts w:ascii="Arial" w:hAnsi="Arial" w:cs="Arial"/>
          <w:b/>
          <w:szCs w:val="24"/>
        </w:rPr>
        <w:t>A Modern Városok Program második ütemében megvalósuló beruházások műszaki ellenőrzése</w:t>
      </w:r>
      <w:r w:rsidRPr="001373F2">
        <w:rPr>
          <w:rFonts w:ascii="Arial" w:hAnsi="Arial" w:cs="Arial"/>
          <w:b/>
          <w:szCs w:val="24"/>
        </w:rPr>
        <w:t>”</w:t>
      </w:r>
    </w:p>
    <w:p w:rsidR="000B01F2" w:rsidRPr="001373F2" w:rsidRDefault="000B01F2" w:rsidP="000B01F2">
      <w:pPr>
        <w:spacing w:after="0" w:line="240" w:lineRule="auto"/>
        <w:outlineLvl w:val="0"/>
        <w:rPr>
          <w:rFonts w:ascii="Arial" w:eastAsia="Times New Roman" w:hAnsi="Arial" w:cs="Arial"/>
          <w:szCs w:val="24"/>
          <w:lang w:eastAsia="hu-HU"/>
        </w:rPr>
      </w:pPr>
    </w:p>
    <w:p w:rsidR="000B01F2" w:rsidRDefault="000B01F2" w:rsidP="000B01F2">
      <w:pPr>
        <w:autoSpaceDE w:val="0"/>
        <w:autoSpaceDN w:val="0"/>
        <w:adjustRightInd w:val="0"/>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 xml:space="preserve">Nyilatkozat </w:t>
      </w:r>
    </w:p>
    <w:p w:rsidR="000B01F2" w:rsidRPr="001059E9" w:rsidRDefault="000B01F2" w:rsidP="000B01F2">
      <w:pPr>
        <w:autoSpaceDE w:val="0"/>
        <w:autoSpaceDN w:val="0"/>
        <w:adjustRightInd w:val="0"/>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a kizáró okokra vonatkozóan</w:t>
      </w:r>
    </w:p>
    <w:p w:rsidR="000B01F2" w:rsidRPr="001373F2" w:rsidRDefault="000B01F2" w:rsidP="000B01F2">
      <w:pPr>
        <w:widowControl w:val="0"/>
        <w:autoSpaceDE w:val="0"/>
        <w:autoSpaceDN w:val="0"/>
        <w:spacing w:after="0" w:line="240" w:lineRule="auto"/>
        <w:rPr>
          <w:rFonts w:ascii="Arial" w:eastAsia="Times New Roman" w:hAnsi="Arial" w:cs="Arial"/>
          <w:szCs w:val="24"/>
          <w:lang w:eastAsia="hu-HU"/>
        </w:rPr>
      </w:pPr>
    </w:p>
    <w:p w:rsidR="000B01F2" w:rsidRPr="001373F2" w:rsidRDefault="000B01F2" w:rsidP="000B01F2">
      <w:pPr>
        <w:widowControl w:val="0"/>
        <w:autoSpaceDE w:val="0"/>
        <w:autoSpaceDN w:val="0"/>
        <w:spacing w:after="0" w:line="240" w:lineRule="auto"/>
        <w:rPr>
          <w:rFonts w:ascii="Arial" w:eastAsia="Times New Roman" w:hAnsi="Arial" w:cs="Arial"/>
          <w:szCs w:val="24"/>
          <w:lang w:eastAsia="hu-HU"/>
        </w:rPr>
      </w:pPr>
    </w:p>
    <w:p w:rsidR="000B01F2" w:rsidRPr="001373F2" w:rsidRDefault="000B01F2" w:rsidP="000B01F2">
      <w:pPr>
        <w:widowControl w:val="0"/>
        <w:autoSpaceDE w:val="0"/>
        <w:autoSpaceDN w:val="0"/>
        <w:spacing w:after="0" w:line="240" w:lineRule="auto"/>
        <w:jc w:val="both"/>
        <w:rPr>
          <w:rFonts w:ascii="Arial" w:eastAsia="Times New Roman" w:hAnsi="Arial" w:cs="Arial"/>
          <w:szCs w:val="24"/>
          <w:lang w:eastAsia="hu-HU"/>
        </w:rPr>
      </w:pPr>
      <w:r w:rsidRPr="001373F2">
        <w:rPr>
          <w:rFonts w:ascii="Arial" w:eastAsia="Times New Roman" w:hAnsi="Arial" w:cs="Arial"/>
          <w:szCs w:val="24"/>
          <w:lang w:eastAsia="hu-HU"/>
        </w:rPr>
        <w:t xml:space="preserve">Alulírott ……………………………………………..….. </w:t>
      </w:r>
      <w:proofErr w:type="gramStart"/>
      <w:r w:rsidRPr="001373F2">
        <w:rPr>
          <w:rFonts w:ascii="Arial" w:eastAsia="Times New Roman" w:hAnsi="Arial" w:cs="Arial"/>
          <w:szCs w:val="24"/>
          <w:lang w:eastAsia="hu-HU"/>
        </w:rPr>
        <w:t>társaság</w:t>
      </w:r>
      <w:proofErr w:type="gramEnd"/>
      <w:r w:rsidRPr="001373F2">
        <w:rPr>
          <w:rFonts w:ascii="Arial" w:eastAsia="Times New Roman" w:hAnsi="Arial" w:cs="Arial"/>
          <w:szCs w:val="24"/>
          <w:lang w:eastAsia="hu-HU"/>
        </w:rPr>
        <w:t xml:space="preserve"> mint ajánlattevő, melyet képvisel: …………………………… </w:t>
      </w:r>
    </w:p>
    <w:p w:rsidR="000B01F2" w:rsidRPr="001373F2" w:rsidRDefault="000B01F2" w:rsidP="000B01F2">
      <w:pPr>
        <w:widowControl w:val="0"/>
        <w:autoSpaceDE w:val="0"/>
        <w:autoSpaceDN w:val="0"/>
        <w:spacing w:after="0" w:line="240" w:lineRule="auto"/>
        <w:rPr>
          <w:rFonts w:ascii="Arial" w:eastAsia="Times New Roman" w:hAnsi="Arial" w:cs="Arial"/>
          <w:szCs w:val="24"/>
          <w:lang w:eastAsia="hu-HU"/>
        </w:rPr>
      </w:pPr>
    </w:p>
    <w:p w:rsidR="000B01F2" w:rsidRPr="001373F2" w:rsidRDefault="000B01F2" w:rsidP="000B01F2">
      <w:pPr>
        <w:widowControl w:val="0"/>
        <w:autoSpaceDE w:val="0"/>
        <w:autoSpaceDN w:val="0"/>
        <w:spacing w:after="0" w:line="240" w:lineRule="auto"/>
        <w:jc w:val="center"/>
        <w:rPr>
          <w:rFonts w:ascii="Arial" w:eastAsia="Times New Roman" w:hAnsi="Arial" w:cs="Arial"/>
          <w:b/>
          <w:spacing w:val="40"/>
          <w:szCs w:val="24"/>
          <w:lang w:eastAsia="hu-HU"/>
        </w:rPr>
      </w:pPr>
      <w:proofErr w:type="gramStart"/>
      <w:r w:rsidRPr="001373F2">
        <w:rPr>
          <w:rFonts w:ascii="Arial" w:eastAsia="Times New Roman" w:hAnsi="Arial" w:cs="Arial"/>
          <w:b/>
          <w:spacing w:val="40"/>
          <w:szCs w:val="24"/>
          <w:lang w:eastAsia="hu-HU"/>
        </w:rPr>
        <w:t>az</w:t>
      </w:r>
      <w:proofErr w:type="gramEnd"/>
      <w:r w:rsidRPr="001373F2">
        <w:rPr>
          <w:rFonts w:ascii="Arial" w:eastAsia="Times New Roman" w:hAnsi="Arial" w:cs="Arial"/>
          <w:b/>
          <w:spacing w:val="40"/>
          <w:szCs w:val="24"/>
          <w:lang w:eastAsia="hu-HU"/>
        </w:rPr>
        <w:t xml:space="preserve"> alábbi nyilatkozatot teszem a kizáró okok vonatkozásában:</w:t>
      </w:r>
    </w:p>
    <w:p w:rsidR="000B01F2" w:rsidRPr="001373F2" w:rsidRDefault="000B01F2" w:rsidP="000B01F2">
      <w:pPr>
        <w:widowControl w:val="0"/>
        <w:autoSpaceDE w:val="0"/>
        <w:autoSpaceDN w:val="0"/>
        <w:spacing w:after="0" w:line="240" w:lineRule="auto"/>
        <w:rPr>
          <w:rFonts w:ascii="Arial" w:eastAsia="Times New Roman" w:hAnsi="Arial" w:cs="Arial"/>
          <w:b/>
          <w:spacing w:val="40"/>
          <w:szCs w:val="24"/>
          <w:lang w:eastAsia="hu-HU"/>
        </w:rPr>
      </w:pPr>
    </w:p>
    <w:p w:rsidR="000B01F2" w:rsidRPr="001373F2" w:rsidRDefault="000B01F2" w:rsidP="000B01F2">
      <w:pPr>
        <w:widowControl w:val="0"/>
        <w:autoSpaceDE w:val="0"/>
        <w:autoSpaceDN w:val="0"/>
        <w:adjustRightInd w:val="0"/>
        <w:spacing w:after="0" w:line="240" w:lineRule="auto"/>
        <w:jc w:val="both"/>
        <w:rPr>
          <w:rFonts w:ascii="Arial" w:hAnsi="Arial" w:cs="Arial"/>
          <w:szCs w:val="24"/>
          <w:lang w:val="en-US" w:eastAsia="hu-HU"/>
        </w:rPr>
      </w:pPr>
      <w:r w:rsidRPr="001373F2">
        <w:rPr>
          <w:rFonts w:ascii="Arial" w:eastAsia="Times New Roman" w:hAnsi="Arial" w:cs="Arial"/>
          <w:b/>
          <w:spacing w:val="40"/>
          <w:szCs w:val="24"/>
          <w:lang w:eastAsia="hu-HU"/>
        </w:rPr>
        <w:t>I.</w:t>
      </w:r>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Alulírott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ajánlattevo</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nyilatkozom</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hogy</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cégemet</w:t>
      </w:r>
      <w:proofErr w:type="spellEnd"/>
      <w:r w:rsidRPr="001373F2">
        <w:rPr>
          <w:rFonts w:ascii="MS Gothic" w:eastAsia="MS Mincho" w:hAnsi="MS Gothic" w:cs="MS Gothic"/>
          <w:szCs w:val="24"/>
          <w:lang w:val="en-US" w:eastAsia="hu-HU"/>
        </w:rPr>
        <w:t> </w:t>
      </w:r>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szabályozott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tőzsdén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jegyzik</w:t>
      </w:r>
      <w:proofErr w:type="spellEnd"/>
      <w:r w:rsidRPr="001373F2">
        <w:rPr>
          <w:rFonts w:ascii="Arial" w:hAnsi="Arial" w:cs="Arial"/>
          <w:szCs w:val="24"/>
          <w:lang w:val="en-US" w:eastAsia="hu-HU"/>
        </w:rPr>
        <w:t xml:space="preserve"> / </w:t>
      </w:r>
      <w:proofErr w:type="spellStart"/>
      <w:r w:rsidRPr="001373F2">
        <w:rPr>
          <w:rFonts w:ascii="Arial" w:hAnsi="Arial" w:cs="Arial"/>
          <w:szCs w:val="24"/>
          <w:lang w:val="en-US" w:eastAsia="hu-HU"/>
        </w:rPr>
        <w:t>szabályozott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tőzsdén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nem</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jegyzik</w:t>
      </w:r>
      <w:proofErr w:type="spellEnd"/>
      <w:r w:rsidRPr="001373F2">
        <w:rPr>
          <w:rFonts w:ascii="Arial" w:hAnsi="Arial" w:cs="Arial"/>
          <w:szCs w:val="24"/>
          <w:lang w:val="en-US" w:eastAsia="hu-HU"/>
        </w:rPr>
        <w:t xml:space="preserve">. </w:t>
      </w:r>
    </w:p>
    <w:p w:rsidR="000B01F2" w:rsidRPr="001373F2" w:rsidRDefault="000B01F2" w:rsidP="000B01F2">
      <w:pPr>
        <w:widowControl w:val="0"/>
        <w:autoSpaceDE w:val="0"/>
        <w:autoSpaceDN w:val="0"/>
        <w:adjustRightInd w:val="0"/>
        <w:spacing w:after="0" w:line="240" w:lineRule="auto"/>
        <w:jc w:val="both"/>
        <w:rPr>
          <w:rFonts w:ascii="Arial" w:hAnsi="Arial" w:cs="Arial"/>
          <w:szCs w:val="24"/>
          <w:lang w:val="en-US" w:eastAsia="hu-HU"/>
        </w:rPr>
      </w:pPr>
      <w:r w:rsidRPr="001373F2">
        <w:rPr>
          <w:rFonts w:ascii="Arial" w:hAnsi="Arial" w:cs="Arial"/>
          <w:b/>
          <w:szCs w:val="24"/>
          <w:lang w:val="en-US" w:eastAsia="hu-HU"/>
        </w:rPr>
        <w:t>II.</w:t>
      </w:r>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Amennyiben</w:t>
      </w:r>
      <w:proofErr w:type="spellEnd"/>
      <w:r w:rsidRPr="001373F2">
        <w:rPr>
          <w:rFonts w:ascii="Arial" w:hAnsi="Arial" w:cs="Arial"/>
          <w:szCs w:val="24"/>
          <w:lang w:val="en-US" w:eastAsia="hu-HU"/>
        </w:rPr>
        <w:t xml:space="preserve"> a </w:t>
      </w:r>
      <w:proofErr w:type="spellStart"/>
      <w:r w:rsidRPr="001373F2">
        <w:rPr>
          <w:rFonts w:ascii="Arial" w:hAnsi="Arial" w:cs="Arial"/>
          <w:szCs w:val="24"/>
          <w:lang w:val="en-US" w:eastAsia="hu-HU"/>
        </w:rPr>
        <w:t>céget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szabályozott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tőzsdén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nem</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jegyzik</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úg</w:t>
      </w:r>
      <w:proofErr w:type="spellEnd"/>
      <w:r w:rsidRPr="001373F2">
        <w:rPr>
          <w:rFonts w:ascii="MS Gothic" w:eastAsia="MS Mincho" w:hAnsi="MS Gothic" w:cs="MS Gothic"/>
          <w:szCs w:val="24"/>
          <w:lang w:val="en-US" w:eastAsia="hu-HU"/>
        </w:rPr>
        <w:t> </w:t>
      </w:r>
      <w:r w:rsidRPr="001373F2">
        <w:rPr>
          <w:rFonts w:ascii="Arial" w:hAnsi="Arial" w:cs="Arial"/>
          <w:szCs w:val="24"/>
          <w:lang w:val="en-US" w:eastAsia="hu-HU"/>
        </w:rPr>
        <w:t xml:space="preserve">- </w:t>
      </w:r>
      <w:proofErr w:type="spellStart"/>
      <w:proofErr w:type="gramStart"/>
      <w:r w:rsidRPr="001373F2">
        <w:rPr>
          <w:rFonts w:ascii="Arial" w:hAnsi="Arial" w:cs="Arial"/>
          <w:szCs w:val="24"/>
          <w:lang w:val="en-US" w:eastAsia="hu-HU"/>
        </w:rPr>
        <w:t>az</w:t>
      </w:r>
      <w:proofErr w:type="spellEnd"/>
      <w:proofErr w:type="gram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alábbiakat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nyilatkozom</w:t>
      </w:r>
      <w:proofErr w:type="spellEnd"/>
      <w:r w:rsidRPr="001373F2">
        <w:rPr>
          <w:rFonts w:ascii="Arial" w:hAnsi="Arial" w:cs="Arial"/>
          <w:szCs w:val="24"/>
          <w:lang w:val="en-US" w:eastAsia="hu-HU"/>
        </w:rPr>
        <w:t xml:space="preserve"> </w:t>
      </w:r>
      <w:r w:rsidRPr="001373F2">
        <w:rPr>
          <w:rFonts w:ascii="Arial" w:hAnsi="Arial" w:cs="Arial"/>
          <w:i/>
          <w:iCs/>
          <w:szCs w:val="24"/>
          <w:lang w:val="en-US" w:eastAsia="hu-HU"/>
        </w:rPr>
        <w:t xml:space="preserve">a </w:t>
      </w:r>
      <w:proofErr w:type="spellStart"/>
      <w:r w:rsidRPr="001373F2">
        <w:rPr>
          <w:rFonts w:ascii="Arial" w:hAnsi="Arial" w:cs="Arial"/>
          <w:i/>
          <w:iCs/>
          <w:szCs w:val="24"/>
          <w:lang w:val="en-US" w:eastAsia="hu-HU"/>
        </w:rPr>
        <w:t>pénzmosás</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és</w:t>
      </w:r>
      <w:proofErr w:type="spellEnd"/>
      <w:r w:rsidRPr="001373F2">
        <w:rPr>
          <w:rFonts w:ascii="Arial" w:hAnsi="Arial" w:cs="Arial"/>
          <w:i/>
          <w:iCs/>
          <w:szCs w:val="24"/>
          <w:lang w:val="en-US" w:eastAsia="hu-HU"/>
        </w:rPr>
        <w:t xml:space="preserve"> a </w:t>
      </w:r>
      <w:proofErr w:type="spellStart"/>
      <w:r w:rsidRPr="001373F2">
        <w:rPr>
          <w:rFonts w:ascii="Arial" w:hAnsi="Arial" w:cs="Arial"/>
          <w:i/>
          <w:iCs/>
          <w:szCs w:val="24"/>
          <w:lang w:val="en-US" w:eastAsia="hu-HU"/>
        </w:rPr>
        <w:t>terrorizmus</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finanszírozása</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megel</w:t>
      </w:r>
      <w:r w:rsidRPr="001373F2">
        <w:rPr>
          <w:rFonts w:ascii="Arial" w:hAnsi="Arial" w:cs="Arial"/>
          <w:szCs w:val="24"/>
          <w:lang w:val="en-US" w:eastAsia="hu-HU"/>
        </w:rPr>
        <w:t>ő</w:t>
      </w:r>
      <w:r w:rsidRPr="001373F2">
        <w:rPr>
          <w:rFonts w:ascii="Arial" w:hAnsi="Arial" w:cs="Arial"/>
          <w:i/>
          <w:iCs/>
          <w:szCs w:val="24"/>
          <w:lang w:val="en-US" w:eastAsia="hu-HU"/>
        </w:rPr>
        <w:t>zésér</w:t>
      </w:r>
      <w:r w:rsidRPr="001373F2">
        <w:rPr>
          <w:rFonts w:ascii="Arial" w:hAnsi="Arial" w:cs="Arial"/>
          <w:szCs w:val="24"/>
          <w:lang w:val="en-US" w:eastAsia="hu-HU"/>
        </w:rPr>
        <w:t>ő</w:t>
      </w:r>
      <w:r w:rsidRPr="001373F2">
        <w:rPr>
          <w:rFonts w:ascii="Arial" w:hAnsi="Arial" w:cs="Arial"/>
          <w:i/>
          <w:iCs/>
          <w:szCs w:val="24"/>
          <w:lang w:val="en-US" w:eastAsia="hu-HU"/>
        </w:rPr>
        <w:t>l</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és</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megakadályozásáról</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szóló</w:t>
      </w:r>
      <w:proofErr w:type="spellEnd"/>
      <w:r w:rsidRPr="001373F2">
        <w:rPr>
          <w:rFonts w:ascii="Arial" w:hAnsi="Arial" w:cs="Arial"/>
          <w:i/>
          <w:iCs/>
          <w:szCs w:val="24"/>
          <w:lang w:val="en-US" w:eastAsia="hu-HU"/>
        </w:rPr>
        <w:t xml:space="preserve"> </w:t>
      </w:r>
      <w:r w:rsidRPr="001373F2">
        <w:rPr>
          <w:rFonts w:ascii="Arial" w:hAnsi="Arial" w:cs="Arial"/>
          <w:szCs w:val="24"/>
          <w:lang w:val="en-US" w:eastAsia="hu-HU"/>
        </w:rPr>
        <w:t xml:space="preserve">2007. </w:t>
      </w:r>
      <w:proofErr w:type="spellStart"/>
      <w:proofErr w:type="gramStart"/>
      <w:r w:rsidRPr="001373F2">
        <w:rPr>
          <w:rFonts w:ascii="Arial" w:hAnsi="Arial" w:cs="Arial"/>
          <w:szCs w:val="24"/>
          <w:lang w:val="en-US" w:eastAsia="hu-HU"/>
        </w:rPr>
        <w:t>évi</w:t>
      </w:r>
      <w:proofErr w:type="spellEnd"/>
      <w:proofErr w:type="gramEnd"/>
      <w:r w:rsidRPr="001373F2">
        <w:rPr>
          <w:rFonts w:ascii="Arial" w:hAnsi="Arial" w:cs="Arial"/>
          <w:szCs w:val="24"/>
          <w:lang w:val="en-US" w:eastAsia="hu-HU"/>
        </w:rPr>
        <w:t xml:space="preserve"> CXXXVI. </w:t>
      </w:r>
      <w:proofErr w:type="spellStart"/>
      <w:proofErr w:type="gramStart"/>
      <w:r w:rsidRPr="001373F2">
        <w:rPr>
          <w:rFonts w:ascii="Arial" w:hAnsi="Arial" w:cs="Arial"/>
          <w:szCs w:val="24"/>
          <w:lang w:val="en-US" w:eastAsia="hu-HU"/>
        </w:rPr>
        <w:t>törvény</w:t>
      </w:r>
      <w:proofErr w:type="spellEnd"/>
      <w:proofErr w:type="gramEnd"/>
      <w:r w:rsidRPr="001373F2">
        <w:rPr>
          <w:rFonts w:ascii="Arial" w:hAnsi="Arial" w:cs="Arial"/>
          <w:szCs w:val="24"/>
          <w:lang w:val="en-US" w:eastAsia="hu-HU"/>
        </w:rPr>
        <w:t xml:space="preserve"> 3. § r) </w:t>
      </w:r>
      <w:proofErr w:type="spellStart"/>
      <w:proofErr w:type="gramStart"/>
      <w:r w:rsidRPr="001373F2">
        <w:rPr>
          <w:rFonts w:ascii="Arial" w:hAnsi="Arial" w:cs="Arial"/>
          <w:szCs w:val="24"/>
          <w:lang w:val="en-US" w:eastAsia="hu-HU"/>
        </w:rPr>
        <w:t>pontja</w:t>
      </w:r>
      <w:proofErr w:type="spellEnd"/>
      <w:proofErr w:type="gram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szerint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definiált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valamennyi</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tényleges</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tulajdonosról</w:t>
      </w:r>
      <w:proofErr w:type="spellEnd"/>
      <w:r w:rsidRPr="001373F2">
        <w:rPr>
          <w:rFonts w:ascii="Arial" w:hAnsi="Arial" w:cs="Arial"/>
          <w:szCs w:val="24"/>
          <w:lang w:val="en-US" w:eastAsia="hu-HU"/>
        </w:rPr>
        <w:t xml:space="preserve"> :</w:t>
      </w:r>
    </w:p>
    <w:p w:rsidR="000B01F2" w:rsidRPr="001373F2" w:rsidRDefault="000B01F2" w:rsidP="000B01F2">
      <w:pPr>
        <w:jc w:val="both"/>
        <w:rPr>
          <w:rFonts w:ascii="Arial" w:hAnsi="Arial" w:cs="Arial"/>
          <w:lang w:val="en-US" w:eastAsia="hu-HU"/>
        </w:rPr>
      </w:pPr>
    </w:p>
    <w:p w:rsidR="000B01F2" w:rsidRPr="001373F2" w:rsidRDefault="000B01F2" w:rsidP="000B01F2">
      <w:pPr>
        <w:rPr>
          <w:rFonts w:ascii="Arial" w:hAnsi="Arial" w:cs="Arial"/>
          <w:lang w:val="en-US" w:eastAsia="hu-HU"/>
        </w:rPr>
      </w:pPr>
      <w:r w:rsidRPr="001373F2">
        <w:rPr>
          <w:rFonts w:ascii="Arial" w:hAnsi="Arial" w:cs="Arial"/>
          <w:lang w:val="en-US" w:eastAsia="hu-HU"/>
        </w:rPr>
        <w:t xml:space="preserve">Ad1 </w:t>
      </w:r>
      <w:proofErr w:type="spellStart"/>
      <w:r w:rsidRPr="001373F2">
        <w:rPr>
          <w:rFonts w:ascii="Arial" w:hAnsi="Arial" w:cs="Arial"/>
          <w:lang w:val="en-US" w:eastAsia="hu-HU"/>
        </w:rPr>
        <w:t>neve</w:t>
      </w:r>
      <w:proofErr w:type="spellEnd"/>
      <w:r w:rsidRPr="001373F2">
        <w:rPr>
          <w:rFonts w:ascii="Arial" w:hAnsi="Arial" w:cs="Arial"/>
          <w:lang w:val="en-US" w:eastAsia="hu-HU"/>
        </w:rPr>
        <w:t xml:space="preserve">: ____________________, </w:t>
      </w:r>
      <w:proofErr w:type="spellStart"/>
      <w:r w:rsidRPr="001373F2">
        <w:rPr>
          <w:rFonts w:ascii="Arial" w:hAnsi="Arial" w:cs="Arial"/>
          <w:lang w:val="en-US" w:eastAsia="hu-HU"/>
        </w:rPr>
        <w:t>állandó</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lakóhelye</w:t>
      </w:r>
      <w:proofErr w:type="spellEnd"/>
      <w:r w:rsidRPr="001373F2">
        <w:rPr>
          <w:rFonts w:ascii="Arial" w:hAnsi="Arial" w:cs="Arial"/>
          <w:lang w:val="en-US" w:eastAsia="hu-HU"/>
        </w:rPr>
        <w:t xml:space="preserve">: ____________________ </w:t>
      </w:r>
    </w:p>
    <w:p w:rsidR="000B01F2" w:rsidRPr="001373F2" w:rsidRDefault="000B01F2" w:rsidP="000B01F2">
      <w:pPr>
        <w:widowControl w:val="0"/>
        <w:autoSpaceDE w:val="0"/>
        <w:autoSpaceDN w:val="0"/>
        <w:adjustRightInd w:val="0"/>
        <w:spacing w:after="0" w:line="240" w:lineRule="auto"/>
        <w:jc w:val="both"/>
        <w:rPr>
          <w:rFonts w:ascii="Arial" w:hAnsi="Arial" w:cs="Arial"/>
          <w:szCs w:val="24"/>
          <w:lang w:val="en-US" w:eastAsia="hu-HU"/>
        </w:rPr>
      </w:pPr>
      <w:proofErr w:type="spellStart"/>
      <w:proofErr w:type="gramStart"/>
      <w:r w:rsidRPr="001373F2">
        <w:rPr>
          <w:rFonts w:ascii="Arial" w:hAnsi="Arial" w:cs="Arial"/>
          <w:szCs w:val="24"/>
          <w:lang w:val="en-US" w:eastAsia="hu-HU"/>
        </w:rPr>
        <w:t>vagy</w:t>
      </w:r>
      <w:proofErr w:type="spellEnd"/>
      <w:proofErr w:type="gramEnd"/>
      <w:r w:rsidRPr="001373F2">
        <w:rPr>
          <w:rFonts w:ascii="Arial" w:hAnsi="Arial" w:cs="Arial"/>
          <w:szCs w:val="24"/>
          <w:lang w:val="en-US" w:eastAsia="hu-HU"/>
        </w:rPr>
        <w:t xml:space="preserve"> </w:t>
      </w:r>
    </w:p>
    <w:p w:rsidR="000B01F2" w:rsidRPr="001373F2" w:rsidRDefault="000B01F2" w:rsidP="000B01F2">
      <w:pPr>
        <w:widowControl w:val="0"/>
        <w:autoSpaceDE w:val="0"/>
        <w:autoSpaceDN w:val="0"/>
        <w:adjustRightInd w:val="0"/>
        <w:spacing w:after="0" w:line="240" w:lineRule="auto"/>
        <w:jc w:val="both"/>
        <w:rPr>
          <w:rFonts w:ascii="Arial" w:hAnsi="Arial" w:cs="Arial"/>
          <w:szCs w:val="24"/>
          <w:lang w:val="en-US" w:eastAsia="hu-HU"/>
        </w:rPr>
      </w:pPr>
    </w:p>
    <w:p w:rsidR="000B01F2" w:rsidRPr="001373F2" w:rsidRDefault="000B01F2" w:rsidP="000B01F2">
      <w:pPr>
        <w:jc w:val="both"/>
        <w:rPr>
          <w:rFonts w:ascii="Arial" w:hAnsi="Arial" w:cs="Arial"/>
          <w:lang w:val="en-US" w:eastAsia="hu-HU"/>
        </w:rPr>
      </w:pPr>
      <w:r w:rsidRPr="001373F2">
        <w:rPr>
          <w:rFonts w:ascii="Arial" w:hAnsi="Arial" w:cs="Arial"/>
          <w:lang w:val="en-US" w:eastAsia="hu-HU"/>
        </w:rPr>
        <w:t xml:space="preserve">Ad2 </w:t>
      </w:r>
      <w:proofErr w:type="spellStart"/>
      <w:proofErr w:type="gramStart"/>
      <w:r w:rsidRPr="001373F2">
        <w:rPr>
          <w:rFonts w:ascii="Arial" w:hAnsi="Arial" w:cs="Arial"/>
          <w:lang w:val="en-US" w:eastAsia="hu-HU"/>
        </w:rPr>
        <w:t>az</w:t>
      </w:r>
      <w:proofErr w:type="spellEnd"/>
      <w:proofErr w:type="gramEnd"/>
      <w:r w:rsidRPr="001373F2">
        <w:rPr>
          <w:rFonts w:ascii="Arial" w:hAnsi="Arial" w:cs="Arial"/>
          <w:lang w:val="en-US" w:eastAsia="hu-HU"/>
        </w:rPr>
        <w:t xml:space="preserve"> </w:t>
      </w:r>
      <w:proofErr w:type="spellStart"/>
      <w:r w:rsidRPr="001373F2">
        <w:rPr>
          <w:rFonts w:ascii="Arial" w:hAnsi="Arial" w:cs="Arial"/>
          <w:lang w:val="en-US" w:eastAsia="hu-HU"/>
        </w:rPr>
        <w:t>alábbiakat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nyilatkozom</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hogy</w:t>
      </w:r>
      <w:proofErr w:type="spellEnd"/>
      <w:r w:rsidRPr="001373F2">
        <w:rPr>
          <w:rFonts w:ascii="Arial" w:hAnsi="Arial" w:cs="Arial"/>
          <w:lang w:val="en-US" w:eastAsia="hu-HU"/>
        </w:rPr>
        <w:t xml:space="preserve"> a </w:t>
      </w:r>
      <w:proofErr w:type="spellStart"/>
      <w:r w:rsidRPr="001373F2">
        <w:rPr>
          <w:rFonts w:ascii="Arial" w:hAnsi="Arial" w:cs="Arial"/>
          <w:lang w:val="en-US" w:eastAsia="hu-HU"/>
        </w:rPr>
        <w:t>pénzmosás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és</w:t>
      </w:r>
      <w:proofErr w:type="spellEnd"/>
      <w:r w:rsidRPr="001373F2">
        <w:rPr>
          <w:rFonts w:ascii="Arial" w:hAnsi="Arial" w:cs="Arial"/>
          <w:lang w:val="en-US" w:eastAsia="hu-HU"/>
        </w:rPr>
        <w:t xml:space="preserve"> a </w:t>
      </w:r>
      <w:proofErr w:type="spellStart"/>
      <w:r w:rsidRPr="001373F2">
        <w:rPr>
          <w:rFonts w:ascii="Arial" w:hAnsi="Arial" w:cs="Arial"/>
          <w:lang w:val="en-US" w:eastAsia="hu-HU"/>
        </w:rPr>
        <w:t>terrorizmus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finanszírozása</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megelőzéséről</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és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megakadályozásáról</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szóló</w:t>
      </w:r>
      <w:proofErr w:type="spellEnd"/>
      <w:r w:rsidRPr="001373F2">
        <w:rPr>
          <w:rFonts w:ascii="Arial" w:hAnsi="Arial" w:cs="Arial"/>
          <w:lang w:val="en-US" w:eastAsia="hu-HU"/>
        </w:rPr>
        <w:t xml:space="preserve"> 2007. </w:t>
      </w:r>
      <w:proofErr w:type="spellStart"/>
      <w:proofErr w:type="gramStart"/>
      <w:r w:rsidRPr="001373F2">
        <w:rPr>
          <w:rFonts w:ascii="Arial" w:hAnsi="Arial" w:cs="Arial"/>
          <w:lang w:val="en-US" w:eastAsia="hu-HU"/>
        </w:rPr>
        <w:t>évi</w:t>
      </w:r>
      <w:proofErr w:type="spellEnd"/>
      <w:proofErr w:type="gramEnd"/>
      <w:r w:rsidRPr="001373F2">
        <w:rPr>
          <w:rFonts w:ascii="Arial" w:hAnsi="Arial" w:cs="Arial"/>
          <w:lang w:val="en-US" w:eastAsia="hu-HU"/>
        </w:rPr>
        <w:t xml:space="preserve"> CXXXVI. </w:t>
      </w:r>
      <w:proofErr w:type="spellStart"/>
      <w:proofErr w:type="gramStart"/>
      <w:r w:rsidRPr="001373F2">
        <w:rPr>
          <w:rFonts w:ascii="Arial" w:hAnsi="Arial" w:cs="Arial"/>
          <w:lang w:val="en-US" w:eastAsia="hu-HU"/>
        </w:rPr>
        <w:t>törvény</w:t>
      </w:r>
      <w:proofErr w:type="spellEnd"/>
      <w:proofErr w:type="gramEnd"/>
      <w:r w:rsidRPr="001373F2">
        <w:rPr>
          <w:rFonts w:ascii="Arial" w:hAnsi="Arial" w:cs="Arial"/>
          <w:lang w:val="en-US" w:eastAsia="hu-HU"/>
        </w:rPr>
        <w:t xml:space="preserve"> 3. § </w:t>
      </w:r>
      <w:proofErr w:type="spellStart"/>
      <w:r w:rsidRPr="001373F2">
        <w:rPr>
          <w:rFonts w:ascii="Arial" w:hAnsi="Arial" w:cs="Arial"/>
          <w:lang w:val="en-US" w:eastAsia="hu-HU"/>
        </w:rPr>
        <w:t>ra</w:t>
      </w:r>
      <w:proofErr w:type="spellEnd"/>
      <w:r w:rsidRPr="001373F2">
        <w:rPr>
          <w:rFonts w:ascii="Arial" w:hAnsi="Arial" w:cs="Arial"/>
          <w:lang w:val="en-US" w:eastAsia="hu-HU"/>
        </w:rPr>
        <w:t>)-</w:t>
      </w:r>
      <w:proofErr w:type="spellStart"/>
      <w:r w:rsidRPr="001373F2">
        <w:rPr>
          <w:rFonts w:ascii="Arial" w:hAnsi="Arial" w:cs="Arial"/>
          <w:lang w:val="en-US" w:eastAsia="hu-HU"/>
        </w:rPr>
        <w:t>rb</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pontja</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szerinti</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természetes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személy</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hiányában</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az</w:t>
      </w:r>
      <w:proofErr w:type="spellEnd"/>
      <w:r w:rsidRPr="001373F2">
        <w:rPr>
          <w:rFonts w:ascii="Arial" w:hAnsi="Arial" w:cs="Arial"/>
          <w:lang w:val="en-US" w:eastAsia="hu-HU"/>
        </w:rPr>
        <w:t xml:space="preserve"> re) </w:t>
      </w:r>
      <w:proofErr w:type="spellStart"/>
      <w:r w:rsidRPr="001373F2">
        <w:rPr>
          <w:rFonts w:ascii="Arial" w:hAnsi="Arial" w:cs="Arial"/>
          <w:lang w:val="en-US" w:eastAsia="hu-HU"/>
        </w:rPr>
        <w:t>pont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szerinti</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tényleges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tulajdonos</w:t>
      </w:r>
      <w:proofErr w:type="spellEnd"/>
      <w:r w:rsidRPr="001373F2">
        <w:rPr>
          <w:rFonts w:ascii="Arial" w:hAnsi="Arial" w:cs="Arial"/>
          <w:lang w:val="en-US" w:eastAsia="hu-HU"/>
        </w:rPr>
        <w:t xml:space="preserve"> a </w:t>
      </w:r>
      <w:proofErr w:type="spellStart"/>
      <w:r w:rsidRPr="001373F2">
        <w:rPr>
          <w:rFonts w:ascii="Arial" w:hAnsi="Arial" w:cs="Arial"/>
          <w:lang w:val="en-US" w:eastAsia="hu-HU"/>
        </w:rPr>
        <w:t>jogi</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személy</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vagy</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személyes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joga</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szerint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jogképes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szervezet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vezeto</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tisztségviselő</w:t>
      </w:r>
      <w:proofErr w:type="gramStart"/>
      <w:r w:rsidRPr="001373F2">
        <w:rPr>
          <w:rFonts w:ascii="Arial" w:hAnsi="Arial" w:cs="Arial"/>
          <w:lang w:val="en-US" w:eastAsia="hu-HU"/>
        </w:rPr>
        <w:t>je</w:t>
      </w:r>
      <w:proofErr w:type="spellEnd"/>
      <w:r w:rsidRPr="001373F2">
        <w:rPr>
          <w:rFonts w:ascii="Arial" w:hAnsi="Arial" w:cs="Arial"/>
          <w:lang w:val="en-US" w:eastAsia="hu-HU"/>
        </w:rPr>
        <w:t>(</w:t>
      </w:r>
      <w:proofErr w:type="spellStart"/>
      <w:proofErr w:type="gramEnd"/>
      <w:r w:rsidRPr="001373F2">
        <w:rPr>
          <w:rFonts w:ascii="Arial" w:hAnsi="Arial" w:cs="Arial"/>
          <w:lang w:val="en-US" w:eastAsia="hu-HU"/>
        </w:rPr>
        <w:t>i</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aki</w:t>
      </w:r>
      <w:proofErr w:type="spellEnd"/>
      <w:r w:rsidRPr="001373F2">
        <w:rPr>
          <w:rFonts w:ascii="Arial" w:hAnsi="Arial" w:cs="Arial"/>
          <w:lang w:val="en-US" w:eastAsia="hu-HU"/>
        </w:rPr>
        <w:t>(k)</w:t>
      </w:r>
      <w:proofErr w:type="spellStart"/>
      <w:r w:rsidRPr="001373F2">
        <w:rPr>
          <w:rFonts w:ascii="Arial" w:hAnsi="Arial" w:cs="Arial"/>
          <w:lang w:val="en-US" w:eastAsia="hu-HU"/>
        </w:rPr>
        <w:t>nek</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nevét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és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állandó</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lakóhelyét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az</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alábbiakban</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adjuk</w:t>
      </w:r>
      <w:proofErr w:type="spellEnd"/>
      <w:r w:rsidRPr="001373F2">
        <w:rPr>
          <w:rFonts w:ascii="Arial" w:hAnsi="Arial" w:cs="Arial"/>
          <w:lang w:val="en-US" w:eastAsia="hu-HU"/>
        </w:rPr>
        <w:t xml:space="preserve"> meg: </w:t>
      </w:r>
      <w:proofErr w:type="spellStart"/>
      <w:r w:rsidRPr="001373F2">
        <w:rPr>
          <w:rFonts w:ascii="Arial" w:hAnsi="Arial" w:cs="Arial"/>
          <w:lang w:val="en-US" w:eastAsia="hu-HU"/>
        </w:rPr>
        <w:t>vezeto</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tisztségviselo</w:t>
      </w:r>
      <w:proofErr w:type="spellEnd"/>
      <w:r w:rsidRPr="001373F2">
        <w:rPr>
          <w:rFonts w:ascii="Arial" w:hAnsi="Arial" w:cs="Arial"/>
          <w:lang w:val="en-US" w:eastAsia="hu-HU"/>
        </w:rPr>
        <w:t xml:space="preserve">̋:_______________ , </w:t>
      </w:r>
      <w:proofErr w:type="spellStart"/>
      <w:r w:rsidRPr="001373F2">
        <w:rPr>
          <w:rFonts w:ascii="Arial" w:hAnsi="Arial" w:cs="Arial"/>
          <w:lang w:val="en-US" w:eastAsia="hu-HU"/>
        </w:rPr>
        <w:t>állandó</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lakóhelye</w:t>
      </w:r>
      <w:proofErr w:type="spellEnd"/>
      <w:r w:rsidRPr="001373F2">
        <w:rPr>
          <w:rFonts w:ascii="Arial" w:hAnsi="Arial" w:cs="Arial"/>
          <w:lang w:val="en-US" w:eastAsia="hu-HU"/>
        </w:rPr>
        <w:t>: _______________</w:t>
      </w:r>
    </w:p>
    <w:p w:rsidR="000B01F2" w:rsidRPr="001373F2" w:rsidRDefault="000B01F2" w:rsidP="000B01F2">
      <w:pPr>
        <w:widowControl w:val="0"/>
        <w:autoSpaceDE w:val="0"/>
        <w:autoSpaceDN w:val="0"/>
        <w:spacing w:after="0" w:line="240" w:lineRule="auto"/>
        <w:ind w:right="70"/>
        <w:jc w:val="both"/>
        <w:rPr>
          <w:rFonts w:ascii="Arial" w:eastAsia="Times New Roman" w:hAnsi="Arial" w:cs="Arial"/>
          <w:b/>
          <w:spacing w:val="40"/>
          <w:szCs w:val="24"/>
          <w:lang w:eastAsia="hu-HU"/>
        </w:rPr>
      </w:pPr>
    </w:p>
    <w:p w:rsidR="000B01F2" w:rsidRPr="0056611E" w:rsidRDefault="000B01F2" w:rsidP="000B01F2">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B01F2" w:rsidRPr="0056611E" w:rsidRDefault="000B01F2" w:rsidP="000B01F2">
      <w:pPr>
        <w:suppressAutoHyphens/>
        <w:spacing w:after="0"/>
        <w:rPr>
          <w:rFonts w:ascii="Arial" w:hAnsi="Arial" w:cs="Arial"/>
          <w:szCs w:val="24"/>
          <w:lang w:eastAsia="ar-SA"/>
        </w:rPr>
      </w:pP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B01F2" w:rsidRPr="001373F2" w:rsidRDefault="000B01F2" w:rsidP="000B01F2">
      <w:pPr>
        <w:spacing w:after="0" w:line="240" w:lineRule="auto"/>
        <w:rPr>
          <w:rFonts w:ascii="Arial" w:hAnsi="Arial" w:cs="Arial"/>
          <w:szCs w:val="24"/>
        </w:rPr>
      </w:pPr>
    </w:p>
    <w:p w:rsidR="000B01F2" w:rsidRPr="001373F2" w:rsidRDefault="000B01F2" w:rsidP="000B01F2">
      <w:pPr>
        <w:rPr>
          <w:rFonts w:ascii="Arial" w:hAnsi="Arial" w:cs="Arial"/>
        </w:rPr>
      </w:pPr>
      <w:r w:rsidRPr="001373F2">
        <w:rPr>
          <w:rFonts w:ascii="Arial" w:hAnsi="Arial" w:cs="Arial"/>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B01F2" w:rsidRPr="001373F2" w:rsidTr="00E352C1">
        <w:tc>
          <w:tcPr>
            <w:tcW w:w="4606" w:type="dxa"/>
          </w:tcPr>
          <w:p w:rsidR="000B01F2" w:rsidRPr="001373F2" w:rsidRDefault="000B01F2" w:rsidP="00E352C1">
            <w:pPr>
              <w:spacing w:after="0" w:line="240" w:lineRule="auto"/>
              <w:ind w:firstLine="426"/>
              <w:contextualSpacing/>
              <w:jc w:val="right"/>
              <w:rPr>
                <w:rFonts w:ascii="Arial" w:eastAsia="Times New Roman" w:hAnsi="Arial" w:cs="Arial"/>
                <w:szCs w:val="24"/>
                <w:lang w:eastAsia="hu-HU"/>
              </w:rPr>
            </w:pPr>
            <w:r w:rsidRPr="001373F2">
              <w:rPr>
                <w:rFonts w:ascii="Arial" w:eastAsia="Times New Roman" w:hAnsi="Arial" w:cs="Arial"/>
                <w:b/>
                <w:szCs w:val="24"/>
                <w:lang w:eastAsia="hu-HU"/>
              </w:rPr>
              <w:lastRenderedPageBreak/>
              <w:t>8. SZÁMÚ MELLÉKLET</w:t>
            </w:r>
          </w:p>
        </w:tc>
      </w:tr>
      <w:tr w:rsidR="000B01F2" w:rsidRPr="001373F2" w:rsidTr="00E352C1">
        <w:tc>
          <w:tcPr>
            <w:tcW w:w="4606" w:type="dxa"/>
          </w:tcPr>
          <w:p w:rsidR="000B01F2" w:rsidRPr="001373F2" w:rsidRDefault="000B01F2" w:rsidP="00E352C1">
            <w:pPr>
              <w:spacing w:after="0" w:line="240" w:lineRule="auto"/>
              <w:ind w:firstLine="426"/>
              <w:contextualSpacing/>
              <w:jc w:val="center"/>
              <w:rPr>
                <w:rFonts w:ascii="Arial" w:eastAsia="Times New Roman" w:hAnsi="Arial" w:cs="Arial"/>
                <w:b/>
                <w:szCs w:val="24"/>
                <w:lang w:eastAsia="hu-HU"/>
              </w:rPr>
            </w:pPr>
          </w:p>
        </w:tc>
      </w:tr>
    </w:tbl>
    <w:p w:rsidR="000B01F2" w:rsidRPr="001373F2" w:rsidRDefault="000B01F2" w:rsidP="000B01F2">
      <w:pPr>
        <w:spacing w:after="120"/>
        <w:ind w:left="425" w:hanging="425"/>
        <w:jc w:val="center"/>
        <w:rPr>
          <w:rFonts w:ascii="Arial" w:hAnsi="Arial" w:cs="Arial"/>
          <w:b/>
          <w:szCs w:val="24"/>
        </w:rPr>
      </w:pPr>
      <w:r w:rsidRPr="001373F2">
        <w:rPr>
          <w:rFonts w:ascii="Arial" w:hAnsi="Arial" w:cs="Arial"/>
          <w:b/>
          <w:szCs w:val="24"/>
        </w:rPr>
        <w:t>„</w:t>
      </w:r>
      <w:r w:rsidRPr="00B05A30">
        <w:rPr>
          <w:rFonts w:ascii="Arial" w:hAnsi="Arial" w:cs="Arial"/>
          <w:b/>
          <w:szCs w:val="24"/>
        </w:rPr>
        <w:t>A Modern Városok Program második ütemében megvalósuló beruházások műszaki ellenőrzése</w:t>
      </w:r>
      <w:r w:rsidRPr="001373F2">
        <w:rPr>
          <w:rFonts w:ascii="Arial" w:hAnsi="Arial" w:cs="Arial"/>
          <w:b/>
          <w:szCs w:val="24"/>
        </w:rPr>
        <w:t>”</w:t>
      </w:r>
    </w:p>
    <w:p w:rsidR="000B01F2" w:rsidRPr="001373F2" w:rsidRDefault="000B01F2" w:rsidP="000B01F2">
      <w:pPr>
        <w:spacing w:after="0" w:line="240" w:lineRule="auto"/>
        <w:jc w:val="center"/>
        <w:rPr>
          <w:rFonts w:ascii="Arial" w:eastAsia="Times New Roman" w:hAnsi="Arial" w:cs="Arial"/>
          <w:b/>
          <w:szCs w:val="24"/>
          <w:lang w:eastAsia="hu-HU"/>
        </w:rPr>
      </w:pPr>
    </w:p>
    <w:p w:rsidR="000B01F2" w:rsidRDefault="000B01F2" w:rsidP="000B01F2">
      <w:pPr>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 xml:space="preserve">Ajánlattevő nyilatkozata </w:t>
      </w:r>
    </w:p>
    <w:p w:rsidR="000B01F2" w:rsidRPr="001059E9" w:rsidRDefault="000B01F2" w:rsidP="000B01F2">
      <w:pPr>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a Kbt. 67. § (4) bekezdése szerint</w:t>
      </w:r>
    </w:p>
    <w:p w:rsidR="000B01F2" w:rsidRPr="001059E9" w:rsidRDefault="000B01F2" w:rsidP="000B01F2">
      <w:pPr>
        <w:spacing w:after="0" w:line="240" w:lineRule="auto"/>
        <w:jc w:val="center"/>
        <w:rPr>
          <w:rFonts w:ascii="Arial" w:eastAsia="Times New Roman" w:hAnsi="Arial" w:cs="Arial"/>
          <w:b/>
          <w:caps/>
          <w:szCs w:val="24"/>
          <w:lang w:eastAsia="hu-HU"/>
        </w:rPr>
      </w:pPr>
    </w:p>
    <w:p w:rsidR="000B01F2" w:rsidRPr="001373F2" w:rsidRDefault="000B01F2" w:rsidP="000B01F2">
      <w:pPr>
        <w:autoSpaceDE w:val="0"/>
        <w:autoSpaceDN w:val="0"/>
        <w:adjustRightInd w:val="0"/>
        <w:spacing w:after="0" w:line="240" w:lineRule="auto"/>
        <w:rPr>
          <w:rFonts w:ascii="Arial" w:eastAsia="Times New Roman" w:hAnsi="Arial" w:cs="Arial"/>
          <w:szCs w:val="24"/>
          <w:lang w:eastAsia="hu-HU"/>
        </w:rPr>
      </w:pPr>
    </w:p>
    <w:p w:rsidR="000B01F2" w:rsidRPr="001373F2" w:rsidRDefault="000B01F2" w:rsidP="000B01F2">
      <w:pPr>
        <w:widowControl w:val="0"/>
        <w:autoSpaceDE w:val="0"/>
        <w:autoSpaceDN w:val="0"/>
        <w:spacing w:after="0" w:line="240" w:lineRule="auto"/>
        <w:ind w:right="70"/>
        <w:jc w:val="center"/>
        <w:rPr>
          <w:rFonts w:ascii="Arial" w:eastAsia="Times New Roman" w:hAnsi="Arial" w:cs="Arial"/>
          <w:szCs w:val="24"/>
          <w:lang w:eastAsia="hu-HU"/>
        </w:rPr>
      </w:pPr>
      <w:r w:rsidRPr="001373F2">
        <w:rPr>
          <w:rFonts w:ascii="Arial" w:eastAsia="Times New Roman" w:hAnsi="Arial" w:cs="Arial"/>
          <w:szCs w:val="24"/>
          <w:lang w:eastAsia="hu-HU"/>
        </w:rPr>
        <w:t xml:space="preserve">Alulírott ……………………………………………..….. </w:t>
      </w:r>
      <w:proofErr w:type="gramStart"/>
      <w:r w:rsidRPr="001373F2">
        <w:rPr>
          <w:rFonts w:ascii="Arial" w:eastAsia="Times New Roman" w:hAnsi="Arial" w:cs="Arial"/>
          <w:szCs w:val="24"/>
          <w:lang w:eastAsia="hu-HU"/>
        </w:rPr>
        <w:t>társaság</w:t>
      </w:r>
      <w:proofErr w:type="gramEnd"/>
      <w:r w:rsidRPr="001373F2">
        <w:rPr>
          <w:rFonts w:ascii="Arial" w:eastAsia="Times New Roman" w:hAnsi="Arial" w:cs="Arial"/>
          <w:szCs w:val="24"/>
          <w:lang w:eastAsia="hu-HU"/>
        </w:rPr>
        <w:t xml:space="preserve"> mint ajánlattevő, melyet képvisel: …………………………… </w:t>
      </w:r>
    </w:p>
    <w:p w:rsidR="000B01F2" w:rsidRPr="001373F2" w:rsidRDefault="000B01F2" w:rsidP="000B01F2">
      <w:pPr>
        <w:widowControl w:val="0"/>
        <w:autoSpaceDE w:val="0"/>
        <w:autoSpaceDN w:val="0"/>
        <w:spacing w:after="0" w:line="240" w:lineRule="auto"/>
        <w:ind w:right="70"/>
        <w:rPr>
          <w:rFonts w:ascii="Arial" w:eastAsia="Times New Roman" w:hAnsi="Arial" w:cs="Arial"/>
          <w:szCs w:val="24"/>
          <w:lang w:eastAsia="hu-HU"/>
        </w:rPr>
      </w:pPr>
    </w:p>
    <w:p w:rsidR="000B01F2" w:rsidRPr="001373F2" w:rsidRDefault="000B01F2" w:rsidP="000B01F2">
      <w:pPr>
        <w:widowControl w:val="0"/>
        <w:autoSpaceDE w:val="0"/>
        <w:autoSpaceDN w:val="0"/>
        <w:spacing w:after="0" w:line="240" w:lineRule="auto"/>
        <w:ind w:right="70"/>
        <w:jc w:val="center"/>
        <w:rPr>
          <w:rFonts w:ascii="Arial" w:eastAsia="Times New Roman" w:hAnsi="Arial" w:cs="Arial"/>
          <w:b/>
          <w:szCs w:val="24"/>
          <w:lang w:eastAsia="hu-HU"/>
        </w:rPr>
      </w:pPr>
      <w:proofErr w:type="gramStart"/>
      <w:r w:rsidRPr="001373F2">
        <w:rPr>
          <w:rFonts w:ascii="Arial" w:eastAsia="Times New Roman" w:hAnsi="Arial" w:cs="Arial"/>
          <w:b/>
          <w:spacing w:val="40"/>
          <w:szCs w:val="24"/>
          <w:lang w:eastAsia="hu-HU"/>
        </w:rPr>
        <w:t>kijelentjük</w:t>
      </w:r>
      <w:proofErr w:type="gramEnd"/>
      <w:r w:rsidRPr="001373F2">
        <w:rPr>
          <w:rFonts w:ascii="Arial" w:eastAsia="Times New Roman" w:hAnsi="Arial" w:cs="Arial"/>
          <w:b/>
          <w:spacing w:val="40"/>
          <w:szCs w:val="24"/>
          <w:lang w:eastAsia="hu-HU"/>
        </w:rPr>
        <w:t>,</w:t>
      </w:r>
    </w:p>
    <w:p w:rsidR="000B01F2" w:rsidRPr="001373F2" w:rsidRDefault="000B01F2" w:rsidP="000B01F2">
      <w:pPr>
        <w:autoSpaceDE w:val="0"/>
        <w:autoSpaceDN w:val="0"/>
        <w:adjustRightInd w:val="0"/>
        <w:spacing w:after="0" w:line="240" w:lineRule="auto"/>
        <w:rPr>
          <w:rFonts w:ascii="Arial" w:eastAsia="Times New Roman" w:hAnsi="Arial" w:cs="Arial"/>
          <w:szCs w:val="24"/>
          <w:lang w:eastAsia="hu-HU"/>
        </w:rPr>
      </w:pPr>
    </w:p>
    <w:p w:rsidR="000B01F2" w:rsidRPr="001373F2" w:rsidRDefault="000B01F2" w:rsidP="000B01F2">
      <w:pPr>
        <w:autoSpaceDE w:val="0"/>
        <w:autoSpaceDN w:val="0"/>
        <w:adjustRightInd w:val="0"/>
        <w:spacing w:after="0" w:line="240" w:lineRule="auto"/>
        <w:jc w:val="both"/>
        <w:rPr>
          <w:rFonts w:ascii="Arial" w:eastAsia="Times New Roman" w:hAnsi="Arial" w:cs="Arial"/>
          <w:szCs w:val="24"/>
          <w:lang w:eastAsia="hu-HU"/>
        </w:rPr>
      </w:pPr>
      <w:proofErr w:type="gramStart"/>
      <w:r w:rsidRPr="001373F2">
        <w:rPr>
          <w:rFonts w:ascii="Arial" w:eastAsia="Times New Roman" w:hAnsi="Arial" w:cs="Arial"/>
          <w:szCs w:val="24"/>
          <w:lang w:eastAsia="hu-HU"/>
        </w:rPr>
        <w:t>hogy</w:t>
      </w:r>
      <w:proofErr w:type="gramEnd"/>
      <w:r w:rsidRPr="001373F2">
        <w:rPr>
          <w:rFonts w:ascii="Arial" w:eastAsia="Times New Roman" w:hAnsi="Arial" w:cs="Arial"/>
          <w:szCs w:val="24"/>
          <w:lang w:eastAsia="hu-HU"/>
        </w:rPr>
        <w:t xml:space="preserve"> a szerződés teljesítéséhez nem veszünk igénybe a Kbt. 62. § rendelkezése</w:t>
      </w:r>
      <w:r>
        <w:rPr>
          <w:rFonts w:ascii="Arial" w:eastAsia="Times New Roman" w:hAnsi="Arial" w:cs="Arial"/>
          <w:szCs w:val="24"/>
          <w:lang w:eastAsia="hu-HU"/>
        </w:rPr>
        <w:t>i</w:t>
      </w:r>
      <w:r w:rsidRPr="001373F2">
        <w:rPr>
          <w:rFonts w:ascii="Arial" w:eastAsia="Times New Roman" w:hAnsi="Arial" w:cs="Arial"/>
          <w:szCs w:val="24"/>
          <w:lang w:eastAsia="hu-HU"/>
        </w:rPr>
        <w:t>ben felsorolt kizáró okok hatálya alá eső alvállalkozót.</w:t>
      </w:r>
    </w:p>
    <w:p w:rsidR="000B01F2" w:rsidRPr="001373F2" w:rsidRDefault="000B01F2" w:rsidP="000B01F2">
      <w:pPr>
        <w:autoSpaceDE w:val="0"/>
        <w:autoSpaceDN w:val="0"/>
        <w:adjustRightInd w:val="0"/>
        <w:spacing w:after="0" w:line="240" w:lineRule="auto"/>
        <w:jc w:val="both"/>
        <w:rPr>
          <w:rFonts w:ascii="Arial" w:eastAsia="Times New Roman" w:hAnsi="Arial" w:cs="Arial"/>
          <w:szCs w:val="24"/>
          <w:lang w:eastAsia="hu-HU"/>
        </w:rPr>
      </w:pPr>
    </w:p>
    <w:p w:rsidR="000B01F2" w:rsidRPr="0056611E" w:rsidRDefault="000B01F2" w:rsidP="000B01F2">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B01F2" w:rsidRPr="0056611E" w:rsidRDefault="000B01F2" w:rsidP="000B01F2">
      <w:pPr>
        <w:suppressAutoHyphens/>
        <w:spacing w:after="0"/>
        <w:rPr>
          <w:rFonts w:ascii="Arial" w:hAnsi="Arial" w:cs="Arial"/>
          <w:szCs w:val="24"/>
          <w:lang w:eastAsia="ar-SA"/>
        </w:rPr>
      </w:pP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B01F2" w:rsidRPr="001373F2" w:rsidRDefault="000B01F2" w:rsidP="000B01F2">
      <w:pPr>
        <w:autoSpaceDE w:val="0"/>
        <w:autoSpaceDN w:val="0"/>
        <w:adjustRightInd w:val="0"/>
        <w:spacing w:after="0" w:line="240" w:lineRule="auto"/>
        <w:rPr>
          <w:rFonts w:ascii="Arial" w:eastAsia="Times New Roman" w:hAnsi="Arial" w:cs="Arial"/>
          <w:szCs w:val="24"/>
          <w:lang w:eastAsia="hu-HU"/>
        </w:rPr>
      </w:pPr>
    </w:p>
    <w:p w:rsidR="000B01F2" w:rsidRPr="001373F2" w:rsidRDefault="000B01F2" w:rsidP="000B01F2">
      <w:pPr>
        <w:spacing w:after="0" w:line="240" w:lineRule="auto"/>
        <w:rPr>
          <w:rFonts w:ascii="Arial" w:hAnsi="Arial" w:cs="Arial"/>
          <w:szCs w:val="24"/>
        </w:rPr>
      </w:pPr>
      <w:r w:rsidRPr="001373F2">
        <w:rPr>
          <w:rFonts w:ascii="Arial" w:hAnsi="Arial" w:cs="Arial"/>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B01F2" w:rsidRPr="001373F2" w:rsidTr="00E352C1">
        <w:tc>
          <w:tcPr>
            <w:tcW w:w="4606" w:type="dxa"/>
          </w:tcPr>
          <w:p w:rsidR="000B01F2" w:rsidRPr="001373F2" w:rsidRDefault="000B01F2" w:rsidP="00E352C1">
            <w:pPr>
              <w:spacing w:after="0" w:line="240" w:lineRule="auto"/>
              <w:ind w:firstLine="426"/>
              <w:contextualSpacing/>
              <w:jc w:val="right"/>
              <w:rPr>
                <w:rFonts w:ascii="Arial" w:eastAsia="Times New Roman" w:hAnsi="Arial" w:cs="Arial"/>
                <w:szCs w:val="24"/>
                <w:lang w:eastAsia="hu-HU"/>
              </w:rPr>
            </w:pPr>
            <w:r w:rsidRPr="001373F2">
              <w:rPr>
                <w:rFonts w:ascii="Arial" w:eastAsia="Times New Roman" w:hAnsi="Arial" w:cs="Arial"/>
                <w:b/>
                <w:szCs w:val="24"/>
                <w:lang w:eastAsia="hu-HU"/>
              </w:rPr>
              <w:lastRenderedPageBreak/>
              <w:t>9. SZÁMÚ MELLÉKLET</w:t>
            </w:r>
          </w:p>
        </w:tc>
      </w:tr>
    </w:tbl>
    <w:p w:rsidR="000B01F2" w:rsidRPr="001373F2" w:rsidRDefault="000B01F2" w:rsidP="000B01F2">
      <w:pPr>
        <w:spacing w:after="0" w:line="240" w:lineRule="auto"/>
        <w:rPr>
          <w:rFonts w:ascii="Arial" w:hAnsi="Arial" w:cs="Arial"/>
          <w:b/>
          <w:szCs w:val="24"/>
        </w:rPr>
      </w:pPr>
    </w:p>
    <w:p w:rsidR="000B01F2" w:rsidRPr="001059E9" w:rsidRDefault="000B01F2" w:rsidP="000B01F2">
      <w:pPr>
        <w:spacing w:after="0" w:line="240" w:lineRule="auto"/>
        <w:jc w:val="center"/>
        <w:rPr>
          <w:rFonts w:ascii="Arial" w:hAnsi="Arial" w:cs="Arial"/>
          <w:b/>
          <w:caps/>
          <w:szCs w:val="24"/>
        </w:rPr>
      </w:pPr>
      <w:r w:rsidRPr="001059E9">
        <w:rPr>
          <w:rFonts w:ascii="Arial" w:hAnsi="Arial" w:cs="Arial"/>
          <w:b/>
          <w:caps/>
          <w:szCs w:val="24"/>
        </w:rPr>
        <w:t>Referenciaigazolás</w:t>
      </w:r>
    </w:p>
    <w:p w:rsidR="000B01F2" w:rsidRPr="001373F2" w:rsidRDefault="000B01F2" w:rsidP="000B01F2">
      <w:pPr>
        <w:spacing w:after="0" w:line="240" w:lineRule="auto"/>
        <w:jc w:val="center"/>
        <w:rPr>
          <w:rFonts w:ascii="Arial" w:hAnsi="Arial" w:cs="Arial"/>
          <w:b/>
          <w:szCs w:val="24"/>
        </w:rPr>
      </w:pPr>
    </w:p>
    <w:p w:rsidR="000B01F2" w:rsidRPr="001373F2" w:rsidRDefault="000B01F2" w:rsidP="000B01F2">
      <w:pPr>
        <w:spacing w:after="0" w:line="240" w:lineRule="auto"/>
        <w:jc w:val="center"/>
        <w:rPr>
          <w:rFonts w:ascii="Arial" w:hAnsi="Arial" w:cs="Arial"/>
          <w:b/>
          <w:szCs w:val="24"/>
        </w:rPr>
      </w:pPr>
    </w:p>
    <w:p w:rsidR="000B01F2" w:rsidRPr="001373F2" w:rsidRDefault="000B01F2" w:rsidP="000B01F2">
      <w:pPr>
        <w:spacing w:after="120"/>
        <w:ind w:left="425" w:hanging="425"/>
        <w:jc w:val="center"/>
        <w:rPr>
          <w:rFonts w:ascii="Arial" w:hAnsi="Arial" w:cs="Arial"/>
          <w:b/>
          <w:szCs w:val="24"/>
        </w:rPr>
      </w:pPr>
      <w:r w:rsidRPr="001373F2">
        <w:rPr>
          <w:rFonts w:ascii="Arial" w:hAnsi="Arial" w:cs="Arial"/>
          <w:b/>
          <w:szCs w:val="24"/>
        </w:rPr>
        <w:t>„</w:t>
      </w:r>
      <w:r w:rsidRPr="00B05A30">
        <w:rPr>
          <w:rFonts w:ascii="Arial" w:hAnsi="Arial" w:cs="Arial"/>
          <w:b/>
          <w:szCs w:val="24"/>
        </w:rPr>
        <w:t>A Modern Városok Program második ütemében megvalósuló beruházások műszaki ellenőrzése</w:t>
      </w:r>
      <w:r w:rsidRPr="001373F2">
        <w:rPr>
          <w:rFonts w:ascii="Arial" w:hAnsi="Arial" w:cs="Arial"/>
          <w:b/>
          <w:szCs w:val="24"/>
        </w:rPr>
        <w:t>”</w:t>
      </w:r>
    </w:p>
    <w:p w:rsidR="000B01F2" w:rsidRPr="001373F2" w:rsidRDefault="000B01F2" w:rsidP="000B01F2">
      <w:pPr>
        <w:spacing w:after="0" w:line="240" w:lineRule="auto"/>
        <w:jc w:val="center"/>
        <w:rPr>
          <w:rFonts w:ascii="Arial" w:hAnsi="Arial" w:cs="Arial"/>
          <w:b/>
          <w:szCs w:val="24"/>
        </w:rPr>
      </w:pPr>
    </w:p>
    <w:p w:rsidR="000B01F2" w:rsidRPr="001373F2" w:rsidRDefault="000B01F2" w:rsidP="000B01F2">
      <w:pPr>
        <w:spacing w:after="0" w:line="240" w:lineRule="auto"/>
        <w:jc w:val="center"/>
        <w:rPr>
          <w:rFonts w:ascii="Arial" w:hAnsi="Arial" w:cs="Arial"/>
          <w:b/>
          <w:szCs w:val="24"/>
        </w:rPr>
      </w:pPr>
    </w:p>
    <w:p w:rsidR="000B01F2" w:rsidRPr="001373F2" w:rsidRDefault="000B01F2" w:rsidP="000B01F2">
      <w:pPr>
        <w:spacing w:after="0"/>
        <w:jc w:val="both"/>
        <w:rPr>
          <w:rFonts w:ascii="Arial" w:eastAsia="Times New Roman" w:hAnsi="Arial" w:cs="Arial"/>
          <w:szCs w:val="24"/>
        </w:rPr>
      </w:pPr>
      <w:proofErr w:type="gramStart"/>
      <w:r w:rsidRPr="001373F2">
        <w:rPr>
          <w:rFonts w:ascii="Arial" w:eastAsia="Times New Roman" w:hAnsi="Arial" w:cs="Arial"/>
          <w:szCs w:val="24"/>
        </w:rPr>
        <w:t>Alulírott …………………………..……………………………………., mint a ……………………………………………………………………………</w:t>
      </w:r>
      <w:r w:rsidRPr="001373F2">
        <w:rPr>
          <w:rFonts w:ascii="Arial" w:eastAsia="Times New Roman" w:hAnsi="Arial" w:cs="Arial"/>
          <w:szCs w:val="24"/>
          <w:vertAlign w:val="superscript"/>
        </w:rPr>
        <w:footnoteReference w:id="69"/>
      </w:r>
      <w:r w:rsidRPr="001373F2">
        <w:rPr>
          <w:rFonts w:ascii="Arial" w:eastAsia="Times New Roman" w:hAnsi="Arial" w:cs="Arial"/>
          <w:szCs w:val="24"/>
        </w:rPr>
        <w:t xml:space="preserve"> cégjegyzésre jogosult képviselője nyilatkozom, hogy társaságunk és a(z)…………………………………………………………………………………………</w:t>
      </w:r>
      <w:r w:rsidRPr="001373F2">
        <w:rPr>
          <w:rFonts w:ascii="Arial" w:eastAsia="Times New Roman" w:hAnsi="Arial" w:cs="Arial"/>
          <w:szCs w:val="24"/>
          <w:vertAlign w:val="superscript"/>
        </w:rPr>
        <w:footnoteReference w:id="70"/>
      </w:r>
      <w:r w:rsidRPr="001373F2">
        <w:rPr>
          <w:rFonts w:ascii="Arial" w:eastAsia="Times New Roman" w:hAnsi="Arial" w:cs="Arial"/>
          <w:szCs w:val="24"/>
        </w:rPr>
        <w:t xml:space="preserve"> között vállalkozási/stb. szerződés jött létre.</w:t>
      </w:r>
      <w:proofErr w:type="gramEnd"/>
    </w:p>
    <w:p w:rsidR="000B01F2" w:rsidRPr="001373F2" w:rsidRDefault="000B01F2" w:rsidP="000B01F2">
      <w:pPr>
        <w:spacing w:after="0"/>
        <w:jc w:val="both"/>
        <w:rPr>
          <w:rFonts w:ascii="Arial" w:eastAsia="Times New Roman" w:hAnsi="Arial" w:cs="Arial"/>
          <w:szCs w:val="24"/>
        </w:rPr>
      </w:pPr>
    </w:p>
    <w:p w:rsidR="000B01F2" w:rsidRPr="001373F2" w:rsidRDefault="000B01F2" w:rsidP="000B01F2">
      <w:pPr>
        <w:spacing w:after="0"/>
        <w:jc w:val="both"/>
        <w:rPr>
          <w:rFonts w:ascii="Arial" w:eastAsia="Times New Roman" w:hAnsi="Arial" w:cs="Arial"/>
          <w:szCs w:val="24"/>
        </w:rPr>
      </w:pPr>
      <w:r w:rsidRPr="001373F2">
        <w:rPr>
          <w:rFonts w:ascii="Arial" w:eastAsia="Times New Roman" w:hAnsi="Arial" w:cs="Arial"/>
          <w:szCs w:val="24"/>
          <w:u w:val="single"/>
        </w:rPr>
        <w:t xml:space="preserve">A szerződés (szállítás) tárgya, rövid </w:t>
      </w:r>
      <w:proofErr w:type="gramStart"/>
      <w:r w:rsidRPr="001373F2">
        <w:rPr>
          <w:rFonts w:ascii="Arial" w:eastAsia="Times New Roman" w:hAnsi="Arial" w:cs="Arial"/>
          <w:szCs w:val="24"/>
          <w:u w:val="single"/>
        </w:rPr>
        <w:t>leírása</w:t>
      </w:r>
      <w:r w:rsidRPr="001373F2">
        <w:rPr>
          <w:rFonts w:ascii="Arial" w:eastAsia="Times New Roman" w:hAnsi="Arial" w:cs="Arial"/>
          <w:szCs w:val="24"/>
          <w:vertAlign w:val="superscript"/>
        </w:rPr>
        <w:footnoteReference w:id="71"/>
      </w:r>
      <w:r w:rsidRPr="001373F2">
        <w:rPr>
          <w:rFonts w:ascii="Arial" w:eastAsia="Times New Roman" w:hAnsi="Arial" w:cs="Arial"/>
          <w:szCs w:val="24"/>
        </w:rPr>
        <w:t>:</w:t>
      </w:r>
      <w:proofErr w:type="gramEnd"/>
    </w:p>
    <w:p w:rsidR="000B01F2" w:rsidRPr="001373F2" w:rsidRDefault="000B01F2" w:rsidP="000B01F2">
      <w:pPr>
        <w:spacing w:after="0"/>
        <w:jc w:val="both"/>
        <w:rPr>
          <w:rFonts w:ascii="Arial" w:eastAsia="Times New Roman" w:hAnsi="Arial" w:cs="Arial"/>
          <w:szCs w:val="24"/>
        </w:rPr>
      </w:pPr>
    </w:p>
    <w:p w:rsidR="000B01F2" w:rsidRPr="001373F2" w:rsidRDefault="000B01F2" w:rsidP="000B01F2">
      <w:pPr>
        <w:spacing w:after="0"/>
        <w:jc w:val="both"/>
        <w:rPr>
          <w:rFonts w:ascii="Arial" w:eastAsia="Times New Roman" w:hAnsi="Arial" w:cs="Arial"/>
          <w:szCs w:val="24"/>
          <w:u w:val="single"/>
        </w:rPr>
      </w:pPr>
      <w:r w:rsidRPr="001373F2">
        <w:rPr>
          <w:rFonts w:ascii="Arial" w:eastAsia="Times New Roman" w:hAnsi="Arial" w:cs="Arial"/>
          <w:szCs w:val="24"/>
          <w:u w:val="single"/>
        </w:rPr>
        <w:t xml:space="preserve">A szerződés </w:t>
      </w:r>
      <w:r>
        <w:rPr>
          <w:rFonts w:ascii="Arial" w:eastAsia="Times New Roman" w:hAnsi="Arial" w:cs="Arial"/>
          <w:szCs w:val="24"/>
          <w:u w:val="single"/>
        </w:rPr>
        <w:t>mennyisége</w:t>
      </w:r>
      <w:r w:rsidRPr="001373F2">
        <w:rPr>
          <w:rFonts w:ascii="Arial" w:eastAsia="Times New Roman" w:hAnsi="Arial" w:cs="Arial"/>
          <w:szCs w:val="24"/>
          <w:u w:val="single"/>
        </w:rPr>
        <w:t>:</w:t>
      </w:r>
    </w:p>
    <w:p w:rsidR="000B01F2" w:rsidRPr="001373F2" w:rsidRDefault="000B01F2" w:rsidP="000B01F2">
      <w:pPr>
        <w:spacing w:after="0"/>
        <w:jc w:val="both"/>
        <w:rPr>
          <w:rFonts w:ascii="Arial" w:eastAsia="Times New Roman" w:hAnsi="Arial" w:cs="Arial"/>
          <w:szCs w:val="24"/>
        </w:rPr>
      </w:pPr>
    </w:p>
    <w:p w:rsidR="000B01F2" w:rsidRPr="001373F2" w:rsidRDefault="000B01F2" w:rsidP="000B01F2">
      <w:pPr>
        <w:spacing w:after="0"/>
        <w:jc w:val="both"/>
        <w:rPr>
          <w:rFonts w:ascii="Arial" w:eastAsia="Times New Roman" w:hAnsi="Arial" w:cs="Arial"/>
          <w:szCs w:val="24"/>
          <w:u w:val="single"/>
        </w:rPr>
      </w:pPr>
      <w:r w:rsidRPr="001373F2">
        <w:rPr>
          <w:rFonts w:ascii="Arial" w:eastAsia="Times New Roman" w:hAnsi="Arial" w:cs="Arial"/>
          <w:szCs w:val="24"/>
          <w:u w:val="single"/>
        </w:rPr>
        <w:t>A szerződés teljesítésének ideje:</w:t>
      </w:r>
    </w:p>
    <w:p w:rsidR="000B01F2" w:rsidRPr="001373F2" w:rsidRDefault="000B01F2" w:rsidP="000B01F2">
      <w:pPr>
        <w:spacing w:after="0"/>
        <w:jc w:val="both"/>
        <w:rPr>
          <w:rFonts w:ascii="Arial" w:eastAsia="Times New Roman" w:hAnsi="Arial" w:cs="Arial"/>
          <w:szCs w:val="24"/>
          <w:u w:val="single"/>
        </w:rPr>
      </w:pPr>
    </w:p>
    <w:p w:rsidR="000B01F2" w:rsidRPr="001373F2" w:rsidRDefault="000B01F2" w:rsidP="000B01F2">
      <w:pPr>
        <w:spacing w:after="0"/>
        <w:jc w:val="both"/>
        <w:rPr>
          <w:rFonts w:ascii="Arial" w:eastAsia="Times New Roman" w:hAnsi="Arial" w:cs="Arial"/>
          <w:szCs w:val="24"/>
          <w:u w:val="single"/>
        </w:rPr>
      </w:pPr>
      <w:r w:rsidRPr="001373F2">
        <w:rPr>
          <w:rFonts w:ascii="Arial" w:eastAsia="Times New Roman" w:hAnsi="Arial" w:cs="Arial"/>
          <w:szCs w:val="24"/>
          <w:u w:val="single"/>
        </w:rPr>
        <w:t xml:space="preserve">A szerződés teljesítésének helye: </w:t>
      </w:r>
    </w:p>
    <w:p w:rsidR="000B01F2" w:rsidRPr="001373F2" w:rsidRDefault="000B01F2" w:rsidP="000B01F2">
      <w:pPr>
        <w:spacing w:after="0"/>
        <w:jc w:val="both"/>
        <w:rPr>
          <w:rFonts w:ascii="Arial" w:eastAsia="Times New Roman" w:hAnsi="Arial" w:cs="Arial"/>
          <w:szCs w:val="24"/>
        </w:rPr>
      </w:pPr>
    </w:p>
    <w:p w:rsidR="000B01F2" w:rsidRPr="001373F2" w:rsidRDefault="000B01F2" w:rsidP="000B01F2">
      <w:pPr>
        <w:spacing w:after="0"/>
        <w:jc w:val="both"/>
        <w:rPr>
          <w:rFonts w:ascii="Arial" w:eastAsia="Times New Roman" w:hAnsi="Arial" w:cs="Arial"/>
          <w:szCs w:val="24"/>
          <w:u w:val="single"/>
        </w:rPr>
      </w:pPr>
      <w:r w:rsidRPr="001373F2">
        <w:rPr>
          <w:rFonts w:ascii="Arial" w:eastAsia="Times New Roman" w:hAnsi="Arial" w:cs="Arial"/>
          <w:szCs w:val="24"/>
          <w:u w:val="single"/>
        </w:rPr>
        <w:t>A referenciaigazolást kiadó neve, elérhetősége:</w:t>
      </w:r>
    </w:p>
    <w:p w:rsidR="000B01F2" w:rsidRPr="001373F2" w:rsidRDefault="000B01F2" w:rsidP="000B01F2">
      <w:pPr>
        <w:spacing w:after="0"/>
        <w:jc w:val="both"/>
        <w:rPr>
          <w:rFonts w:ascii="Arial" w:eastAsia="Times New Roman" w:hAnsi="Arial" w:cs="Arial"/>
          <w:szCs w:val="24"/>
          <w:u w:val="single"/>
        </w:rPr>
      </w:pPr>
    </w:p>
    <w:p w:rsidR="000B01F2" w:rsidRPr="001373F2" w:rsidRDefault="000B01F2" w:rsidP="000B01F2">
      <w:pPr>
        <w:spacing w:after="0"/>
        <w:jc w:val="both"/>
        <w:rPr>
          <w:rFonts w:ascii="Arial" w:eastAsia="Times New Roman" w:hAnsi="Arial" w:cs="Arial"/>
          <w:szCs w:val="24"/>
        </w:rPr>
      </w:pPr>
      <w:r w:rsidRPr="001373F2">
        <w:rPr>
          <w:rFonts w:ascii="Arial" w:eastAsia="Times New Roman" w:hAnsi="Arial" w:cs="Arial"/>
          <w:szCs w:val="24"/>
        </w:rPr>
        <w:t xml:space="preserve">Ezúton igazolom, hogy </w:t>
      </w:r>
      <w:proofErr w:type="gramStart"/>
      <w:r w:rsidRPr="001373F2">
        <w:rPr>
          <w:rFonts w:ascii="Arial" w:eastAsia="Times New Roman" w:hAnsi="Arial" w:cs="Arial"/>
          <w:szCs w:val="24"/>
        </w:rPr>
        <w:t>a(</w:t>
      </w:r>
      <w:proofErr w:type="gramEnd"/>
      <w:r w:rsidRPr="001373F2">
        <w:rPr>
          <w:rFonts w:ascii="Arial" w:eastAsia="Times New Roman" w:hAnsi="Arial" w:cs="Arial"/>
          <w:szCs w:val="24"/>
        </w:rPr>
        <w:t>z) …………………………………………………….. a szolgáltatást a szerződésnek és a szakmai előírásoknak megfelelően, a véghatáridőt betartva teljesítette.</w:t>
      </w:r>
    </w:p>
    <w:p w:rsidR="000B01F2" w:rsidRPr="001373F2" w:rsidRDefault="000B01F2" w:rsidP="000B01F2">
      <w:pPr>
        <w:spacing w:after="0"/>
        <w:jc w:val="both"/>
        <w:rPr>
          <w:rFonts w:ascii="Arial" w:eastAsia="Times New Roman" w:hAnsi="Arial" w:cs="Arial"/>
          <w:szCs w:val="24"/>
        </w:rPr>
      </w:pPr>
    </w:p>
    <w:p w:rsidR="000B01F2" w:rsidRPr="001373F2" w:rsidRDefault="000B01F2" w:rsidP="000B01F2">
      <w:pPr>
        <w:spacing w:after="0"/>
        <w:jc w:val="both"/>
        <w:rPr>
          <w:rFonts w:ascii="Arial" w:eastAsia="Times New Roman" w:hAnsi="Arial" w:cs="Arial"/>
          <w:szCs w:val="24"/>
        </w:rPr>
      </w:pPr>
      <w:r w:rsidRPr="001373F2">
        <w:rPr>
          <w:rFonts w:ascii="Arial" w:eastAsia="Times New Roman" w:hAnsi="Arial" w:cs="Arial"/>
          <w:szCs w:val="24"/>
        </w:rPr>
        <w:t>Jelen igazolást közbeszerzési eljárásban való ajánlattétel céljából adom ki.</w:t>
      </w:r>
    </w:p>
    <w:p w:rsidR="000B01F2" w:rsidRPr="001373F2" w:rsidRDefault="000B01F2" w:rsidP="000B01F2">
      <w:pPr>
        <w:spacing w:after="0"/>
        <w:jc w:val="both"/>
        <w:rPr>
          <w:rFonts w:ascii="Arial" w:eastAsia="Times New Roman" w:hAnsi="Arial" w:cs="Arial"/>
          <w:szCs w:val="24"/>
        </w:rPr>
      </w:pPr>
    </w:p>
    <w:p w:rsidR="000B01F2" w:rsidRPr="001373F2" w:rsidRDefault="000B01F2" w:rsidP="000B01F2">
      <w:pPr>
        <w:spacing w:after="0"/>
        <w:jc w:val="both"/>
        <w:rPr>
          <w:rFonts w:ascii="Arial" w:eastAsia="Times New Roman" w:hAnsi="Arial" w:cs="Arial"/>
          <w:szCs w:val="24"/>
        </w:rPr>
      </w:pPr>
    </w:p>
    <w:p w:rsidR="000B01F2" w:rsidRPr="001373F2" w:rsidRDefault="000B01F2" w:rsidP="000B01F2">
      <w:pPr>
        <w:spacing w:after="0"/>
        <w:jc w:val="both"/>
        <w:rPr>
          <w:rFonts w:ascii="Arial" w:eastAsia="Times New Roman" w:hAnsi="Arial" w:cs="Arial"/>
          <w:szCs w:val="24"/>
        </w:rPr>
      </w:pPr>
    </w:p>
    <w:p w:rsidR="000B01F2" w:rsidRPr="001373F2" w:rsidRDefault="000B01F2" w:rsidP="000B01F2">
      <w:pPr>
        <w:spacing w:after="0"/>
        <w:jc w:val="both"/>
        <w:rPr>
          <w:rFonts w:ascii="Arial" w:eastAsia="Times New Roman" w:hAnsi="Arial" w:cs="Arial"/>
          <w:szCs w:val="24"/>
        </w:rPr>
      </w:pPr>
      <w:r w:rsidRPr="001373F2">
        <w:rPr>
          <w:rFonts w:ascii="Arial" w:eastAsia="Times New Roman" w:hAnsi="Arial" w:cs="Arial"/>
          <w:szCs w:val="24"/>
        </w:rPr>
        <w:t xml:space="preserve">Kelt: </w:t>
      </w:r>
    </w:p>
    <w:p w:rsidR="000B01F2" w:rsidRPr="001373F2" w:rsidRDefault="000B01F2" w:rsidP="000B01F2">
      <w:pPr>
        <w:spacing w:after="0"/>
        <w:jc w:val="both"/>
        <w:rPr>
          <w:rFonts w:ascii="Arial" w:eastAsia="Times New Roman" w:hAnsi="Arial" w:cs="Arial"/>
          <w:szCs w:val="24"/>
        </w:rPr>
      </w:pPr>
    </w:p>
    <w:p w:rsidR="000B01F2" w:rsidRPr="001373F2" w:rsidRDefault="000B01F2" w:rsidP="000B01F2">
      <w:pPr>
        <w:spacing w:after="0"/>
        <w:jc w:val="both"/>
        <w:rPr>
          <w:rFonts w:ascii="Arial" w:eastAsia="Times New Roman" w:hAnsi="Arial" w:cs="Arial"/>
          <w:szCs w:val="24"/>
        </w:rPr>
      </w:pPr>
    </w:p>
    <w:tbl>
      <w:tblPr>
        <w:tblW w:w="0" w:type="auto"/>
        <w:tblInd w:w="4890" w:type="dxa"/>
        <w:tblCellMar>
          <w:left w:w="70" w:type="dxa"/>
          <w:right w:w="70" w:type="dxa"/>
        </w:tblCellMar>
        <w:tblLook w:val="0000" w:firstRow="0" w:lastRow="0" w:firstColumn="0" w:lastColumn="0" w:noHBand="0" w:noVBand="0"/>
      </w:tblPr>
      <w:tblGrid>
        <w:gridCol w:w="4320"/>
      </w:tblGrid>
      <w:tr w:rsidR="000B01F2" w:rsidRPr="001373F2" w:rsidTr="00E352C1">
        <w:tc>
          <w:tcPr>
            <w:tcW w:w="4320" w:type="dxa"/>
          </w:tcPr>
          <w:p w:rsidR="000B01F2" w:rsidRPr="001373F2" w:rsidRDefault="000B01F2" w:rsidP="00E352C1">
            <w:pPr>
              <w:spacing w:after="0"/>
              <w:jc w:val="center"/>
              <w:rPr>
                <w:rFonts w:ascii="Arial" w:eastAsia="Times New Roman" w:hAnsi="Arial" w:cs="Arial"/>
                <w:szCs w:val="24"/>
              </w:rPr>
            </w:pPr>
            <w:r w:rsidRPr="001373F2">
              <w:rPr>
                <w:rFonts w:ascii="Arial" w:eastAsia="Times New Roman" w:hAnsi="Arial" w:cs="Arial"/>
                <w:szCs w:val="24"/>
              </w:rPr>
              <w:t>………………………………</w:t>
            </w:r>
          </w:p>
        </w:tc>
      </w:tr>
      <w:tr w:rsidR="000B01F2" w:rsidRPr="001373F2" w:rsidTr="00E352C1">
        <w:tc>
          <w:tcPr>
            <w:tcW w:w="4320" w:type="dxa"/>
          </w:tcPr>
          <w:p w:rsidR="000B01F2" w:rsidRPr="001373F2" w:rsidRDefault="000B01F2" w:rsidP="00E352C1">
            <w:pPr>
              <w:spacing w:after="0"/>
              <w:jc w:val="center"/>
              <w:rPr>
                <w:rFonts w:ascii="Arial" w:eastAsia="Times New Roman" w:hAnsi="Arial" w:cs="Arial"/>
                <w:szCs w:val="24"/>
              </w:rPr>
            </w:pPr>
            <w:r w:rsidRPr="001373F2">
              <w:rPr>
                <w:rFonts w:ascii="Arial" w:eastAsia="Times New Roman" w:hAnsi="Arial" w:cs="Arial"/>
                <w:szCs w:val="24"/>
              </w:rPr>
              <w:t>cégszerű aláírás</w:t>
            </w:r>
          </w:p>
        </w:tc>
      </w:tr>
    </w:tbl>
    <w:p w:rsidR="000B01F2" w:rsidRPr="001373F2" w:rsidRDefault="000B01F2" w:rsidP="000B01F2">
      <w:pPr>
        <w:spacing w:after="0"/>
        <w:jc w:val="both"/>
        <w:rPr>
          <w:rFonts w:ascii="Arial" w:eastAsia="Times New Roman" w:hAnsi="Arial" w:cs="Arial"/>
          <w:szCs w:val="24"/>
        </w:rPr>
      </w:pPr>
    </w:p>
    <w:p w:rsidR="000B01F2" w:rsidRPr="001059E9" w:rsidRDefault="000B01F2" w:rsidP="000B01F2">
      <w:pPr>
        <w:spacing w:after="0" w:line="240" w:lineRule="auto"/>
        <w:rPr>
          <w:rFonts w:ascii="Arial" w:eastAsia="Times New Roman" w:hAnsi="Arial" w:cs="Arial"/>
          <w:szCs w:val="24"/>
        </w:rPr>
      </w:pPr>
      <w:r>
        <w:rPr>
          <w:rFonts w:ascii="Arial" w:eastAsia="Times New Roman" w:hAnsi="Arial" w:cs="Arial"/>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B01F2" w:rsidRPr="001373F2" w:rsidTr="00E352C1">
        <w:tc>
          <w:tcPr>
            <w:tcW w:w="4606" w:type="dxa"/>
          </w:tcPr>
          <w:p w:rsidR="000B01F2" w:rsidRPr="001373F2" w:rsidRDefault="000B01F2" w:rsidP="00E352C1">
            <w:pPr>
              <w:spacing w:after="0" w:line="240" w:lineRule="auto"/>
              <w:ind w:firstLine="426"/>
              <w:contextualSpacing/>
              <w:jc w:val="right"/>
              <w:rPr>
                <w:rFonts w:ascii="Arial" w:eastAsia="Times New Roman" w:hAnsi="Arial" w:cs="Arial"/>
                <w:szCs w:val="24"/>
                <w:lang w:eastAsia="hu-HU"/>
              </w:rPr>
            </w:pPr>
            <w:r w:rsidRPr="001373F2">
              <w:rPr>
                <w:rFonts w:ascii="Arial" w:eastAsia="Times New Roman" w:hAnsi="Arial" w:cs="Arial"/>
                <w:b/>
                <w:szCs w:val="24"/>
                <w:lang w:eastAsia="hu-HU"/>
              </w:rPr>
              <w:lastRenderedPageBreak/>
              <w:t>10. SZÁMÚ MELLÉKLET</w:t>
            </w:r>
          </w:p>
        </w:tc>
      </w:tr>
    </w:tbl>
    <w:p w:rsidR="000B01F2" w:rsidRPr="001373F2" w:rsidRDefault="000B01F2" w:rsidP="000B01F2">
      <w:pPr>
        <w:widowControl w:val="0"/>
        <w:autoSpaceDE w:val="0"/>
        <w:autoSpaceDN w:val="0"/>
        <w:adjustRightInd w:val="0"/>
        <w:spacing w:after="240" w:line="240" w:lineRule="auto"/>
        <w:rPr>
          <w:rFonts w:ascii="Arial" w:hAnsi="Arial" w:cs="Arial"/>
          <w:b/>
          <w:bCs/>
          <w:i/>
          <w:iCs/>
          <w:szCs w:val="24"/>
          <w:lang w:val="en-US" w:eastAsia="hu-HU"/>
        </w:rPr>
      </w:pPr>
    </w:p>
    <w:p w:rsidR="000B01F2" w:rsidRPr="001373F2" w:rsidRDefault="000B01F2" w:rsidP="000B01F2">
      <w:pPr>
        <w:widowControl w:val="0"/>
        <w:autoSpaceDE w:val="0"/>
        <w:autoSpaceDN w:val="0"/>
        <w:adjustRightInd w:val="0"/>
        <w:spacing w:after="240" w:line="240" w:lineRule="auto"/>
        <w:jc w:val="center"/>
        <w:rPr>
          <w:rFonts w:ascii="Arial" w:hAnsi="Arial" w:cs="Arial"/>
          <w:szCs w:val="24"/>
          <w:lang w:val="en-US" w:eastAsia="hu-HU"/>
        </w:rPr>
      </w:pPr>
      <w:r w:rsidRPr="001373F2">
        <w:rPr>
          <w:rFonts w:ascii="Arial" w:hAnsi="Arial" w:cs="Arial"/>
          <w:b/>
          <w:bCs/>
          <w:i/>
          <w:iCs/>
          <w:szCs w:val="24"/>
          <w:lang w:val="en-US" w:eastAsia="hu-HU"/>
        </w:rPr>
        <w:t>REGISZTRÁCIÓS ADATLAP ÉS NYILATKOZAT</w:t>
      </w:r>
    </w:p>
    <w:p w:rsidR="000B01F2" w:rsidRPr="001373F2" w:rsidRDefault="000B01F2" w:rsidP="000B01F2">
      <w:pPr>
        <w:spacing w:after="120"/>
        <w:ind w:left="425" w:hanging="425"/>
        <w:jc w:val="center"/>
        <w:rPr>
          <w:rFonts w:ascii="Arial" w:hAnsi="Arial" w:cs="Arial"/>
          <w:b/>
          <w:szCs w:val="24"/>
        </w:rPr>
      </w:pPr>
      <w:proofErr w:type="spellStart"/>
      <w:r w:rsidRPr="001373F2">
        <w:rPr>
          <w:rFonts w:ascii="Arial" w:hAnsi="Arial" w:cs="Arial"/>
          <w:i/>
          <w:iCs/>
          <w:szCs w:val="24"/>
          <w:lang w:val="en-US" w:eastAsia="hu-HU"/>
        </w:rPr>
        <w:t>Eljárás</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tárgya</w:t>
      </w:r>
      <w:proofErr w:type="spellEnd"/>
      <w:r w:rsidRPr="001373F2">
        <w:rPr>
          <w:rFonts w:ascii="Arial" w:hAnsi="Arial" w:cs="Arial"/>
          <w:i/>
          <w:iCs/>
          <w:szCs w:val="24"/>
          <w:lang w:val="en-US" w:eastAsia="hu-HU"/>
        </w:rPr>
        <w:t xml:space="preserve">: </w:t>
      </w:r>
      <w:r w:rsidRPr="001373F2">
        <w:rPr>
          <w:rFonts w:ascii="Arial" w:hAnsi="Arial" w:cs="Arial"/>
          <w:b/>
          <w:szCs w:val="24"/>
        </w:rPr>
        <w:t>„</w:t>
      </w:r>
      <w:r w:rsidRPr="00B05A30">
        <w:rPr>
          <w:rFonts w:ascii="Arial" w:hAnsi="Arial" w:cs="Arial"/>
          <w:b/>
          <w:szCs w:val="24"/>
        </w:rPr>
        <w:t>A Modern Városok Program második ütemében megvalósuló beruházások műszaki ellenőrzése</w:t>
      </w:r>
      <w:r w:rsidRPr="001373F2">
        <w:rPr>
          <w:rFonts w:ascii="Arial" w:hAnsi="Arial" w:cs="Arial"/>
          <w:b/>
          <w:szCs w:val="24"/>
        </w:rPr>
        <w:t>”</w:t>
      </w:r>
    </w:p>
    <w:p w:rsidR="000B01F2" w:rsidRPr="001373F2" w:rsidRDefault="000B01F2" w:rsidP="000B01F2">
      <w:pPr>
        <w:spacing w:after="0" w:line="240" w:lineRule="auto"/>
        <w:jc w:val="center"/>
        <w:rPr>
          <w:rFonts w:ascii="Arial" w:hAnsi="Arial" w:cs="Arial"/>
          <w:bCs/>
          <w:szCs w:val="24"/>
          <w:lang w:val="en-US" w:eastAsia="hu-HU"/>
        </w:rPr>
      </w:pPr>
    </w:p>
    <w:p w:rsidR="000B01F2" w:rsidRPr="001373F2" w:rsidRDefault="000B01F2" w:rsidP="000B01F2">
      <w:pPr>
        <w:widowControl w:val="0"/>
        <w:autoSpaceDE w:val="0"/>
        <w:autoSpaceDN w:val="0"/>
        <w:adjustRightInd w:val="0"/>
        <w:spacing w:after="240" w:line="240" w:lineRule="auto"/>
        <w:jc w:val="both"/>
        <w:rPr>
          <w:rFonts w:ascii="Arial" w:eastAsia="MS Mincho" w:hAnsi="Arial" w:cs="Arial"/>
          <w:bCs/>
          <w:szCs w:val="24"/>
          <w:lang w:val="en-US" w:eastAsia="hu-HU"/>
        </w:rPr>
      </w:pPr>
      <w:proofErr w:type="spellStart"/>
      <w:r w:rsidRPr="001373F2">
        <w:rPr>
          <w:rFonts w:ascii="Arial" w:hAnsi="Arial" w:cs="Arial"/>
          <w:bCs/>
          <w:szCs w:val="24"/>
          <w:lang w:val="en-US" w:eastAsia="hu-HU"/>
        </w:rPr>
        <w:t>Ajánlattev</w:t>
      </w:r>
      <w:r w:rsidRPr="001373F2">
        <w:rPr>
          <w:rFonts w:ascii="Arial" w:hAnsi="Arial" w:cs="Arial"/>
          <w:szCs w:val="24"/>
          <w:lang w:val="en-US" w:eastAsia="hu-HU"/>
        </w:rPr>
        <w:t>o</w:t>
      </w:r>
      <w:proofErr w:type="spellEnd"/>
      <w:r w:rsidRPr="001373F2">
        <w:rPr>
          <w:rFonts w:ascii="Arial" w:hAnsi="Arial" w:cs="Arial"/>
          <w:szCs w:val="24"/>
          <w:lang w:val="en-US" w:eastAsia="hu-HU"/>
        </w:rPr>
        <w:t xml:space="preserve">̋ </w:t>
      </w:r>
      <w:proofErr w:type="spellStart"/>
      <w:r w:rsidRPr="001373F2">
        <w:rPr>
          <w:rFonts w:ascii="Arial" w:hAnsi="Arial" w:cs="Arial"/>
          <w:bCs/>
          <w:szCs w:val="24"/>
          <w:lang w:val="en-US" w:eastAsia="hu-HU"/>
        </w:rPr>
        <w:t>neve</w:t>
      </w:r>
      <w:proofErr w:type="spellEnd"/>
      <w:proofErr w:type="gramStart"/>
      <w:r w:rsidRPr="001373F2">
        <w:rPr>
          <w:rFonts w:ascii="Arial" w:hAnsi="Arial" w:cs="Arial"/>
          <w:bCs/>
          <w:szCs w:val="24"/>
          <w:lang w:val="en-US" w:eastAsia="hu-HU"/>
        </w:rPr>
        <w:t>:</w:t>
      </w:r>
      <w:r w:rsidRPr="001373F2">
        <w:rPr>
          <w:rFonts w:ascii="MS Gothic" w:eastAsia="MS Mincho" w:hAnsi="MS Gothic" w:cs="MS Gothic"/>
          <w:bCs/>
          <w:szCs w:val="24"/>
          <w:lang w:val="en-US" w:eastAsia="hu-HU"/>
        </w:rPr>
        <w:t> </w:t>
      </w:r>
      <w:proofErr w:type="gramEnd"/>
    </w:p>
    <w:p w:rsidR="000B01F2" w:rsidRPr="001373F2" w:rsidRDefault="000B01F2" w:rsidP="000B01F2">
      <w:pPr>
        <w:widowControl w:val="0"/>
        <w:autoSpaceDE w:val="0"/>
        <w:autoSpaceDN w:val="0"/>
        <w:adjustRightInd w:val="0"/>
        <w:spacing w:after="240" w:line="240" w:lineRule="auto"/>
        <w:jc w:val="both"/>
        <w:rPr>
          <w:rFonts w:ascii="Arial" w:hAnsi="Arial" w:cs="Arial"/>
          <w:bCs/>
          <w:szCs w:val="24"/>
          <w:lang w:val="en-US" w:eastAsia="hu-HU"/>
        </w:rPr>
      </w:pPr>
      <w:proofErr w:type="spellStart"/>
      <w:r w:rsidRPr="001373F2">
        <w:rPr>
          <w:rFonts w:ascii="Arial" w:hAnsi="Arial" w:cs="Arial"/>
          <w:bCs/>
          <w:szCs w:val="24"/>
          <w:lang w:val="en-US" w:eastAsia="hu-HU"/>
        </w:rPr>
        <w:t>Ajánlattev</w:t>
      </w:r>
      <w:r w:rsidRPr="001373F2">
        <w:rPr>
          <w:rFonts w:ascii="Arial" w:hAnsi="Arial" w:cs="Arial"/>
          <w:szCs w:val="24"/>
          <w:lang w:val="en-US" w:eastAsia="hu-HU"/>
        </w:rPr>
        <w:t>o</w:t>
      </w:r>
      <w:proofErr w:type="spellEnd"/>
      <w:r w:rsidRPr="001373F2">
        <w:rPr>
          <w:rFonts w:ascii="Arial" w:hAnsi="Arial" w:cs="Arial"/>
          <w:szCs w:val="24"/>
          <w:lang w:val="en-US" w:eastAsia="hu-HU"/>
        </w:rPr>
        <w:t xml:space="preserve">̋ </w:t>
      </w:r>
      <w:r w:rsidRPr="001373F2">
        <w:rPr>
          <w:rFonts w:ascii="Arial" w:hAnsi="Arial" w:cs="Arial"/>
          <w:bCs/>
          <w:szCs w:val="24"/>
          <w:lang w:val="en-US" w:eastAsia="hu-HU"/>
        </w:rPr>
        <w:t>email</w:t>
      </w:r>
      <w:proofErr w:type="gramStart"/>
      <w:r w:rsidRPr="001373F2">
        <w:rPr>
          <w:rFonts w:ascii="Arial" w:hAnsi="Arial" w:cs="Arial"/>
          <w:bCs/>
          <w:szCs w:val="24"/>
          <w:lang w:val="en-US" w:eastAsia="hu-HU"/>
        </w:rPr>
        <w:t>:</w:t>
      </w:r>
      <w:r w:rsidRPr="001373F2">
        <w:rPr>
          <w:rFonts w:ascii="MS Gothic" w:eastAsia="MS Mincho" w:hAnsi="MS Gothic" w:cs="MS Gothic"/>
          <w:bCs/>
          <w:szCs w:val="24"/>
          <w:lang w:val="en-US" w:eastAsia="hu-HU"/>
        </w:rPr>
        <w:t> </w:t>
      </w:r>
      <w:proofErr w:type="gramEnd"/>
      <w:r w:rsidRPr="001373F2">
        <w:rPr>
          <w:rFonts w:ascii="Arial" w:hAnsi="Arial" w:cs="Arial"/>
          <w:bCs/>
          <w:szCs w:val="24"/>
          <w:lang w:val="en-US" w:eastAsia="hu-HU"/>
        </w:rPr>
        <w:t xml:space="preserve"> </w:t>
      </w:r>
    </w:p>
    <w:p w:rsidR="000B01F2" w:rsidRPr="001373F2" w:rsidRDefault="000B01F2" w:rsidP="000B01F2">
      <w:pPr>
        <w:widowControl w:val="0"/>
        <w:autoSpaceDE w:val="0"/>
        <w:autoSpaceDN w:val="0"/>
        <w:adjustRightInd w:val="0"/>
        <w:spacing w:after="240" w:line="240" w:lineRule="auto"/>
        <w:jc w:val="both"/>
        <w:rPr>
          <w:rFonts w:ascii="Arial" w:eastAsia="MS Mincho" w:hAnsi="Arial" w:cs="Arial"/>
          <w:bCs/>
          <w:szCs w:val="24"/>
          <w:lang w:val="en-US" w:eastAsia="hu-HU"/>
        </w:rPr>
      </w:pPr>
      <w:proofErr w:type="spellStart"/>
      <w:r w:rsidRPr="001373F2">
        <w:rPr>
          <w:rFonts w:ascii="Arial" w:hAnsi="Arial" w:cs="Arial"/>
          <w:bCs/>
          <w:szCs w:val="24"/>
          <w:lang w:val="en-US" w:eastAsia="hu-HU"/>
        </w:rPr>
        <w:t>Ajánlattev</w:t>
      </w:r>
      <w:r w:rsidRPr="001373F2">
        <w:rPr>
          <w:rFonts w:ascii="Arial" w:hAnsi="Arial" w:cs="Arial"/>
          <w:szCs w:val="24"/>
          <w:lang w:val="en-US" w:eastAsia="hu-HU"/>
        </w:rPr>
        <w:t>o</w:t>
      </w:r>
      <w:proofErr w:type="spellEnd"/>
      <w:r w:rsidRPr="001373F2">
        <w:rPr>
          <w:rFonts w:ascii="Arial" w:hAnsi="Arial" w:cs="Arial"/>
          <w:szCs w:val="24"/>
          <w:lang w:val="en-US" w:eastAsia="hu-HU"/>
        </w:rPr>
        <w:t xml:space="preserve">̋ </w:t>
      </w:r>
      <w:r w:rsidRPr="001373F2">
        <w:rPr>
          <w:rFonts w:ascii="Arial" w:hAnsi="Arial" w:cs="Arial"/>
          <w:bCs/>
          <w:szCs w:val="24"/>
          <w:lang w:val="en-US" w:eastAsia="hu-HU"/>
        </w:rPr>
        <w:t>fax</w:t>
      </w:r>
      <w:proofErr w:type="gramStart"/>
      <w:r w:rsidRPr="001373F2">
        <w:rPr>
          <w:rFonts w:ascii="Arial" w:hAnsi="Arial" w:cs="Arial"/>
          <w:bCs/>
          <w:szCs w:val="24"/>
          <w:lang w:val="en-US" w:eastAsia="hu-HU"/>
        </w:rPr>
        <w:t>:</w:t>
      </w:r>
      <w:r w:rsidRPr="001373F2">
        <w:rPr>
          <w:rFonts w:ascii="MS Gothic" w:eastAsia="MS Mincho" w:hAnsi="MS Gothic" w:cs="MS Gothic"/>
          <w:bCs/>
          <w:szCs w:val="24"/>
          <w:lang w:val="en-US" w:eastAsia="hu-HU"/>
        </w:rPr>
        <w:t> </w:t>
      </w:r>
      <w:proofErr w:type="gramEnd"/>
    </w:p>
    <w:p w:rsidR="000B01F2" w:rsidRPr="001373F2" w:rsidRDefault="000B01F2" w:rsidP="000B01F2">
      <w:pPr>
        <w:widowControl w:val="0"/>
        <w:autoSpaceDE w:val="0"/>
        <w:autoSpaceDN w:val="0"/>
        <w:adjustRightInd w:val="0"/>
        <w:spacing w:after="240" w:line="240" w:lineRule="auto"/>
        <w:jc w:val="both"/>
        <w:rPr>
          <w:rFonts w:ascii="Arial" w:hAnsi="Arial" w:cs="Arial"/>
          <w:bCs/>
          <w:szCs w:val="24"/>
          <w:lang w:val="en-US" w:eastAsia="hu-HU"/>
        </w:rPr>
      </w:pPr>
      <w:proofErr w:type="spellStart"/>
      <w:r w:rsidRPr="001373F2">
        <w:rPr>
          <w:rFonts w:ascii="Arial" w:hAnsi="Arial" w:cs="Arial"/>
          <w:bCs/>
          <w:szCs w:val="24"/>
          <w:lang w:val="en-US" w:eastAsia="hu-HU"/>
        </w:rPr>
        <w:t>Ajánlattev</w:t>
      </w:r>
      <w:r w:rsidRPr="001373F2">
        <w:rPr>
          <w:rFonts w:ascii="Arial" w:hAnsi="Arial" w:cs="Arial"/>
          <w:szCs w:val="24"/>
          <w:lang w:val="en-US" w:eastAsia="hu-HU"/>
        </w:rPr>
        <w:t>o</w:t>
      </w:r>
      <w:proofErr w:type="spellEnd"/>
      <w:r w:rsidRPr="001373F2">
        <w:rPr>
          <w:rFonts w:ascii="Arial" w:hAnsi="Arial" w:cs="Arial"/>
          <w:szCs w:val="24"/>
          <w:lang w:val="en-US" w:eastAsia="hu-HU"/>
        </w:rPr>
        <w:t xml:space="preserve">̋ </w:t>
      </w:r>
      <w:proofErr w:type="spellStart"/>
      <w:r w:rsidRPr="001373F2">
        <w:rPr>
          <w:rFonts w:ascii="Arial" w:hAnsi="Arial" w:cs="Arial"/>
          <w:bCs/>
          <w:szCs w:val="24"/>
          <w:lang w:val="en-US" w:eastAsia="hu-HU"/>
        </w:rPr>
        <w:t>kapcsolattartójának</w:t>
      </w:r>
      <w:proofErr w:type="spellEnd"/>
      <w:r w:rsidRPr="001373F2">
        <w:rPr>
          <w:rFonts w:ascii="Arial" w:hAnsi="Arial" w:cs="Arial"/>
          <w:bCs/>
          <w:szCs w:val="24"/>
          <w:lang w:val="en-US" w:eastAsia="hu-HU"/>
        </w:rPr>
        <w:t xml:space="preserve"> </w:t>
      </w:r>
      <w:proofErr w:type="spellStart"/>
      <w:r w:rsidRPr="001373F2">
        <w:rPr>
          <w:rFonts w:ascii="Arial" w:hAnsi="Arial" w:cs="Arial"/>
          <w:bCs/>
          <w:szCs w:val="24"/>
          <w:lang w:val="en-US" w:eastAsia="hu-HU"/>
        </w:rPr>
        <w:t>neve</w:t>
      </w:r>
      <w:proofErr w:type="spellEnd"/>
      <w:r w:rsidRPr="001373F2">
        <w:rPr>
          <w:rFonts w:ascii="Arial" w:hAnsi="Arial" w:cs="Arial"/>
          <w:bCs/>
          <w:szCs w:val="24"/>
          <w:lang w:val="en-US" w:eastAsia="hu-HU"/>
        </w:rPr>
        <w:t xml:space="preserve">: </w:t>
      </w:r>
    </w:p>
    <w:p w:rsidR="000B01F2" w:rsidRPr="001373F2" w:rsidRDefault="000B01F2" w:rsidP="000B01F2">
      <w:pPr>
        <w:widowControl w:val="0"/>
        <w:autoSpaceDE w:val="0"/>
        <w:autoSpaceDN w:val="0"/>
        <w:adjustRightInd w:val="0"/>
        <w:spacing w:after="240" w:line="240" w:lineRule="auto"/>
        <w:jc w:val="both"/>
        <w:rPr>
          <w:rFonts w:ascii="Arial" w:hAnsi="Arial" w:cs="Arial"/>
          <w:szCs w:val="24"/>
          <w:lang w:val="en-US" w:eastAsia="hu-HU"/>
        </w:rPr>
      </w:pPr>
      <w:proofErr w:type="spellStart"/>
      <w:r w:rsidRPr="001373F2">
        <w:rPr>
          <w:rFonts w:ascii="Arial" w:hAnsi="Arial" w:cs="Arial"/>
          <w:bCs/>
          <w:szCs w:val="24"/>
          <w:lang w:val="en-US" w:eastAsia="hu-HU"/>
        </w:rPr>
        <w:t>Kapcsolattartó</w:t>
      </w:r>
      <w:proofErr w:type="spellEnd"/>
      <w:r w:rsidRPr="001373F2">
        <w:rPr>
          <w:rFonts w:ascii="Arial" w:hAnsi="Arial" w:cs="Arial"/>
          <w:bCs/>
          <w:szCs w:val="24"/>
          <w:lang w:val="en-US" w:eastAsia="hu-HU"/>
        </w:rPr>
        <w:t xml:space="preserve"> </w:t>
      </w:r>
      <w:proofErr w:type="spellStart"/>
      <w:r w:rsidRPr="001373F2">
        <w:rPr>
          <w:rFonts w:ascii="Arial" w:hAnsi="Arial" w:cs="Arial"/>
          <w:bCs/>
          <w:szCs w:val="24"/>
          <w:lang w:val="en-US" w:eastAsia="hu-HU"/>
        </w:rPr>
        <w:t>elérhet</w:t>
      </w:r>
      <w:r w:rsidRPr="001373F2">
        <w:rPr>
          <w:rFonts w:ascii="Arial" w:hAnsi="Arial" w:cs="Arial"/>
          <w:szCs w:val="24"/>
          <w:lang w:val="en-US" w:eastAsia="hu-HU"/>
        </w:rPr>
        <w:t>ő</w:t>
      </w:r>
      <w:r w:rsidRPr="001373F2">
        <w:rPr>
          <w:rFonts w:ascii="Arial" w:hAnsi="Arial" w:cs="Arial"/>
          <w:bCs/>
          <w:szCs w:val="24"/>
          <w:lang w:val="en-US" w:eastAsia="hu-HU"/>
        </w:rPr>
        <w:t>sége</w:t>
      </w:r>
      <w:proofErr w:type="spellEnd"/>
      <w:r w:rsidRPr="001373F2">
        <w:rPr>
          <w:rFonts w:ascii="Arial" w:hAnsi="Arial" w:cs="Arial"/>
          <w:bCs/>
          <w:szCs w:val="24"/>
          <w:lang w:val="en-US" w:eastAsia="hu-HU"/>
        </w:rPr>
        <w:t xml:space="preserve"> (</w:t>
      </w:r>
      <w:proofErr w:type="spellStart"/>
      <w:r w:rsidRPr="001373F2">
        <w:rPr>
          <w:rFonts w:ascii="Arial" w:hAnsi="Arial" w:cs="Arial"/>
          <w:bCs/>
          <w:szCs w:val="24"/>
          <w:lang w:val="en-US" w:eastAsia="hu-HU"/>
        </w:rPr>
        <w:t>telefon</w:t>
      </w:r>
      <w:proofErr w:type="spellEnd"/>
      <w:r w:rsidRPr="001373F2">
        <w:rPr>
          <w:rFonts w:ascii="Arial" w:hAnsi="Arial" w:cs="Arial"/>
          <w:bCs/>
          <w:szCs w:val="24"/>
          <w:lang w:val="en-US" w:eastAsia="hu-HU"/>
        </w:rPr>
        <w:t xml:space="preserve">, email): </w:t>
      </w:r>
    </w:p>
    <w:p w:rsidR="000B01F2" w:rsidRPr="001373F2" w:rsidRDefault="000B01F2" w:rsidP="000B01F2">
      <w:pPr>
        <w:spacing w:after="120"/>
        <w:jc w:val="both"/>
        <w:rPr>
          <w:rFonts w:ascii="Arial" w:hAnsi="Arial" w:cs="Arial"/>
          <w:szCs w:val="24"/>
          <w:lang w:val="en-US" w:eastAsia="hu-HU"/>
        </w:rPr>
      </w:pPr>
      <w:r w:rsidRPr="001373F2">
        <w:rPr>
          <w:rFonts w:ascii="Arial" w:hAnsi="Arial" w:cs="Arial"/>
          <w:szCs w:val="24"/>
          <w:lang w:val="en-US" w:eastAsia="hu-HU"/>
        </w:rPr>
        <w:t xml:space="preserve">Alulírott....................................................................................................................................... </w:t>
      </w:r>
      <w:proofErr w:type="spellStart"/>
      <w:r w:rsidRPr="001373F2">
        <w:rPr>
          <w:rFonts w:ascii="Arial" w:hAnsi="Arial" w:cs="Arial"/>
          <w:szCs w:val="24"/>
          <w:lang w:val="en-US" w:eastAsia="hu-HU"/>
        </w:rPr>
        <w:t>ajánlattevo</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szervezet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cégjegyzésre</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jogosult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képviselője</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az</w:t>
      </w:r>
      <w:proofErr w:type="spellEnd"/>
      <w:r w:rsidRPr="001373F2">
        <w:rPr>
          <w:rFonts w:ascii="Arial" w:hAnsi="Arial" w:cs="Arial"/>
          <w:szCs w:val="24"/>
          <w:lang w:val="en-US" w:eastAsia="hu-HU"/>
        </w:rPr>
        <w:t xml:space="preserve"> </w:t>
      </w:r>
      <w:r w:rsidRPr="001373F2">
        <w:rPr>
          <w:rFonts w:ascii="Arial" w:hAnsi="Arial" w:cs="Arial"/>
          <w:b/>
          <w:szCs w:val="24"/>
        </w:rPr>
        <w:t>„</w:t>
      </w:r>
      <w:r w:rsidRPr="00FC6558">
        <w:rPr>
          <w:rFonts w:ascii="Arial" w:hAnsi="Arial" w:cs="Arial"/>
          <w:b/>
          <w:szCs w:val="24"/>
        </w:rPr>
        <w:t>A Modern Városok Program második ütemében megvalósuló beruházások műszaki ellenőrzése</w:t>
      </w:r>
      <w:r w:rsidRPr="001373F2">
        <w:rPr>
          <w:rFonts w:ascii="Arial" w:hAnsi="Arial" w:cs="Arial"/>
          <w:b/>
          <w:szCs w:val="24"/>
        </w:rPr>
        <w:t>”</w:t>
      </w:r>
      <w:r w:rsidRPr="001373F2">
        <w:rPr>
          <w:rFonts w:ascii="Arial" w:hAnsi="Arial" w:cs="Arial"/>
          <w:i/>
          <w:iCs/>
          <w:szCs w:val="24"/>
          <w:lang w:val="en-US" w:eastAsia="hu-HU"/>
        </w:rPr>
        <w:t xml:space="preserve"> </w:t>
      </w:r>
      <w:proofErr w:type="spellStart"/>
      <w:r w:rsidRPr="001373F2">
        <w:rPr>
          <w:rFonts w:ascii="Arial" w:hAnsi="Arial" w:cs="Arial"/>
          <w:szCs w:val="24"/>
          <w:lang w:val="en-US" w:eastAsia="hu-HU"/>
        </w:rPr>
        <w:t>tárgyban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kiírt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közbeszerzési</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eljárás</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során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nyilatkozom</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hogy</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az</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ajánlatkéro</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által</w:t>
      </w:r>
      <w:proofErr w:type="spellEnd"/>
      <w:r w:rsidRPr="001373F2">
        <w:rPr>
          <w:rFonts w:ascii="Arial" w:hAnsi="Arial" w:cs="Arial"/>
          <w:szCs w:val="24"/>
          <w:lang w:val="en-US" w:eastAsia="hu-HU"/>
        </w:rPr>
        <w:t xml:space="preserve"> a </w:t>
      </w:r>
      <w:proofErr w:type="spellStart"/>
      <w:r w:rsidRPr="001373F2">
        <w:rPr>
          <w:rFonts w:ascii="Arial" w:hAnsi="Arial" w:cs="Arial"/>
          <w:szCs w:val="24"/>
          <w:lang w:val="en-US" w:eastAsia="hu-HU"/>
        </w:rPr>
        <w:t>gazdasági</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szereplők</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számára</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elektronikus</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úton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korlátlanul</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és</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teljes</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körűen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térítésmentesen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hozzáférhetővé</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tett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közbeszerzési</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dokumentumokat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letöltöttem</w:t>
      </w:r>
      <w:proofErr w:type="spellEnd"/>
      <w:r w:rsidRPr="001373F2">
        <w:rPr>
          <w:rFonts w:ascii="Arial" w:hAnsi="Arial" w:cs="Arial"/>
          <w:szCs w:val="24"/>
          <w:lang w:val="en-US" w:eastAsia="hu-HU"/>
        </w:rPr>
        <w:t xml:space="preserve">. </w:t>
      </w:r>
    </w:p>
    <w:p w:rsidR="000B01F2" w:rsidRPr="001373F2" w:rsidRDefault="000B01F2" w:rsidP="000B01F2">
      <w:pPr>
        <w:widowControl w:val="0"/>
        <w:autoSpaceDE w:val="0"/>
        <w:autoSpaceDN w:val="0"/>
        <w:adjustRightInd w:val="0"/>
        <w:spacing w:after="240" w:line="240" w:lineRule="auto"/>
        <w:jc w:val="both"/>
        <w:rPr>
          <w:rFonts w:ascii="Arial" w:hAnsi="Arial" w:cs="Arial"/>
          <w:szCs w:val="24"/>
          <w:lang w:val="en-US" w:eastAsia="hu-HU"/>
        </w:rPr>
      </w:pPr>
    </w:p>
    <w:p w:rsidR="000B01F2" w:rsidRPr="0056611E" w:rsidRDefault="000B01F2" w:rsidP="000B01F2">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B01F2" w:rsidRPr="0056611E" w:rsidRDefault="000B01F2" w:rsidP="000B01F2">
      <w:pPr>
        <w:suppressAutoHyphens/>
        <w:spacing w:after="0"/>
        <w:rPr>
          <w:rFonts w:ascii="Arial" w:hAnsi="Arial" w:cs="Arial"/>
          <w:szCs w:val="24"/>
          <w:lang w:eastAsia="ar-SA"/>
        </w:rPr>
      </w:pP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B01F2" w:rsidRPr="0056611E" w:rsidRDefault="000B01F2" w:rsidP="000B01F2">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B01F2" w:rsidRPr="001373F2" w:rsidRDefault="000B01F2" w:rsidP="000B01F2">
      <w:pPr>
        <w:spacing w:after="0" w:line="240" w:lineRule="auto"/>
        <w:rPr>
          <w:rFonts w:ascii="Arial" w:eastAsia="Times New Roman" w:hAnsi="Arial" w:cs="Arial"/>
          <w:b/>
          <w:bCs/>
          <w:smallCaps/>
          <w:color w:val="000000"/>
          <w:szCs w:val="24"/>
        </w:rPr>
      </w:pPr>
    </w:p>
    <w:p w:rsidR="000B01F2" w:rsidRPr="001373F2" w:rsidRDefault="000B01F2" w:rsidP="000B01F2">
      <w:pPr>
        <w:spacing w:after="0" w:line="240" w:lineRule="auto"/>
        <w:rPr>
          <w:rFonts w:ascii="Arial" w:hAnsi="Arial" w:cs="Arial"/>
          <w:b/>
          <w:bCs/>
          <w:smallCaps/>
          <w:color w:val="000000"/>
          <w:sz w:val="32"/>
          <w:szCs w:val="24"/>
          <w14:shadow w14:blurRad="50800" w14:dist="38100" w14:dir="2700000" w14:sx="100000" w14:sy="100000" w14:kx="0" w14:ky="0" w14:algn="tl">
            <w14:srgbClr w14:val="000000">
              <w14:alpha w14:val="60000"/>
            </w14:srgbClr>
          </w14:shadow>
        </w:rPr>
      </w:pPr>
      <w:r w:rsidRPr="001373F2">
        <w:rPr>
          <w:rFonts w:ascii="Arial" w:hAnsi="Arial" w:cs="Arial"/>
          <w14:shadow w14:blurRad="50800" w14:dist="38100" w14:dir="2700000" w14:sx="100000" w14:sy="100000" w14:kx="0" w14:ky="0" w14:algn="tl">
            <w14:srgbClr w14:val="000000">
              <w14:alpha w14:val="60000"/>
            </w14:srgbClr>
          </w14:shadow>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B01F2" w:rsidRPr="001373F2" w:rsidTr="00E352C1">
        <w:tc>
          <w:tcPr>
            <w:tcW w:w="4606" w:type="dxa"/>
          </w:tcPr>
          <w:p w:rsidR="000B01F2" w:rsidRPr="001373F2" w:rsidRDefault="000B01F2" w:rsidP="00E352C1">
            <w:pPr>
              <w:spacing w:after="0" w:line="240" w:lineRule="auto"/>
              <w:ind w:firstLine="426"/>
              <w:contextualSpacing/>
              <w:jc w:val="right"/>
              <w:rPr>
                <w:rFonts w:ascii="Arial" w:eastAsia="Times New Roman" w:hAnsi="Arial" w:cs="Arial"/>
                <w:szCs w:val="24"/>
                <w:lang w:eastAsia="hu-HU"/>
              </w:rPr>
            </w:pPr>
            <w:r>
              <w:rPr>
                <w:rFonts w:ascii="Arial" w:eastAsia="Times New Roman" w:hAnsi="Arial" w:cs="Arial"/>
                <w:b/>
                <w:szCs w:val="24"/>
                <w:lang w:eastAsia="hu-HU"/>
              </w:rPr>
              <w:lastRenderedPageBreak/>
              <w:t>11</w:t>
            </w:r>
            <w:r w:rsidRPr="001373F2">
              <w:rPr>
                <w:rFonts w:ascii="Arial" w:eastAsia="Times New Roman" w:hAnsi="Arial" w:cs="Arial"/>
                <w:b/>
                <w:szCs w:val="24"/>
                <w:lang w:eastAsia="hu-HU"/>
              </w:rPr>
              <w:t>. SZÁMÚ MELLÉKLET</w:t>
            </w:r>
          </w:p>
        </w:tc>
      </w:tr>
    </w:tbl>
    <w:p w:rsidR="000B01F2" w:rsidRPr="00830FF6" w:rsidRDefault="000B01F2" w:rsidP="000B01F2">
      <w:pPr>
        <w:widowControl w:val="0"/>
        <w:autoSpaceDE w:val="0"/>
        <w:autoSpaceDN w:val="0"/>
        <w:adjustRightInd w:val="0"/>
        <w:spacing w:after="240" w:line="240" w:lineRule="auto"/>
        <w:jc w:val="both"/>
        <w:rPr>
          <w:rFonts w:ascii="Arial" w:hAnsi="Arial" w:cs="Arial"/>
          <w:b/>
          <w:szCs w:val="24"/>
        </w:rPr>
      </w:pPr>
    </w:p>
    <w:p w:rsidR="000B01F2" w:rsidRPr="00ED45C2" w:rsidRDefault="000B01F2" w:rsidP="000B01F2">
      <w:pPr>
        <w:spacing w:after="0" w:line="240" w:lineRule="auto"/>
        <w:contextualSpacing/>
        <w:jc w:val="center"/>
        <w:rPr>
          <w:rFonts w:ascii="Arial" w:hAnsi="Arial" w:cs="Arial"/>
          <w:b/>
          <w:szCs w:val="24"/>
        </w:rPr>
      </w:pPr>
      <w:r w:rsidRPr="00CE72CF">
        <w:rPr>
          <w:rFonts w:ascii="Arial" w:hAnsi="Arial" w:cs="Arial"/>
          <w:b/>
          <w:szCs w:val="24"/>
        </w:rPr>
        <w:t>„</w:t>
      </w:r>
      <w:r w:rsidRPr="00B05A30">
        <w:rPr>
          <w:rFonts w:ascii="Arial" w:hAnsi="Arial" w:cs="Arial"/>
          <w:b/>
          <w:szCs w:val="24"/>
        </w:rPr>
        <w:t>A Modern Városok Program második ütemében megvalósuló beruházások műszaki ellenőrzése</w:t>
      </w:r>
      <w:r w:rsidRPr="00CE72CF">
        <w:rPr>
          <w:rFonts w:ascii="Arial" w:hAnsi="Arial" w:cs="Arial"/>
          <w:b/>
          <w:szCs w:val="24"/>
        </w:rPr>
        <w:t>”</w:t>
      </w:r>
    </w:p>
    <w:p w:rsidR="000B01F2" w:rsidRPr="002E5B1A" w:rsidRDefault="000B01F2" w:rsidP="000B01F2">
      <w:pPr>
        <w:spacing w:after="0" w:line="240" w:lineRule="auto"/>
        <w:contextualSpacing/>
        <w:jc w:val="center"/>
        <w:rPr>
          <w:rFonts w:ascii="Arial" w:hAnsi="Arial" w:cs="Arial"/>
          <w:b/>
          <w:szCs w:val="24"/>
        </w:rPr>
      </w:pPr>
    </w:p>
    <w:p w:rsidR="000B01F2" w:rsidRPr="00CE72CF" w:rsidRDefault="000B01F2" w:rsidP="000B01F2">
      <w:pPr>
        <w:spacing w:after="0" w:line="240" w:lineRule="auto"/>
        <w:contextualSpacing/>
        <w:jc w:val="center"/>
        <w:rPr>
          <w:rFonts w:ascii="Arial" w:hAnsi="Arial" w:cs="Arial"/>
          <w:b/>
          <w:szCs w:val="24"/>
        </w:rPr>
      </w:pPr>
      <w:r w:rsidRPr="00CE72CF">
        <w:rPr>
          <w:rFonts w:ascii="Arial" w:hAnsi="Arial" w:cs="Arial"/>
          <w:b/>
          <w:szCs w:val="24"/>
        </w:rPr>
        <w:t>NYILATKOZAT</w:t>
      </w:r>
    </w:p>
    <w:p w:rsidR="000B01F2" w:rsidRPr="00ED45C2" w:rsidRDefault="000B01F2" w:rsidP="000B01F2">
      <w:pPr>
        <w:spacing w:after="0" w:line="240" w:lineRule="auto"/>
        <w:jc w:val="center"/>
        <w:rPr>
          <w:rFonts w:ascii="Arial" w:hAnsi="Arial" w:cs="Arial"/>
          <w:b/>
          <w:caps/>
          <w:szCs w:val="24"/>
        </w:rPr>
      </w:pPr>
      <w:r w:rsidRPr="00ED45C2">
        <w:rPr>
          <w:rFonts w:ascii="Arial" w:hAnsi="Arial" w:cs="Arial"/>
          <w:b/>
          <w:caps/>
          <w:szCs w:val="24"/>
        </w:rPr>
        <w:t xml:space="preserve">nyertesség esetén </w:t>
      </w:r>
      <w:proofErr w:type="gramStart"/>
      <w:r w:rsidRPr="00ED45C2">
        <w:rPr>
          <w:rFonts w:ascii="Arial" w:hAnsi="Arial" w:cs="Arial"/>
          <w:b/>
          <w:caps/>
          <w:szCs w:val="24"/>
        </w:rPr>
        <w:t>a</w:t>
      </w:r>
      <w:proofErr w:type="gramEnd"/>
      <w:r w:rsidRPr="00ED45C2">
        <w:rPr>
          <w:rFonts w:ascii="Arial" w:hAnsi="Arial" w:cs="Arial"/>
          <w:b/>
          <w:caps/>
          <w:szCs w:val="24"/>
        </w:rPr>
        <w:t xml:space="preserve"> szerződés feltöltéséhez szükséges adatokról</w:t>
      </w:r>
    </w:p>
    <w:p w:rsidR="000B01F2" w:rsidRPr="00ED45C2" w:rsidRDefault="000B01F2" w:rsidP="000B01F2">
      <w:pPr>
        <w:spacing w:after="0" w:line="240" w:lineRule="auto"/>
        <w:jc w:val="center"/>
        <w:rPr>
          <w:rFonts w:ascii="Arial" w:hAnsi="Arial" w:cs="Arial"/>
          <w:b/>
          <w:caps/>
          <w:szCs w:val="24"/>
        </w:rPr>
      </w:pPr>
    </w:p>
    <w:p w:rsidR="000B01F2" w:rsidRPr="00ED45C2" w:rsidRDefault="000B01F2" w:rsidP="000B01F2">
      <w:pPr>
        <w:spacing w:after="0" w:line="240" w:lineRule="auto"/>
        <w:jc w:val="both"/>
        <w:rPr>
          <w:rFonts w:ascii="Arial" w:hAnsi="Arial" w:cs="Arial"/>
          <w:szCs w:val="24"/>
        </w:rPr>
      </w:pPr>
    </w:p>
    <w:p w:rsidR="000B01F2" w:rsidRPr="002E5B1A" w:rsidRDefault="000B01F2" w:rsidP="000B01F2">
      <w:pPr>
        <w:spacing w:after="0" w:line="264" w:lineRule="auto"/>
        <w:contextualSpacing/>
        <w:jc w:val="center"/>
        <w:rPr>
          <w:rFonts w:ascii="Arial" w:eastAsia="Times New Roman" w:hAnsi="Arial" w:cs="Arial"/>
          <w:szCs w:val="24"/>
          <w:lang w:eastAsia="hu-HU"/>
        </w:rPr>
      </w:pPr>
      <w:proofErr w:type="gramStart"/>
      <w:r w:rsidRPr="002E5B1A">
        <w:rPr>
          <w:rFonts w:ascii="Arial" w:eastAsia="Times New Roman" w:hAnsi="Arial" w:cs="Arial"/>
          <w:szCs w:val="24"/>
          <w:lang w:eastAsia="hu-HU"/>
        </w:rPr>
        <w:t>Alulírott …</w:t>
      </w:r>
      <w:proofErr w:type="gramEnd"/>
      <w:r w:rsidRPr="002E5B1A">
        <w:rPr>
          <w:rFonts w:ascii="Arial" w:eastAsia="Times New Roman" w:hAnsi="Arial" w:cs="Arial"/>
          <w:szCs w:val="24"/>
          <w:lang w:eastAsia="hu-HU"/>
        </w:rPr>
        <w:t xml:space="preserve">………………….. társaság (ajánlattevő), melyet képvisel: …………………………… </w:t>
      </w:r>
    </w:p>
    <w:p w:rsidR="000B01F2" w:rsidRPr="002E5B1A" w:rsidRDefault="000B01F2" w:rsidP="000B01F2">
      <w:pPr>
        <w:spacing w:after="0" w:line="264" w:lineRule="auto"/>
        <w:contextualSpacing/>
        <w:rPr>
          <w:rFonts w:ascii="Arial" w:eastAsia="Times New Roman" w:hAnsi="Arial" w:cs="Arial"/>
          <w:szCs w:val="24"/>
          <w:lang w:eastAsia="hu-HU"/>
        </w:rPr>
      </w:pPr>
    </w:p>
    <w:p w:rsidR="000B01F2" w:rsidRPr="002E5B1A" w:rsidRDefault="000B01F2" w:rsidP="000B01F2">
      <w:pPr>
        <w:spacing w:after="0" w:line="264" w:lineRule="auto"/>
        <w:contextualSpacing/>
        <w:jc w:val="center"/>
        <w:rPr>
          <w:rFonts w:ascii="Arial" w:eastAsia="Times New Roman" w:hAnsi="Arial" w:cs="Arial"/>
          <w:b/>
          <w:szCs w:val="24"/>
          <w:lang w:eastAsia="hu-HU"/>
        </w:rPr>
      </w:pPr>
      <w:proofErr w:type="gramStart"/>
      <w:r w:rsidRPr="002E5B1A">
        <w:rPr>
          <w:rFonts w:ascii="Arial" w:eastAsia="Times New Roman" w:hAnsi="Arial" w:cs="Arial"/>
          <w:b/>
          <w:spacing w:val="40"/>
          <w:szCs w:val="24"/>
          <w:lang w:eastAsia="hu-HU"/>
        </w:rPr>
        <w:t>az</w:t>
      </w:r>
      <w:proofErr w:type="gramEnd"/>
      <w:r w:rsidRPr="002E5B1A">
        <w:rPr>
          <w:rFonts w:ascii="Arial" w:eastAsia="Times New Roman" w:hAnsi="Arial" w:cs="Arial"/>
          <w:b/>
          <w:spacing w:val="40"/>
          <w:szCs w:val="24"/>
          <w:lang w:eastAsia="hu-HU"/>
        </w:rPr>
        <w:t xml:space="preserve"> alábbi nyilatkozatot tesszük</w:t>
      </w:r>
      <w:r w:rsidRPr="002E5B1A">
        <w:rPr>
          <w:rFonts w:ascii="Arial" w:eastAsia="Times New Roman" w:hAnsi="Arial" w:cs="Arial"/>
          <w:b/>
          <w:szCs w:val="24"/>
          <w:lang w:eastAsia="hu-HU"/>
        </w:rPr>
        <w:t>:</w:t>
      </w:r>
    </w:p>
    <w:p w:rsidR="000B01F2" w:rsidRPr="002E5B1A" w:rsidRDefault="000B01F2" w:rsidP="000B01F2">
      <w:pPr>
        <w:spacing w:after="0" w:line="264" w:lineRule="auto"/>
        <w:contextualSpacing/>
        <w:rPr>
          <w:rFonts w:ascii="Arial" w:eastAsia="Times New Roman" w:hAnsi="Arial" w:cs="Arial"/>
          <w:szCs w:val="24"/>
          <w:lang w:eastAsia="hu-HU"/>
        </w:rPr>
      </w:pPr>
    </w:p>
    <w:p w:rsidR="000B01F2" w:rsidRPr="002E5B1A" w:rsidRDefault="000B01F2" w:rsidP="000B01F2">
      <w:pPr>
        <w:spacing w:after="0" w:line="264" w:lineRule="auto"/>
        <w:ind w:left="357"/>
        <w:contextualSpacing/>
        <w:jc w:val="both"/>
        <w:rPr>
          <w:rFonts w:ascii="Arial" w:eastAsia="Times New Roman" w:hAnsi="Arial" w:cs="Arial"/>
          <w:szCs w:val="24"/>
          <w:lang w:eastAsia="hu-HU"/>
        </w:rPr>
      </w:pPr>
      <w:r w:rsidRPr="002E5B1A">
        <w:rPr>
          <w:rFonts w:ascii="Arial" w:eastAsia="Times New Roman" w:hAnsi="Arial" w:cs="Arial"/>
          <w:szCs w:val="24"/>
          <w:lang w:eastAsia="hu-HU"/>
        </w:rPr>
        <w:t>Nyertességünk esetén:</w:t>
      </w:r>
    </w:p>
    <w:p w:rsidR="000B01F2" w:rsidRPr="00ED45C2" w:rsidRDefault="000B01F2" w:rsidP="000B01F2">
      <w:pPr>
        <w:spacing w:after="0" w:line="240" w:lineRule="auto"/>
        <w:ind w:left="357"/>
        <w:contextualSpacing/>
        <w:jc w:val="both"/>
        <w:rPr>
          <w:rFonts w:ascii="Arial" w:hAnsi="Arial" w:cs="Arial"/>
          <w:szCs w:val="24"/>
        </w:rPr>
      </w:pPr>
    </w:p>
    <w:p w:rsidR="000B01F2" w:rsidRPr="00ED45C2" w:rsidRDefault="000B01F2" w:rsidP="000B01F2">
      <w:pPr>
        <w:spacing w:after="0" w:line="240" w:lineRule="auto"/>
        <w:ind w:left="357"/>
        <w:contextualSpacing/>
        <w:jc w:val="both"/>
        <w:rPr>
          <w:rFonts w:ascii="Arial" w:hAnsi="Arial" w:cs="Arial"/>
          <w:szCs w:val="24"/>
        </w:rPr>
      </w:pPr>
    </w:p>
    <w:p w:rsidR="000B01F2" w:rsidRPr="00ED45C2" w:rsidRDefault="000B01F2" w:rsidP="000B01F2">
      <w:pPr>
        <w:spacing w:after="120" w:line="240" w:lineRule="auto"/>
        <w:ind w:left="357"/>
        <w:jc w:val="both"/>
        <w:rPr>
          <w:rFonts w:ascii="Arial" w:hAnsi="Arial" w:cs="Arial"/>
          <w:b/>
          <w:szCs w:val="24"/>
        </w:rPr>
      </w:pPr>
      <w:r w:rsidRPr="00ED45C2">
        <w:rPr>
          <w:rFonts w:ascii="Arial" w:hAnsi="Arial" w:cs="Arial"/>
          <w:b/>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B01F2" w:rsidRPr="00ED45C2" w:rsidTr="00E352C1">
        <w:trPr>
          <w:jc w:val="center"/>
        </w:trPr>
        <w:tc>
          <w:tcPr>
            <w:tcW w:w="2381" w:type="dxa"/>
            <w:shd w:val="clear" w:color="auto" w:fill="auto"/>
          </w:tcPr>
          <w:p w:rsidR="000B01F2" w:rsidRPr="00ED45C2" w:rsidRDefault="000B01F2" w:rsidP="00E352C1">
            <w:pPr>
              <w:spacing w:after="0" w:line="240" w:lineRule="auto"/>
              <w:contextualSpacing/>
              <w:jc w:val="both"/>
              <w:rPr>
                <w:rFonts w:ascii="Arial" w:hAnsi="Arial" w:cs="Arial"/>
                <w:szCs w:val="24"/>
              </w:rPr>
            </w:pPr>
            <w:r w:rsidRPr="00ED45C2">
              <w:rPr>
                <w:rFonts w:ascii="Arial" w:hAnsi="Arial" w:cs="Arial"/>
                <w:szCs w:val="24"/>
              </w:rPr>
              <w:t>Név</w:t>
            </w:r>
          </w:p>
        </w:tc>
        <w:tc>
          <w:tcPr>
            <w:tcW w:w="5386" w:type="dxa"/>
            <w:shd w:val="clear" w:color="auto" w:fill="auto"/>
          </w:tcPr>
          <w:p w:rsidR="000B01F2" w:rsidRPr="00ED45C2" w:rsidRDefault="000B01F2" w:rsidP="00E352C1">
            <w:pPr>
              <w:spacing w:after="0" w:line="240" w:lineRule="auto"/>
              <w:contextualSpacing/>
              <w:jc w:val="both"/>
              <w:rPr>
                <w:rFonts w:ascii="Arial" w:hAnsi="Arial" w:cs="Arial"/>
                <w:szCs w:val="24"/>
              </w:rPr>
            </w:pPr>
          </w:p>
        </w:tc>
      </w:tr>
      <w:tr w:rsidR="000B01F2" w:rsidRPr="00ED45C2" w:rsidTr="00E352C1">
        <w:trPr>
          <w:jc w:val="center"/>
        </w:trPr>
        <w:tc>
          <w:tcPr>
            <w:tcW w:w="2381" w:type="dxa"/>
            <w:shd w:val="clear" w:color="auto" w:fill="auto"/>
          </w:tcPr>
          <w:p w:rsidR="000B01F2" w:rsidRPr="00CE72CF" w:rsidRDefault="000B01F2" w:rsidP="00E352C1">
            <w:pPr>
              <w:spacing w:after="0" w:line="240" w:lineRule="auto"/>
              <w:contextualSpacing/>
              <w:jc w:val="both"/>
              <w:rPr>
                <w:rFonts w:ascii="Arial" w:hAnsi="Arial" w:cs="Arial"/>
                <w:szCs w:val="24"/>
              </w:rPr>
            </w:pPr>
            <w:r w:rsidRPr="00CE72CF">
              <w:rPr>
                <w:rFonts w:ascii="Arial" w:hAnsi="Arial" w:cs="Arial"/>
                <w:szCs w:val="24"/>
              </w:rPr>
              <w:t>Telefonszám</w:t>
            </w:r>
          </w:p>
        </w:tc>
        <w:tc>
          <w:tcPr>
            <w:tcW w:w="5386" w:type="dxa"/>
            <w:shd w:val="clear" w:color="auto" w:fill="auto"/>
          </w:tcPr>
          <w:p w:rsidR="000B01F2" w:rsidRPr="00ED45C2" w:rsidRDefault="000B01F2" w:rsidP="00E352C1">
            <w:pPr>
              <w:spacing w:after="0" w:line="240" w:lineRule="auto"/>
              <w:contextualSpacing/>
              <w:jc w:val="both"/>
              <w:rPr>
                <w:rFonts w:ascii="Arial" w:hAnsi="Arial" w:cs="Arial"/>
                <w:szCs w:val="24"/>
              </w:rPr>
            </w:pPr>
          </w:p>
        </w:tc>
      </w:tr>
      <w:tr w:rsidR="000B01F2" w:rsidRPr="00ED45C2" w:rsidTr="00E352C1">
        <w:trPr>
          <w:jc w:val="center"/>
        </w:trPr>
        <w:tc>
          <w:tcPr>
            <w:tcW w:w="2381" w:type="dxa"/>
            <w:shd w:val="clear" w:color="auto" w:fill="auto"/>
          </w:tcPr>
          <w:p w:rsidR="000B01F2" w:rsidRPr="00CE72CF" w:rsidRDefault="000B01F2" w:rsidP="00E352C1">
            <w:pPr>
              <w:spacing w:after="0" w:line="240" w:lineRule="auto"/>
              <w:contextualSpacing/>
              <w:jc w:val="both"/>
              <w:rPr>
                <w:rFonts w:ascii="Arial" w:hAnsi="Arial" w:cs="Arial"/>
                <w:szCs w:val="24"/>
              </w:rPr>
            </w:pPr>
            <w:r w:rsidRPr="00CE72CF">
              <w:rPr>
                <w:rFonts w:ascii="Arial" w:hAnsi="Arial" w:cs="Arial"/>
                <w:szCs w:val="24"/>
              </w:rPr>
              <w:t>Fax</w:t>
            </w:r>
          </w:p>
        </w:tc>
        <w:tc>
          <w:tcPr>
            <w:tcW w:w="5386" w:type="dxa"/>
            <w:shd w:val="clear" w:color="auto" w:fill="auto"/>
          </w:tcPr>
          <w:p w:rsidR="000B01F2" w:rsidRPr="00ED45C2" w:rsidRDefault="000B01F2" w:rsidP="00E352C1">
            <w:pPr>
              <w:spacing w:after="0" w:line="240" w:lineRule="auto"/>
              <w:contextualSpacing/>
              <w:jc w:val="both"/>
              <w:rPr>
                <w:rFonts w:ascii="Arial" w:hAnsi="Arial" w:cs="Arial"/>
                <w:szCs w:val="24"/>
              </w:rPr>
            </w:pPr>
          </w:p>
        </w:tc>
      </w:tr>
      <w:tr w:rsidR="000B01F2" w:rsidRPr="00ED45C2" w:rsidTr="00E352C1">
        <w:trPr>
          <w:jc w:val="center"/>
        </w:trPr>
        <w:tc>
          <w:tcPr>
            <w:tcW w:w="2381" w:type="dxa"/>
            <w:shd w:val="clear" w:color="auto" w:fill="auto"/>
          </w:tcPr>
          <w:p w:rsidR="000B01F2" w:rsidRPr="00CE72CF" w:rsidRDefault="000B01F2" w:rsidP="00E352C1">
            <w:pPr>
              <w:spacing w:after="0" w:line="240" w:lineRule="auto"/>
              <w:contextualSpacing/>
              <w:jc w:val="both"/>
              <w:rPr>
                <w:rFonts w:ascii="Arial" w:hAnsi="Arial" w:cs="Arial"/>
                <w:szCs w:val="24"/>
              </w:rPr>
            </w:pPr>
            <w:r w:rsidRPr="00CE72CF">
              <w:rPr>
                <w:rFonts w:ascii="Arial" w:hAnsi="Arial" w:cs="Arial"/>
                <w:szCs w:val="24"/>
              </w:rPr>
              <w:t>E-mail cím</w:t>
            </w:r>
          </w:p>
        </w:tc>
        <w:tc>
          <w:tcPr>
            <w:tcW w:w="5386" w:type="dxa"/>
            <w:shd w:val="clear" w:color="auto" w:fill="auto"/>
          </w:tcPr>
          <w:p w:rsidR="000B01F2" w:rsidRPr="00ED45C2" w:rsidRDefault="000B01F2" w:rsidP="00E352C1">
            <w:pPr>
              <w:spacing w:after="0" w:line="240" w:lineRule="auto"/>
              <w:contextualSpacing/>
              <w:jc w:val="both"/>
              <w:rPr>
                <w:rFonts w:ascii="Arial" w:hAnsi="Arial" w:cs="Arial"/>
                <w:szCs w:val="24"/>
              </w:rPr>
            </w:pPr>
          </w:p>
        </w:tc>
      </w:tr>
    </w:tbl>
    <w:p w:rsidR="000B01F2" w:rsidRPr="00CE72CF" w:rsidRDefault="000B01F2" w:rsidP="000B01F2">
      <w:pPr>
        <w:spacing w:after="0" w:line="240" w:lineRule="auto"/>
        <w:ind w:left="357"/>
        <w:contextualSpacing/>
        <w:jc w:val="both"/>
        <w:rPr>
          <w:rFonts w:ascii="Arial" w:hAnsi="Arial" w:cs="Arial"/>
          <w:szCs w:val="24"/>
        </w:rPr>
      </w:pPr>
    </w:p>
    <w:p w:rsidR="000B01F2" w:rsidRPr="00ED45C2" w:rsidRDefault="000B01F2" w:rsidP="000B01F2">
      <w:pPr>
        <w:spacing w:after="0" w:line="240" w:lineRule="auto"/>
        <w:ind w:left="357"/>
        <w:contextualSpacing/>
        <w:jc w:val="both"/>
        <w:rPr>
          <w:rFonts w:ascii="Arial" w:hAnsi="Arial" w:cs="Arial"/>
          <w:szCs w:val="24"/>
        </w:rPr>
      </w:pPr>
    </w:p>
    <w:p w:rsidR="000B01F2" w:rsidRPr="00ED45C2" w:rsidRDefault="000B01F2" w:rsidP="000B01F2">
      <w:pPr>
        <w:spacing w:after="120" w:line="240" w:lineRule="auto"/>
        <w:ind w:left="357"/>
        <w:jc w:val="both"/>
        <w:rPr>
          <w:rFonts w:ascii="Arial" w:hAnsi="Arial" w:cs="Arial"/>
          <w:b/>
          <w:szCs w:val="24"/>
        </w:rPr>
      </w:pPr>
      <w:proofErr w:type="gramStart"/>
      <w:r w:rsidRPr="00ED45C2">
        <w:rPr>
          <w:rFonts w:ascii="Arial" w:hAnsi="Arial" w:cs="Arial"/>
          <w:b/>
          <w:szCs w:val="24"/>
        </w:rPr>
        <w:t>Ajánlattevő(</w:t>
      </w:r>
      <w:proofErr w:type="gramEnd"/>
      <w:r w:rsidRPr="00ED45C2">
        <w:rPr>
          <w:rFonts w:ascii="Arial" w:hAnsi="Arial" w:cs="Arial"/>
          <w:b/>
          <w:szCs w:val="24"/>
        </w:rPr>
        <w:t>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B01F2" w:rsidRPr="00ED45C2" w:rsidTr="00E352C1">
        <w:trPr>
          <w:jc w:val="center"/>
        </w:trPr>
        <w:tc>
          <w:tcPr>
            <w:tcW w:w="2381" w:type="dxa"/>
            <w:shd w:val="clear" w:color="auto" w:fill="auto"/>
          </w:tcPr>
          <w:p w:rsidR="000B01F2" w:rsidRPr="00ED45C2" w:rsidRDefault="000B01F2" w:rsidP="00E352C1">
            <w:pPr>
              <w:spacing w:after="0" w:line="240" w:lineRule="auto"/>
              <w:contextualSpacing/>
              <w:jc w:val="both"/>
              <w:rPr>
                <w:rFonts w:ascii="Arial" w:hAnsi="Arial" w:cs="Arial"/>
                <w:szCs w:val="24"/>
              </w:rPr>
            </w:pPr>
            <w:r w:rsidRPr="00ED45C2">
              <w:rPr>
                <w:rFonts w:ascii="Arial" w:hAnsi="Arial" w:cs="Arial"/>
                <w:szCs w:val="24"/>
              </w:rPr>
              <w:t>Név</w:t>
            </w:r>
          </w:p>
        </w:tc>
        <w:tc>
          <w:tcPr>
            <w:tcW w:w="5386" w:type="dxa"/>
            <w:shd w:val="clear" w:color="auto" w:fill="auto"/>
          </w:tcPr>
          <w:p w:rsidR="000B01F2" w:rsidRPr="00ED45C2" w:rsidRDefault="000B01F2" w:rsidP="00E352C1">
            <w:pPr>
              <w:spacing w:after="0" w:line="240" w:lineRule="auto"/>
              <w:contextualSpacing/>
              <w:jc w:val="both"/>
              <w:rPr>
                <w:rFonts w:ascii="Arial" w:hAnsi="Arial" w:cs="Arial"/>
                <w:szCs w:val="24"/>
              </w:rPr>
            </w:pPr>
          </w:p>
        </w:tc>
      </w:tr>
      <w:tr w:rsidR="000B01F2" w:rsidRPr="00ED45C2" w:rsidTr="00E352C1">
        <w:trPr>
          <w:jc w:val="center"/>
        </w:trPr>
        <w:tc>
          <w:tcPr>
            <w:tcW w:w="2381" w:type="dxa"/>
            <w:shd w:val="clear" w:color="auto" w:fill="auto"/>
          </w:tcPr>
          <w:p w:rsidR="000B01F2" w:rsidRPr="00CE72CF" w:rsidRDefault="000B01F2" w:rsidP="00E352C1">
            <w:pPr>
              <w:spacing w:after="0" w:line="240" w:lineRule="auto"/>
              <w:contextualSpacing/>
              <w:jc w:val="both"/>
              <w:rPr>
                <w:rFonts w:ascii="Arial" w:hAnsi="Arial" w:cs="Arial"/>
                <w:szCs w:val="24"/>
              </w:rPr>
            </w:pPr>
            <w:r w:rsidRPr="00CE72CF">
              <w:rPr>
                <w:rFonts w:ascii="Arial" w:hAnsi="Arial" w:cs="Arial"/>
                <w:szCs w:val="24"/>
              </w:rPr>
              <w:t>Beosztás</w:t>
            </w:r>
          </w:p>
        </w:tc>
        <w:tc>
          <w:tcPr>
            <w:tcW w:w="5386" w:type="dxa"/>
            <w:shd w:val="clear" w:color="auto" w:fill="auto"/>
          </w:tcPr>
          <w:p w:rsidR="000B01F2" w:rsidRPr="00ED45C2" w:rsidRDefault="000B01F2" w:rsidP="00E352C1">
            <w:pPr>
              <w:spacing w:after="0" w:line="240" w:lineRule="auto"/>
              <w:contextualSpacing/>
              <w:jc w:val="both"/>
              <w:rPr>
                <w:rFonts w:ascii="Arial" w:hAnsi="Arial" w:cs="Arial"/>
                <w:szCs w:val="24"/>
              </w:rPr>
            </w:pPr>
          </w:p>
        </w:tc>
      </w:tr>
    </w:tbl>
    <w:p w:rsidR="000B01F2" w:rsidRPr="00CE72CF" w:rsidRDefault="000B01F2" w:rsidP="000B01F2">
      <w:pPr>
        <w:spacing w:before="240" w:after="120" w:line="240" w:lineRule="auto"/>
        <w:ind w:left="357"/>
        <w:jc w:val="both"/>
        <w:rPr>
          <w:rFonts w:ascii="Arial" w:hAnsi="Arial" w:cs="Arial"/>
          <w:b/>
          <w:szCs w:val="24"/>
        </w:rPr>
      </w:pPr>
      <w:r w:rsidRPr="00CE72CF">
        <w:rPr>
          <w:rFonts w:ascii="Arial" w:hAnsi="Arial" w:cs="Arial"/>
          <w:b/>
          <w:szCs w:val="24"/>
        </w:rPr>
        <w:t xml:space="preserve">Együttes aláírási jog </w:t>
      </w:r>
      <w:proofErr w:type="gramStart"/>
      <w:r w:rsidRPr="00CE72CF">
        <w:rPr>
          <w:rFonts w:ascii="Arial" w:hAnsi="Arial" w:cs="Arial"/>
          <w:b/>
          <w:szCs w:val="24"/>
        </w:rPr>
        <w:t>esetén</w:t>
      </w:r>
      <w:r w:rsidRPr="00CE72CF">
        <w:rPr>
          <w:rFonts w:ascii="Arial" w:hAnsi="Arial" w:cs="Arial"/>
          <w:b/>
          <w:szCs w:val="24"/>
          <w:vertAlign w:val="superscript"/>
        </w:rPr>
        <w:footnoteReference w:id="72"/>
      </w:r>
      <w:r w:rsidRPr="00CE72CF">
        <w:rPr>
          <w:rFonts w:ascii="Arial" w:hAnsi="Arial" w:cs="Arial"/>
          <w:b/>
          <w:szCs w:val="24"/>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B01F2" w:rsidRPr="00ED45C2" w:rsidTr="00E352C1">
        <w:trPr>
          <w:jc w:val="center"/>
        </w:trPr>
        <w:tc>
          <w:tcPr>
            <w:tcW w:w="2381" w:type="dxa"/>
            <w:shd w:val="clear" w:color="auto" w:fill="auto"/>
          </w:tcPr>
          <w:p w:rsidR="000B01F2" w:rsidRPr="00ED45C2" w:rsidRDefault="000B01F2" w:rsidP="00E352C1">
            <w:pPr>
              <w:spacing w:after="0" w:line="240" w:lineRule="auto"/>
              <w:contextualSpacing/>
              <w:jc w:val="both"/>
              <w:rPr>
                <w:rFonts w:ascii="Arial" w:hAnsi="Arial" w:cs="Arial"/>
                <w:szCs w:val="24"/>
              </w:rPr>
            </w:pPr>
            <w:r w:rsidRPr="00ED45C2">
              <w:rPr>
                <w:rFonts w:ascii="Arial" w:hAnsi="Arial" w:cs="Arial"/>
                <w:szCs w:val="24"/>
              </w:rPr>
              <w:t>Név</w:t>
            </w:r>
          </w:p>
        </w:tc>
        <w:tc>
          <w:tcPr>
            <w:tcW w:w="5386" w:type="dxa"/>
            <w:shd w:val="clear" w:color="auto" w:fill="auto"/>
          </w:tcPr>
          <w:p w:rsidR="000B01F2" w:rsidRPr="00ED45C2" w:rsidRDefault="000B01F2" w:rsidP="00E352C1">
            <w:pPr>
              <w:spacing w:after="0" w:line="240" w:lineRule="auto"/>
              <w:contextualSpacing/>
              <w:jc w:val="both"/>
              <w:rPr>
                <w:rFonts w:ascii="Arial" w:hAnsi="Arial" w:cs="Arial"/>
                <w:szCs w:val="24"/>
              </w:rPr>
            </w:pPr>
          </w:p>
        </w:tc>
      </w:tr>
      <w:tr w:rsidR="000B01F2" w:rsidRPr="00ED45C2" w:rsidTr="00E352C1">
        <w:trPr>
          <w:jc w:val="center"/>
        </w:trPr>
        <w:tc>
          <w:tcPr>
            <w:tcW w:w="2381" w:type="dxa"/>
            <w:shd w:val="clear" w:color="auto" w:fill="auto"/>
          </w:tcPr>
          <w:p w:rsidR="000B01F2" w:rsidRPr="00CE72CF" w:rsidRDefault="000B01F2" w:rsidP="00E352C1">
            <w:pPr>
              <w:spacing w:after="0" w:line="240" w:lineRule="auto"/>
              <w:contextualSpacing/>
              <w:jc w:val="both"/>
              <w:rPr>
                <w:rFonts w:ascii="Arial" w:hAnsi="Arial" w:cs="Arial"/>
                <w:szCs w:val="24"/>
              </w:rPr>
            </w:pPr>
            <w:r w:rsidRPr="00CE72CF">
              <w:rPr>
                <w:rFonts w:ascii="Arial" w:hAnsi="Arial" w:cs="Arial"/>
                <w:szCs w:val="24"/>
              </w:rPr>
              <w:t>Beosztás</w:t>
            </w:r>
          </w:p>
        </w:tc>
        <w:tc>
          <w:tcPr>
            <w:tcW w:w="5386" w:type="dxa"/>
            <w:shd w:val="clear" w:color="auto" w:fill="auto"/>
          </w:tcPr>
          <w:p w:rsidR="000B01F2" w:rsidRPr="00ED45C2" w:rsidRDefault="000B01F2" w:rsidP="00E352C1">
            <w:pPr>
              <w:spacing w:after="0" w:line="240" w:lineRule="auto"/>
              <w:contextualSpacing/>
              <w:jc w:val="both"/>
              <w:rPr>
                <w:rFonts w:ascii="Arial" w:hAnsi="Arial" w:cs="Arial"/>
                <w:szCs w:val="24"/>
              </w:rPr>
            </w:pPr>
          </w:p>
        </w:tc>
      </w:tr>
      <w:tr w:rsidR="000B01F2" w:rsidRPr="00ED45C2" w:rsidTr="00E352C1">
        <w:trPr>
          <w:jc w:val="center"/>
        </w:trPr>
        <w:tc>
          <w:tcPr>
            <w:tcW w:w="2381" w:type="dxa"/>
            <w:shd w:val="clear" w:color="auto" w:fill="D9D9D9"/>
          </w:tcPr>
          <w:p w:rsidR="000B01F2" w:rsidRPr="00CE72CF" w:rsidRDefault="000B01F2" w:rsidP="00E352C1">
            <w:pPr>
              <w:spacing w:after="0" w:line="240" w:lineRule="auto"/>
              <w:contextualSpacing/>
              <w:jc w:val="both"/>
              <w:rPr>
                <w:rFonts w:ascii="Arial" w:hAnsi="Arial" w:cs="Arial"/>
                <w:szCs w:val="24"/>
              </w:rPr>
            </w:pPr>
          </w:p>
        </w:tc>
        <w:tc>
          <w:tcPr>
            <w:tcW w:w="5386" w:type="dxa"/>
            <w:shd w:val="clear" w:color="auto" w:fill="D9D9D9"/>
          </w:tcPr>
          <w:p w:rsidR="000B01F2" w:rsidRPr="00ED45C2" w:rsidRDefault="000B01F2" w:rsidP="00E352C1">
            <w:pPr>
              <w:spacing w:after="0" w:line="240" w:lineRule="auto"/>
              <w:contextualSpacing/>
              <w:jc w:val="both"/>
              <w:rPr>
                <w:rFonts w:ascii="Arial" w:hAnsi="Arial" w:cs="Arial"/>
                <w:szCs w:val="24"/>
              </w:rPr>
            </w:pPr>
          </w:p>
        </w:tc>
      </w:tr>
      <w:tr w:rsidR="000B01F2" w:rsidRPr="00ED45C2" w:rsidTr="00E352C1">
        <w:trPr>
          <w:jc w:val="center"/>
        </w:trPr>
        <w:tc>
          <w:tcPr>
            <w:tcW w:w="2381" w:type="dxa"/>
            <w:shd w:val="clear" w:color="auto" w:fill="auto"/>
          </w:tcPr>
          <w:p w:rsidR="000B01F2" w:rsidRPr="00CE72CF" w:rsidRDefault="000B01F2" w:rsidP="00E352C1">
            <w:pPr>
              <w:spacing w:after="0" w:line="240" w:lineRule="auto"/>
              <w:contextualSpacing/>
              <w:jc w:val="both"/>
              <w:rPr>
                <w:rFonts w:ascii="Arial" w:hAnsi="Arial" w:cs="Arial"/>
                <w:szCs w:val="24"/>
              </w:rPr>
            </w:pPr>
            <w:r w:rsidRPr="00CE72CF">
              <w:rPr>
                <w:rFonts w:ascii="Arial" w:hAnsi="Arial" w:cs="Arial"/>
                <w:szCs w:val="24"/>
              </w:rPr>
              <w:t>Név</w:t>
            </w:r>
          </w:p>
        </w:tc>
        <w:tc>
          <w:tcPr>
            <w:tcW w:w="5386" w:type="dxa"/>
            <w:shd w:val="clear" w:color="auto" w:fill="auto"/>
          </w:tcPr>
          <w:p w:rsidR="000B01F2" w:rsidRPr="00ED45C2" w:rsidRDefault="000B01F2" w:rsidP="00E352C1">
            <w:pPr>
              <w:spacing w:after="0" w:line="240" w:lineRule="auto"/>
              <w:contextualSpacing/>
              <w:jc w:val="both"/>
              <w:rPr>
                <w:rFonts w:ascii="Arial" w:hAnsi="Arial" w:cs="Arial"/>
                <w:szCs w:val="24"/>
              </w:rPr>
            </w:pPr>
          </w:p>
        </w:tc>
      </w:tr>
      <w:tr w:rsidR="000B01F2" w:rsidRPr="00ED45C2" w:rsidTr="00E352C1">
        <w:trPr>
          <w:jc w:val="center"/>
        </w:trPr>
        <w:tc>
          <w:tcPr>
            <w:tcW w:w="2381" w:type="dxa"/>
            <w:shd w:val="clear" w:color="auto" w:fill="auto"/>
          </w:tcPr>
          <w:p w:rsidR="000B01F2" w:rsidRPr="00CE72CF" w:rsidRDefault="000B01F2" w:rsidP="00E352C1">
            <w:pPr>
              <w:spacing w:after="0" w:line="240" w:lineRule="auto"/>
              <w:contextualSpacing/>
              <w:jc w:val="both"/>
              <w:rPr>
                <w:rFonts w:ascii="Arial" w:hAnsi="Arial" w:cs="Arial"/>
                <w:szCs w:val="24"/>
              </w:rPr>
            </w:pPr>
            <w:r w:rsidRPr="00CE72CF">
              <w:rPr>
                <w:rFonts w:ascii="Arial" w:hAnsi="Arial" w:cs="Arial"/>
                <w:szCs w:val="24"/>
              </w:rPr>
              <w:t>Beosztás</w:t>
            </w:r>
          </w:p>
        </w:tc>
        <w:tc>
          <w:tcPr>
            <w:tcW w:w="5386" w:type="dxa"/>
            <w:shd w:val="clear" w:color="auto" w:fill="auto"/>
          </w:tcPr>
          <w:p w:rsidR="000B01F2" w:rsidRPr="00ED45C2" w:rsidRDefault="000B01F2" w:rsidP="00E352C1">
            <w:pPr>
              <w:spacing w:after="0" w:line="240" w:lineRule="auto"/>
              <w:contextualSpacing/>
              <w:jc w:val="both"/>
              <w:rPr>
                <w:rFonts w:ascii="Arial" w:hAnsi="Arial" w:cs="Arial"/>
                <w:szCs w:val="24"/>
              </w:rPr>
            </w:pPr>
          </w:p>
        </w:tc>
      </w:tr>
    </w:tbl>
    <w:p w:rsidR="000B01F2" w:rsidRPr="00CE72CF" w:rsidRDefault="000B01F2" w:rsidP="000B01F2">
      <w:pPr>
        <w:ind w:left="426"/>
        <w:rPr>
          <w:rFonts w:ascii="Arial" w:hAnsi="Arial" w:cs="Arial"/>
          <w:b/>
          <w:szCs w:val="24"/>
          <w:lang w:eastAsia="hu-HU"/>
        </w:rPr>
      </w:pPr>
    </w:p>
    <w:p w:rsidR="000B01F2" w:rsidRPr="00ED45C2" w:rsidRDefault="000B01F2" w:rsidP="000B01F2">
      <w:pPr>
        <w:spacing w:after="0" w:line="240" w:lineRule="auto"/>
        <w:jc w:val="both"/>
        <w:rPr>
          <w:rFonts w:ascii="Arial" w:hAnsi="Arial" w:cs="Arial"/>
          <w:szCs w:val="24"/>
          <w:lang w:eastAsia="hu-HU"/>
        </w:rPr>
      </w:pPr>
    </w:p>
    <w:p w:rsidR="000B01F2" w:rsidRPr="00ED45C2" w:rsidRDefault="000B01F2" w:rsidP="000B01F2">
      <w:pPr>
        <w:suppressAutoHyphens/>
        <w:spacing w:after="0" w:line="240" w:lineRule="auto"/>
        <w:jc w:val="both"/>
        <w:rPr>
          <w:rFonts w:ascii="Arial" w:hAnsi="Arial" w:cs="Arial"/>
          <w:szCs w:val="24"/>
          <w:lang w:eastAsia="ar-SA"/>
        </w:rPr>
      </w:pPr>
      <w:r w:rsidRPr="00ED45C2">
        <w:rPr>
          <w:rFonts w:ascii="Arial" w:hAnsi="Arial" w:cs="Arial"/>
          <w:szCs w:val="24"/>
          <w:lang w:eastAsia="ar-SA"/>
        </w:rPr>
        <w:t>Keltezés (helység, év, hónap, nap)</w:t>
      </w:r>
    </w:p>
    <w:p w:rsidR="000B01F2" w:rsidRPr="00ED45C2" w:rsidRDefault="000B01F2" w:rsidP="000B01F2">
      <w:pPr>
        <w:suppressAutoHyphens/>
        <w:spacing w:after="0" w:line="240" w:lineRule="auto"/>
        <w:jc w:val="both"/>
        <w:rPr>
          <w:rFonts w:ascii="Arial" w:hAnsi="Arial" w:cs="Arial"/>
          <w:szCs w:val="24"/>
          <w:lang w:eastAsia="ar-SA"/>
        </w:rPr>
      </w:pPr>
    </w:p>
    <w:p w:rsidR="000B01F2" w:rsidRPr="00ED45C2" w:rsidRDefault="000B01F2" w:rsidP="000B01F2">
      <w:pPr>
        <w:tabs>
          <w:tab w:val="center" w:pos="2127"/>
          <w:tab w:val="center" w:pos="6804"/>
        </w:tabs>
        <w:suppressAutoHyphens/>
        <w:spacing w:after="0" w:line="240" w:lineRule="auto"/>
        <w:jc w:val="both"/>
        <w:rPr>
          <w:rFonts w:ascii="Arial" w:hAnsi="Arial" w:cs="Arial"/>
          <w:szCs w:val="24"/>
          <w:lang w:eastAsia="ar-SA"/>
        </w:rPr>
      </w:pPr>
      <w:r w:rsidRPr="00ED45C2">
        <w:rPr>
          <w:rFonts w:ascii="Arial" w:hAnsi="Arial" w:cs="Arial"/>
          <w:szCs w:val="24"/>
          <w:lang w:eastAsia="ar-SA"/>
        </w:rPr>
        <w:tab/>
      </w:r>
      <w:r w:rsidRPr="00ED45C2">
        <w:rPr>
          <w:rFonts w:ascii="Arial" w:hAnsi="Arial" w:cs="Arial"/>
          <w:szCs w:val="24"/>
          <w:lang w:eastAsia="ar-SA"/>
        </w:rPr>
        <w:tab/>
        <w:t>___________________________________</w:t>
      </w:r>
    </w:p>
    <w:p w:rsidR="000B01F2" w:rsidRPr="00ED45C2" w:rsidRDefault="000B01F2" w:rsidP="000B01F2">
      <w:pPr>
        <w:tabs>
          <w:tab w:val="center" w:pos="2127"/>
          <w:tab w:val="center" w:pos="6804"/>
        </w:tabs>
        <w:suppressAutoHyphens/>
        <w:spacing w:after="0" w:line="240" w:lineRule="auto"/>
        <w:jc w:val="both"/>
        <w:rPr>
          <w:rFonts w:ascii="Arial" w:hAnsi="Arial" w:cs="Arial"/>
          <w:szCs w:val="24"/>
          <w:lang w:eastAsia="ar-SA"/>
        </w:rPr>
      </w:pPr>
      <w:r w:rsidRPr="00ED45C2">
        <w:rPr>
          <w:rFonts w:ascii="Arial" w:hAnsi="Arial" w:cs="Arial"/>
          <w:szCs w:val="24"/>
          <w:lang w:eastAsia="ar-SA"/>
        </w:rPr>
        <w:tab/>
      </w:r>
      <w:r w:rsidRPr="00ED45C2">
        <w:rPr>
          <w:rFonts w:ascii="Arial" w:hAnsi="Arial" w:cs="Arial"/>
          <w:szCs w:val="24"/>
          <w:lang w:eastAsia="ar-SA"/>
        </w:rPr>
        <w:tab/>
        <w:t>(cégjegyzésre jogosult vagy szabályszerűen</w:t>
      </w:r>
    </w:p>
    <w:p w:rsidR="000B01F2" w:rsidRPr="00B05A30" w:rsidRDefault="000B01F2" w:rsidP="000B01F2">
      <w:pPr>
        <w:tabs>
          <w:tab w:val="center" w:pos="2127"/>
          <w:tab w:val="center" w:pos="6804"/>
        </w:tabs>
        <w:suppressAutoHyphens/>
        <w:spacing w:after="0" w:line="240" w:lineRule="auto"/>
        <w:jc w:val="both"/>
        <w:rPr>
          <w:rFonts w:ascii="Arial" w:hAnsi="Arial" w:cs="Arial"/>
          <w:szCs w:val="24"/>
          <w:lang w:eastAsia="ar-SA"/>
        </w:rPr>
      </w:pPr>
      <w:r w:rsidRPr="00ED45C2">
        <w:rPr>
          <w:rFonts w:ascii="Arial" w:hAnsi="Arial" w:cs="Arial"/>
          <w:szCs w:val="24"/>
          <w:lang w:eastAsia="ar-SA"/>
        </w:rPr>
        <w:tab/>
      </w:r>
      <w:r w:rsidRPr="00ED45C2">
        <w:rPr>
          <w:rFonts w:ascii="Arial" w:hAnsi="Arial" w:cs="Arial"/>
          <w:szCs w:val="24"/>
          <w:lang w:eastAsia="ar-SA"/>
        </w:rPr>
        <w:tab/>
      </w:r>
      <w:proofErr w:type="gramStart"/>
      <w:r w:rsidRPr="00ED45C2">
        <w:rPr>
          <w:rFonts w:ascii="Arial" w:hAnsi="Arial" w:cs="Arial"/>
          <w:szCs w:val="24"/>
          <w:lang w:eastAsia="ar-SA"/>
        </w:rPr>
        <w:t>meg</w:t>
      </w:r>
      <w:r>
        <w:rPr>
          <w:rFonts w:ascii="Arial" w:hAnsi="Arial" w:cs="Arial"/>
          <w:szCs w:val="24"/>
          <w:lang w:eastAsia="ar-SA"/>
        </w:rPr>
        <w:t>hatalmazott</w:t>
      </w:r>
      <w:proofErr w:type="gramEnd"/>
      <w:r>
        <w:rPr>
          <w:rFonts w:ascii="Arial" w:hAnsi="Arial" w:cs="Arial"/>
          <w:szCs w:val="24"/>
          <w:lang w:eastAsia="ar-SA"/>
        </w:rPr>
        <w:t xml:space="preserve"> képviselő aláírása)</w:t>
      </w:r>
    </w:p>
    <w:p w:rsidR="000B01F2" w:rsidRDefault="000B01F2" w:rsidP="000B01F2">
      <w:pPr>
        <w:spacing w:after="0" w:line="240" w:lineRule="auto"/>
        <w:rPr>
          <w:rFonts w:ascii="Arial" w:hAnsi="Arial" w:cs="Arial"/>
          <w:b/>
          <w:bCs/>
          <w:smallCaps/>
          <w:color w:val="000000"/>
          <w:sz w:val="32"/>
          <w:szCs w:val="24"/>
          <w14:shadow w14:blurRad="50800" w14:dist="38100" w14:dir="2700000" w14:sx="100000" w14:sy="100000" w14:kx="0" w14:ky="0" w14:algn="tl">
            <w14:srgbClr w14:val="000000">
              <w14:alpha w14:val="60000"/>
            </w14:srgbClr>
          </w14:shadow>
        </w:rPr>
      </w:pPr>
      <w:bookmarkStart w:id="26" w:name="_GoBack"/>
      <w:bookmarkEnd w:id="26"/>
    </w:p>
    <w:bookmarkEnd w:id="0"/>
    <w:bookmarkEnd w:id="1"/>
    <w:bookmarkEnd w:id="2"/>
    <w:bookmarkEnd w:id="3"/>
    <w:sectPr w:rsidR="000B01F2" w:rsidSect="000B01F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F2" w:rsidRDefault="000B01F2" w:rsidP="000B01F2">
      <w:pPr>
        <w:spacing w:after="0" w:line="240" w:lineRule="auto"/>
      </w:pPr>
      <w:r>
        <w:separator/>
      </w:r>
    </w:p>
  </w:endnote>
  <w:endnote w:type="continuationSeparator" w:id="0">
    <w:p w:rsidR="000B01F2" w:rsidRDefault="000B01F2" w:rsidP="000B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amp;#39">
    <w:altName w:val="Times New Roman"/>
    <w:charset w:val="00"/>
    <w:family w:val="roman"/>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F2" w:rsidRPr="00AF12C5" w:rsidRDefault="000B01F2" w:rsidP="004619B8">
    <w:pPr>
      <w:pStyle w:val="llb"/>
      <w:rPr>
        <w:rFonts w:ascii="Arial" w:hAnsi="Arial" w:cs="Arial"/>
        <w:b/>
        <w:sz w:val="48"/>
      </w:rPr>
    </w:pPr>
    <w:r w:rsidRPr="00AF12C5">
      <w:rPr>
        <w:rFonts w:ascii="Arial" w:hAnsi="Arial" w:cs="Arial"/>
        <w:b/>
        <w:sz w:val="48"/>
      </w:rPr>
      <w:tab/>
    </w:r>
    <w:r w:rsidRPr="00AF12C5">
      <w:rPr>
        <w:rFonts w:ascii="Arial" w:hAnsi="Arial" w:cs="Arial"/>
        <w:b/>
        <w:sz w:val="4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F2" w:rsidRPr="00287510" w:rsidRDefault="000B01F2" w:rsidP="004619B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F2" w:rsidRPr="00AF12C5" w:rsidRDefault="000B01F2" w:rsidP="004619B8">
    <w:pPr>
      <w:pStyle w:val="llb"/>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F2" w:rsidRDefault="000B01F2" w:rsidP="000B01F2">
      <w:pPr>
        <w:spacing w:after="0" w:line="240" w:lineRule="auto"/>
      </w:pPr>
      <w:r>
        <w:separator/>
      </w:r>
    </w:p>
  </w:footnote>
  <w:footnote w:type="continuationSeparator" w:id="0">
    <w:p w:rsidR="000B01F2" w:rsidRDefault="000B01F2" w:rsidP="000B01F2">
      <w:pPr>
        <w:spacing w:after="0" w:line="240" w:lineRule="auto"/>
      </w:pPr>
      <w:r>
        <w:continuationSeparator/>
      </w:r>
    </w:p>
  </w:footnote>
  <w:footnote w:id="1">
    <w:p w:rsidR="000B01F2" w:rsidRPr="00273320" w:rsidRDefault="000B01F2" w:rsidP="000B01F2">
      <w:pPr>
        <w:pStyle w:val="Lbjegyzetszveg"/>
        <w:rPr>
          <w:sz w:val="20"/>
          <w:szCs w:val="20"/>
        </w:rPr>
      </w:pPr>
      <w:r w:rsidRPr="00273320">
        <w:rPr>
          <w:rStyle w:val="Lbjegyzet-hivatkozs"/>
          <w:sz w:val="20"/>
          <w:szCs w:val="20"/>
        </w:rPr>
        <w:footnoteRef/>
      </w:r>
      <w:r w:rsidRPr="00273320">
        <w:rPr>
          <w:sz w:val="20"/>
          <w:szCs w:val="20"/>
        </w:rPr>
        <w:t xml:space="preserve"> Nem kívánt rész törlendő!</w:t>
      </w:r>
    </w:p>
  </w:footnote>
  <w:footnote w:id="2">
    <w:p w:rsidR="000B01F2" w:rsidRPr="00C52ED2" w:rsidRDefault="000B01F2" w:rsidP="000B01F2">
      <w:pPr>
        <w:pStyle w:val="Lbjegyzetszveg"/>
        <w:ind w:left="709" w:hanging="709"/>
        <w:jc w:val="both"/>
        <w:rPr>
          <w:sz w:val="20"/>
          <w:szCs w:val="20"/>
        </w:rPr>
      </w:pPr>
      <w:r w:rsidRPr="009971F5">
        <w:rPr>
          <w:rStyle w:val="Lbjegyzet-hivatkozs"/>
        </w:rPr>
        <w:footnoteRef/>
      </w:r>
      <w:r>
        <w:tab/>
      </w:r>
      <w:r w:rsidRPr="00C52ED2">
        <w:rPr>
          <w:sz w:val="20"/>
          <w:szCs w:val="20"/>
        </w:rPr>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rsidRPr="00C52ED2">
        <w:rPr>
          <w:sz w:val="20"/>
          <w:szCs w:val="20"/>
        </w:rPr>
        <w:t>...</w:t>
      </w:r>
      <w:proofErr w:type="gramEnd"/>
    </w:p>
  </w:footnote>
  <w:footnote w:id="3">
    <w:p w:rsidR="000B01F2" w:rsidRPr="00C52ED2" w:rsidRDefault="000B01F2" w:rsidP="000B01F2">
      <w:pPr>
        <w:pStyle w:val="Lbjegyzetszveg"/>
        <w:jc w:val="both"/>
        <w:rPr>
          <w:sz w:val="20"/>
          <w:szCs w:val="20"/>
        </w:rPr>
      </w:pPr>
      <w:r w:rsidRPr="00C52ED2">
        <w:rPr>
          <w:rStyle w:val="Lbjegyzet-hivatkozs"/>
          <w:sz w:val="20"/>
          <w:szCs w:val="20"/>
        </w:rPr>
        <w:footnoteRef/>
      </w:r>
      <w:r w:rsidRPr="00C52ED2">
        <w:rPr>
          <w:sz w:val="20"/>
          <w:szCs w:val="20"/>
        </w:rPr>
        <w:tab/>
        <w:t>Kizárási okokra vonatkozó információ.</w:t>
      </w:r>
    </w:p>
  </w:footnote>
  <w:footnote w:id="4">
    <w:p w:rsidR="000B01F2" w:rsidRPr="00C52ED2" w:rsidRDefault="000B01F2" w:rsidP="000B01F2">
      <w:pPr>
        <w:pStyle w:val="Lbjegyzetszveg"/>
        <w:ind w:left="709" w:hanging="709"/>
        <w:jc w:val="both"/>
        <w:rPr>
          <w:sz w:val="20"/>
          <w:szCs w:val="20"/>
        </w:rPr>
      </w:pPr>
      <w:r w:rsidRPr="00C52ED2">
        <w:rPr>
          <w:rStyle w:val="Lbjegyzet-hivatkozs"/>
          <w:sz w:val="20"/>
          <w:szCs w:val="20"/>
        </w:rPr>
        <w:footnoteRef/>
      </w:r>
      <w:r w:rsidRPr="00C52ED2">
        <w:rPr>
          <w:sz w:val="20"/>
          <w:szCs w:val="20"/>
        </w:rPr>
        <w:tab/>
        <w:t xml:space="preserve">Lásd a 2014/24/EU irányelv 71. cikke (5) bekezdésének harmadik </w:t>
      </w:r>
      <w:proofErr w:type="spellStart"/>
      <w:r w:rsidRPr="00C52ED2">
        <w:rPr>
          <w:sz w:val="20"/>
          <w:szCs w:val="20"/>
        </w:rPr>
        <w:t>albekezdését</w:t>
      </w:r>
      <w:proofErr w:type="spellEnd"/>
      <w:r w:rsidRPr="00C52ED2">
        <w:rPr>
          <w:sz w:val="20"/>
          <w:szCs w:val="20"/>
        </w:rPr>
        <w:t xml:space="preserve">, és a 2014/25/EU irányelv 88. cikke (5) bekezdésének harmadik </w:t>
      </w:r>
      <w:proofErr w:type="spellStart"/>
      <w:r w:rsidRPr="00C52ED2">
        <w:rPr>
          <w:sz w:val="20"/>
          <w:szCs w:val="20"/>
        </w:rPr>
        <w:t>albekezdését</w:t>
      </w:r>
      <w:proofErr w:type="spellEnd"/>
    </w:p>
  </w:footnote>
  <w:footnote w:id="5">
    <w:p w:rsidR="000B01F2" w:rsidRPr="00C52ED2" w:rsidRDefault="000B01F2" w:rsidP="000B01F2">
      <w:pPr>
        <w:pStyle w:val="Lbjegyzetszveg"/>
        <w:ind w:left="709" w:hanging="709"/>
        <w:jc w:val="both"/>
        <w:rPr>
          <w:sz w:val="20"/>
          <w:szCs w:val="20"/>
        </w:rPr>
      </w:pPr>
      <w:r w:rsidRPr="00C52ED2">
        <w:rPr>
          <w:rStyle w:val="Lbjegyzet-hivatkozs"/>
          <w:sz w:val="20"/>
          <w:szCs w:val="20"/>
        </w:rPr>
        <w:footnoteRef/>
      </w:r>
      <w:r w:rsidRPr="00C52ED2">
        <w:rPr>
          <w:sz w:val="20"/>
          <w:szCs w:val="20"/>
        </w:rPr>
        <w:tab/>
        <w:t>Ez a fejlesztés alatt álló előzetes verzió linkje. Amikor rendelkezésre áll a teljes kész verzió, annak linkje kerül feltüntetésre, vagy egyéb módon elérhető lesz.</w:t>
      </w:r>
    </w:p>
  </w:footnote>
  <w:footnote w:id="6">
    <w:p w:rsidR="000B01F2" w:rsidRPr="009B4B72" w:rsidRDefault="000B01F2" w:rsidP="000B01F2">
      <w:pPr>
        <w:pStyle w:val="Lbjegyzetszveg"/>
        <w:ind w:left="709" w:hanging="709"/>
        <w:jc w:val="both"/>
        <w:rPr>
          <w:sz w:val="20"/>
          <w:szCs w:val="20"/>
        </w:rPr>
      </w:pPr>
      <w:r w:rsidRPr="00C52ED2">
        <w:rPr>
          <w:rStyle w:val="Lbjegyzet-hivatkozs"/>
          <w:sz w:val="20"/>
          <w:szCs w:val="20"/>
        </w:rPr>
        <w:footnoteRef/>
      </w:r>
      <w:r w:rsidRPr="00C52ED2">
        <w:rPr>
          <w:sz w:val="20"/>
          <w:szCs w:val="20"/>
        </w:rPr>
        <w:tab/>
        <w:t xml:space="preserve">Összetettebb a helyzet a </w:t>
      </w:r>
      <w:r w:rsidRPr="00C52ED2">
        <w:rPr>
          <w:b/>
          <w:sz w:val="20"/>
          <w:szCs w:val="20"/>
        </w:rPr>
        <w:t>hirdetmény nélküli tárgyalásos eljárások</w:t>
      </w:r>
      <w:r w:rsidRPr="00C52ED2">
        <w:rPr>
          <w:sz w:val="20"/>
          <w:szCs w:val="20"/>
        </w:rPr>
        <w:t xml:space="preserve"> tekintetében, amelyekről a 2014/24/EU irányelv 32. cikke és a 2014/25/EU irányelv 50. cikke rendelkezik, mivel e rendelkezések igen eltérő valós helyzetekre vonatkoznak.</w:t>
      </w:r>
      <w:r w:rsidRPr="00C52ED2">
        <w:rPr>
          <w:sz w:val="20"/>
          <w:szCs w:val="20"/>
        </w:rPr>
        <w:tab/>
      </w:r>
      <w:r w:rsidRPr="00C52ED2">
        <w:rPr>
          <w:sz w:val="20"/>
          <w:szCs w:val="20"/>
        </w:rPr>
        <w:br/>
      </w:r>
      <w:proofErr w:type="gramStart"/>
      <w:r w:rsidRPr="00C52ED2">
        <w:rPr>
          <w:sz w:val="20"/>
          <w:szCs w:val="20"/>
        </w:rP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rsidRPr="00C52ED2">
        <w:rPr>
          <w:sz w:val="20"/>
          <w:szCs w:val="20"/>
        </w:rPr>
        <w:t xml:space="preserve">s </w:t>
      </w:r>
      <w:proofErr w:type="gramStart"/>
      <w:r w:rsidRPr="00C52ED2">
        <w:rPr>
          <w:sz w:val="20"/>
          <w:szCs w:val="20"/>
        </w:rPr>
        <w:t>vásárolt</w:t>
      </w:r>
      <w:proofErr w:type="gramEnd"/>
      <w:r w:rsidRPr="00C52ED2">
        <w:rPr>
          <w:sz w:val="20"/>
          <w:szCs w:val="20"/>
        </w:rPr>
        <w:t xml:space="preserve"> áruk esetében az ügylet egyéni sajátosságai miatt (a 2014/24/EU irányelv 32. cikke (3) bekezdésének c) pontja és a 2014/25/EU irányelv 50. cikkének g) pontja)</w:t>
      </w:r>
      <w:r>
        <w:t>.</w:t>
      </w:r>
      <w:r>
        <w:tab/>
      </w:r>
      <w:r>
        <w:br/>
      </w:r>
      <w:proofErr w:type="gramStart"/>
      <w:r w:rsidRPr="009B4B72">
        <w:rPr>
          <w:sz w:val="20"/>
          <w:szCs w:val="20"/>
        </w:rP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r w:rsidRPr="009B4B72">
        <w:rPr>
          <w:sz w:val="20"/>
          <w:szCs w:val="20"/>
        </w:rPr>
        <w:t xml:space="preserve"> </w:t>
      </w:r>
    </w:p>
  </w:footnote>
  <w:footnote w:id="7">
    <w:p w:rsidR="000B01F2" w:rsidRPr="009B4B72" w:rsidRDefault="000B01F2" w:rsidP="000B01F2">
      <w:pPr>
        <w:pStyle w:val="Lbjegyzetszveg"/>
        <w:jc w:val="both"/>
        <w:rPr>
          <w:sz w:val="20"/>
          <w:szCs w:val="20"/>
        </w:rPr>
      </w:pPr>
      <w:r w:rsidRPr="009B4B72">
        <w:rPr>
          <w:rStyle w:val="Lbjegyzet-hivatkozs"/>
          <w:sz w:val="20"/>
          <w:szCs w:val="20"/>
        </w:rPr>
        <w:footnoteRef/>
      </w:r>
      <w:r w:rsidRPr="009B4B72">
        <w:rPr>
          <w:sz w:val="20"/>
          <w:szCs w:val="20"/>
        </w:rPr>
        <w:tab/>
        <w:t>A 2014/24/EU irányelv 74–77. cikke, és a 2014/25/EU irányelv 91–94. cikke.</w:t>
      </w:r>
    </w:p>
  </w:footnote>
  <w:footnote w:id="8">
    <w:p w:rsidR="000B01F2" w:rsidRPr="009B4B72" w:rsidRDefault="000B01F2" w:rsidP="000B01F2">
      <w:pPr>
        <w:pStyle w:val="Lbjegyzetszveg"/>
        <w:ind w:left="709" w:hanging="709"/>
        <w:jc w:val="both"/>
        <w:rPr>
          <w:sz w:val="20"/>
          <w:szCs w:val="20"/>
        </w:rPr>
      </w:pPr>
      <w:r w:rsidRPr="009B4B72">
        <w:rPr>
          <w:rStyle w:val="Lbjegyzet-hivatkozs"/>
          <w:sz w:val="20"/>
          <w:szCs w:val="20"/>
        </w:rPr>
        <w:footnoteRef/>
      </w:r>
      <w:r w:rsidRPr="009B4B72">
        <w:rPr>
          <w:sz w:val="20"/>
          <w:szCs w:val="20"/>
        </w:rPr>
        <w:tab/>
        <w:t>Az Európai Parlament és a Tanács 2014. február 26-i 2014/23/EU irányelve a koncessziós szerződésekről (HL L 94., 2014.3.28</w:t>
      </w:r>
      <w:proofErr w:type="gramStart"/>
      <w:r w:rsidRPr="009B4B72">
        <w:rPr>
          <w:sz w:val="20"/>
          <w:szCs w:val="20"/>
        </w:rPr>
        <w:t>.,</w:t>
      </w:r>
      <w:proofErr w:type="gramEnd"/>
      <w:r w:rsidRPr="009B4B72">
        <w:rPr>
          <w:sz w:val="20"/>
          <w:szCs w:val="20"/>
        </w:rPr>
        <w:t xml:space="preserve"> 1. o.).</w:t>
      </w:r>
    </w:p>
  </w:footnote>
  <w:footnote w:id="9">
    <w:p w:rsidR="000B01F2" w:rsidRPr="00610E3F" w:rsidRDefault="000B01F2" w:rsidP="000B01F2">
      <w:pPr>
        <w:pStyle w:val="Lbjegyzetszveg"/>
        <w:jc w:val="both"/>
      </w:pPr>
      <w:r w:rsidRPr="009B4B72">
        <w:rPr>
          <w:rStyle w:val="Lbjegyzet-hivatkozs"/>
          <w:sz w:val="20"/>
          <w:szCs w:val="20"/>
        </w:rPr>
        <w:footnoteRef/>
      </w:r>
      <w:r w:rsidRPr="009B4B72">
        <w:rPr>
          <w:sz w:val="20"/>
          <w:szCs w:val="20"/>
        </w:rPr>
        <w:tab/>
        <w:t>Lásd a 2014/24/EU irányelv 90. cikkének (3) bekezdését.</w:t>
      </w:r>
    </w:p>
  </w:footnote>
  <w:footnote w:id="10">
    <w:p w:rsidR="000B01F2" w:rsidRPr="009B4B72" w:rsidRDefault="000B01F2" w:rsidP="000B01F2">
      <w:pPr>
        <w:pStyle w:val="Lbjegyzetszveg"/>
        <w:ind w:left="709" w:hanging="709"/>
        <w:jc w:val="both"/>
        <w:rPr>
          <w:sz w:val="20"/>
          <w:szCs w:val="20"/>
        </w:rPr>
      </w:pPr>
      <w:r w:rsidRPr="009971F5">
        <w:rPr>
          <w:rStyle w:val="Lbjegyzet-hivatkozs"/>
        </w:rPr>
        <w:footnoteRef/>
      </w:r>
      <w:r>
        <w:tab/>
      </w:r>
      <w:proofErr w:type="spellStart"/>
      <w:r w:rsidRPr="009B4B72">
        <w:rPr>
          <w:sz w:val="20"/>
          <w:szCs w:val="20"/>
        </w:rPr>
        <w:t>Pdf</w:t>
      </w:r>
      <w:proofErr w:type="spellEnd"/>
      <w:r w:rsidRPr="009B4B72">
        <w:rPr>
          <w:sz w:val="20"/>
          <w:szCs w:val="20"/>
        </w:rPr>
        <w:t xml:space="preserve"> fájlként is el tudják készíteni egységes európai közbeszerzési dokumentumukat, amely elektronikus úton mellékletként elküldhető. Ahhoz, hogy a gazdasági szereplők a későbbiekben újra fel tudják</w:t>
      </w:r>
      <w:r>
        <w:t xml:space="preserve"> </w:t>
      </w:r>
      <w:r w:rsidRPr="009B4B72">
        <w:rPr>
          <w:sz w:val="20"/>
          <w:szCs w:val="20"/>
        </w:rPr>
        <w:t xml:space="preserve">használni az információt, a kitöltött egységes európai közbeszerzési dokumentumot megfelelő elektronikus formában kell elmenteniük (mint </w:t>
      </w:r>
      <w:proofErr w:type="gramStart"/>
      <w:r w:rsidRPr="009B4B72">
        <w:rPr>
          <w:sz w:val="20"/>
          <w:szCs w:val="20"/>
        </w:rPr>
        <w:t>pl. .</w:t>
      </w:r>
      <w:proofErr w:type="spellStart"/>
      <w:r w:rsidRPr="009B4B72">
        <w:rPr>
          <w:sz w:val="20"/>
          <w:szCs w:val="20"/>
        </w:rPr>
        <w:t>xml</w:t>
      </w:r>
      <w:proofErr w:type="spellEnd"/>
      <w:proofErr w:type="gramEnd"/>
      <w:r w:rsidRPr="009B4B72">
        <w:rPr>
          <w:sz w:val="20"/>
          <w:szCs w:val="20"/>
        </w:rPr>
        <w:t>).</w:t>
      </w:r>
    </w:p>
  </w:footnote>
  <w:footnote w:id="11">
    <w:p w:rsidR="000B01F2" w:rsidRPr="009B4B72" w:rsidRDefault="000B01F2" w:rsidP="000B01F2">
      <w:pPr>
        <w:pStyle w:val="Lbjegyzetszveg"/>
        <w:ind w:left="709" w:hanging="709"/>
        <w:jc w:val="both"/>
        <w:rPr>
          <w:sz w:val="20"/>
          <w:szCs w:val="20"/>
        </w:rPr>
      </w:pPr>
      <w:r w:rsidRPr="009B4B72">
        <w:rPr>
          <w:rStyle w:val="Lbjegyzet-hivatkozs"/>
          <w:sz w:val="20"/>
          <w:szCs w:val="20"/>
        </w:rPr>
        <w:footnoteRef/>
      </w:r>
      <w:r w:rsidRPr="009B4B72">
        <w:rPr>
          <w:sz w:val="20"/>
          <w:szCs w:val="20"/>
        </w:rPr>
        <w:tab/>
        <w:t>Ez az eset lehetséges a legkisebb előírt árbevételnél, amelyet ilyen esetekben az egyes részek legnagyobb becsült értékének függvényében kell megállapítani.</w:t>
      </w:r>
    </w:p>
  </w:footnote>
  <w:footnote w:id="12">
    <w:p w:rsidR="000B01F2" w:rsidRPr="009B4B72" w:rsidRDefault="000B01F2" w:rsidP="000B01F2">
      <w:pPr>
        <w:pStyle w:val="Lbjegyzetszveg"/>
        <w:ind w:left="709" w:hanging="709"/>
        <w:jc w:val="both"/>
        <w:rPr>
          <w:sz w:val="20"/>
          <w:szCs w:val="20"/>
        </w:rPr>
      </w:pPr>
      <w:r w:rsidRPr="009B4B72">
        <w:rPr>
          <w:rStyle w:val="Lbjegyzet-hivatkozs"/>
          <w:sz w:val="20"/>
          <w:szCs w:val="20"/>
        </w:rPr>
        <w:footnoteRef/>
      </w:r>
      <w:r w:rsidRPr="009B4B72">
        <w:rPr>
          <w:sz w:val="20"/>
          <w:szCs w:val="20"/>
        </w:rP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3">
    <w:p w:rsidR="000B01F2" w:rsidRPr="009B4B72" w:rsidRDefault="000B01F2" w:rsidP="000B01F2">
      <w:pPr>
        <w:pStyle w:val="Lbjegyzetszveg"/>
        <w:ind w:left="709" w:hanging="709"/>
        <w:jc w:val="both"/>
        <w:rPr>
          <w:sz w:val="20"/>
          <w:szCs w:val="20"/>
        </w:rPr>
      </w:pPr>
      <w:r w:rsidRPr="009B4B72">
        <w:rPr>
          <w:rStyle w:val="Lbjegyzet-hivatkozs"/>
          <w:sz w:val="20"/>
          <w:szCs w:val="20"/>
        </w:rPr>
        <w:footnoteRef/>
      </w:r>
      <w:r w:rsidRPr="009B4B72">
        <w:rPr>
          <w:sz w:val="20"/>
          <w:szCs w:val="20"/>
        </w:rP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4">
    <w:p w:rsidR="000B01F2" w:rsidRPr="00471C9E" w:rsidRDefault="000B01F2" w:rsidP="000B01F2">
      <w:pPr>
        <w:pStyle w:val="Lbjegyzetszveg"/>
        <w:ind w:left="709" w:hanging="709"/>
        <w:jc w:val="both"/>
      </w:pPr>
      <w:r w:rsidRPr="009B4B72">
        <w:rPr>
          <w:rStyle w:val="Lbjegyzet-hivatkozs"/>
          <w:sz w:val="20"/>
          <w:szCs w:val="20"/>
        </w:rPr>
        <w:footnoteRef/>
      </w:r>
      <w:r w:rsidRPr="009B4B72">
        <w:rPr>
          <w:sz w:val="20"/>
          <w:szCs w:val="20"/>
        </w:rPr>
        <w:tab/>
        <w:t>Az Európai Parlament és a Tanács 1995. október 24-i 95/46/EK irányelve a személyes adatok feldolgozása vonatkozásában az egyének védelméről és az ilyen adatok szabad áramlásáról (HL L 281., 1995.11.23</w:t>
      </w:r>
      <w:proofErr w:type="gramStart"/>
      <w:r w:rsidRPr="009B4B72">
        <w:rPr>
          <w:sz w:val="20"/>
          <w:szCs w:val="20"/>
        </w:rPr>
        <w:t>.,</w:t>
      </w:r>
      <w:proofErr w:type="gramEnd"/>
      <w:r w:rsidRPr="009B4B72">
        <w:rPr>
          <w:sz w:val="20"/>
          <w:szCs w:val="20"/>
        </w:rPr>
        <w:t xml:space="preserve"> 31. o.).</w:t>
      </w:r>
    </w:p>
  </w:footnote>
  <w:footnote w:id="15">
    <w:p w:rsidR="000B01F2" w:rsidRPr="00573F60" w:rsidRDefault="000B01F2" w:rsidP="000B01F2">
      <w:pPr>
        <w:pStyle w:val="Lbjegyzetszveg"/>
        <w:rPr>
          <w:sz w:val="20"/>
          <w:szCs w:val="20"/>
        </w:rPr>
      </w:pPr>
      <w:r w:rsidRPr="009971F5">
        <w:rPr>
          <w:rStyle w:val="Lbjegyzet-hivatkozs"/>
        </w:rPr>
        <w:footnoteRef/>
      </w:r>
      <w:r>
        <w:tab/>
      </w:r>
      <w:r w:rsidRPr="00573F60">
        <w:rPr>
          <w:sz w:val="20"/>
          <w:szCs w:val="20"/>
        </w:rPr>
        <w:t>Lásd a II. rész C. szakaszát.</w:t>
      </w:r>
    </w:p>
  </w:footnote>
  <w:footnote w:id="16">
    <w:p w:rsidR="000B01F2" w:rsidRPr="00A07D06" w:rsidRDefault="000B01F2" w:rsidP="000B01F2">
      <w:pPr>
        <w:pStyle w:val="Lbjegyzetszveg"/>
        <w:ind w:left="709" w:hanging="709"/>
      </w:pPr>
      <w:r w:rsidRPr="00573F60">
        <w:rPr>
          <w:rStyle w:val="Lbjegyzet-hivatkozs"/>
          <w:sz w:val="20"/>
          <w:szCs w:val="20"/>
        </w:rPr>
        <w:footnoteRef/>
      </w:r>
      <w:r w:rsidRPr="00573F60">
        <w:rPr>
          <w:sz w:val="20"/>
          <w:szCs w:val="20"/>
        </w:rPr>
        <w:tab/>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rsidRPr="00573F60">
        <w:rPr>
          <w:sz w:val="20"/>
          <w:szCs w:val="20"/>
        </w:rPr>
        <w:t>aláírás(</w:t>
      </w:r>
      <w:proofErr w:type="gramEnd"/>
      <w:r w:rsidRPr="00573F60">
        <w:rPr>
          <w:sz w:val="20"/>
          <w:szCs w:val="20"/>
        </w:rPr>
        <w:t>ok) nem szükséges(</w:t>
      </w:r>
      <w:proofErr w:type="spellStart"/>
      <w:r w:rsidRPr="00573F60">
        <w:rPr>
          <w:sz w:val="20"/>
          <w:szCs w:val="20"/>
        </w:rPr>
        <w:t>ek</w:t>
      </w:r>
      <w:proofErr w:type="spellEnd"/>
      <w:r w:rsidRPr="00573F60">
        <w:rPr>
          <w:sz w:val="20"/>
          <w:szCs w:val="20"/>
        </w:rP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7">
    <w:p w:rsidR="000B01F2" w:rsidRPr="008C5A15" w:rsidRDefault="000B01F2" w:rsidP="000B01F2">
      <w:pPr>
        <w:pStyle w:val="Lbjegyzetszveg"/>
        <w:ind w:left="709" w:hanging="709"/>
        <w:jc w:val="both"/>
        <w:rPr>
          <w:sz w:val="20"/>
          <w:szCs w:val="20"/>
        </w:rPr>
      </w:pPr>
      <w:r w:rsidRPr="008C5A15">
        <w:rPr>
          <w:rStyle w:val="Lbjegyzet-hivatkozs"/>
          <w:sz w:val="20"/>
          <w:szCs w:val="20"/>
        </w:rPr>
        <w:footnoteRef/>
      </w:r>
      <w:r w:rsidRPr="008C5A15">
        <w:rPr>
          <w:sz w:val="20"/>
          <w:szCs w:val="20"/>
        </w:rP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w:t>
      </w:r>
      <w:proofErr w:type="gramStart"/>
      <w:r w:rsidRPr="008C5A15">
        <w:rPr>
          <w:sz w:val="20"/>
          <w:szCs w:val="20"/>
        </w:rPr>
        <w:t>A</w:t>
      </w:r>
      <w:proofErr w:type="gramEnd"/>
      <w:r w:rsidRPr="008C5A15">
        <w:rPr>
          <w:sz w:val="20"/>
          <w:szCs w:val="20"/>
        </w:rPr>
        <w:t xml:space="preserve">., B. és C. szakasz). </w:t>
      </w:r>
    </w:p>
  </w:footnote>
  <w:footnote w:id="18">
    <w:p w:rsidR="000B01F2" w:rsidRPr="008C5A15" w:rsidRDefault="000B01F2" w:rsidP="000B01F2">
      <w:pPr>
        <w:pStyle w:val="Lbjegyzetszveg"/>
        <w:ind w:left="709" w:hanging="709"/>
        <w:jc w:val="both"/>
        <w:rPr>
          <w:sz w:val="20"/>
          <w:szCs w:val="20"/>
        </w:rPr>
      </w:pPr>
      <w:r w:rsidRPr="008C5A15">
        <w:rPr>
          <w:rStyle w:val="Lbjegyzet-hivatkozs"/>
          <w:sz w:val="20"/>
          <w:szCs w:val="20"/>
        </w:rPr>
        <w:footnoteRef/>
      </w:r>
      <w:r w:rsidRPr="008C5A15">
        <w:rPr>
          <w:sz w:val="20"/>
          <w:szCs w:val="20"/>
        </w:rP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9">
    <w:p w:rsidR="000B01F2" w:rsidRPr="008C5A15" w:rsidRDefault="000B01F2" w:rsidP="000B01F2">
      <w:pPr>
        <w:pStyle w:val="Lbjegyzetszveg"/>
        <w:ind w:left="709" w:hanging="709"/>
        <w:jc w:val="both"/>
        <w:rPr>
          <w:sz w:val="20"/>
          <w:szCs w:val="20"/>
        </w:rPr>
      </w:pPr>
      <w:r w:rsidRPr="008C5A15">
        <w:rPr>
          <w:rStyle w:val="Lbjegyzet-hivatkozs"/>
          <w:sz w:val="20"/>
          <w:szCs w:val="20"/>
        </w:rPr>
        <w:footnoteRef/>
      </w:r>
      <w:r w:rsidRPr="008C5A15">
        <w:rPr>
          <w:sz w:val="20"/>
          <w:szCs w:val="20"/>
        </w:rP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20">
    <w:p w:rsidR="000B01F2" w:rsidRPr="00931937" w:rsidRDefault="000B01F2" w:rsidP="000B01F2">
      <w:pPr>
        <w:pStyle w:val="Lbjegyzetszveg"/>
        <w:ind w:left="709" w:hanging="709"/>
        <w:jc w:val="both"/>
      </w:pPr>
      <w:r w:rsidRPr="008C5A15">
        <w:rPr>
          <w:rStyle w:val="Lbjegyzet-hivatkozs"/>
          <w:sz w:val="20"/>
          <w:szCs w:val="20"/>
        </w:rPr>
        <w:footnoteRef/>
      </w:r>
      <w:r w:rsidRPr="008C5A15">
        <w:rPr>
          <w:sz w:val="20"/>
          <w:szCs w:val="20"/>
        </w:rPr>
        <w:tab/>
      </w:r>
      <w:proofErr w:type="gramStart"/>
      <w:r w:rsidRPr="008C5A15">
        <w:rPr>
          <w:sz w:val="20"/>
          <w:szCs w:val="20"/>
        </w:rP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rsidRPr="008C5A15">
        <w:rPr>
          <w:sz w:val="20"/>
          <w:szCs w:val="20"/>
        </w:rPr>
        <w:t>megkülönböztetésmentes</w:t>
      </w:r>
      <w:proofErr w:type="spellEnd"/>
      <w:r w:rsidRPr="008C5A15">
        <w:rPr>
          <w:sz w:val="20"/>
          <w:szCs w:val="20"/>
        </w:rPr>
        <w:t xml:space="preserve"> szempontok vagy szabályok alapján kell végezni.</w:t>
      </w:r>
      <w:proofErr w:type="gramEnd"/>
    </w:p>
  </w:footnote>
  <w:footnote w:id="21">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 xml:space="preserve">A Bizottság szervezeti egységei az elektronikus </w:t>
      </w:r>
      <w:proofErr w:type="spellStart"/>
      <w:r w:rsidRPr="00F14AC0">
        <w:rPr>
          <w:sz w:val="18"/>
          <w:szCs w:val="18"/>
        </w:rPr>
        <w:t>ESPD-szolgáltatást</w:t>
      </w:r>
      <w:proofErr w:type="spellEnd"/>
      <w:r w:rsidRPr="00F14AC0">
        <w:rPr>
          <w:sz w:val="18"/>
          <w:szCs w:val="18"/>
        </w:rPr>
        <w:t xml:space="preserve"> díjmentesen bocsátják az ajánlatkérő szervek, a közszolgáltató ajánlatkérők, a gazdasági szereplők, az elektronikus szolgáltatók és más érdekelt felek rendelkezésére.</w:t>
      </w:r>
    </w:p>
  </w:footnote>
  <w:footnote w:id="22">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r>
      <w:r w:rsidRPr="00F14AC0">
        <w:rPr>
          <w:b/>
          <w:sz w:val="18"/>
          <w:szCs w:val="18"/>
        </w:rPr>
        <w:t>Ajánlatkérő szervek</w:t>
      </w:r>
      <w:r w:rsidRPr="00F14AC0">
        <w:rPr>
          <w:sz w:val="18"/>
          <w:szCs w:val="18"/>
        </w:rPr>
        <w:t xml:space="preserve"> részére: vagy az eljárást megindító felhívásként alkalmazott </w:t>
      </w:r>
      <w:r w:rsidRPr="00F14AC0">
        <w:rPr>
          <w:b/>
          <w:sz w:val="18"/>
          <w:szCs w:val="18"/>
        </w:rPr>
        <w:t>Előzetes tájékoztató</w:t>
      </w:r>
      <w:r w:rsidRPr="00F14AC0">
        <w:rPr>
          <w:sz w:val="18"/>
          <w:szCs w:val="18"/>
        </w:rPr>
        <w:t xml:space="preserve">, vagy </w:t>
      </w:r>
      <w:r w:rsidRPr="00F14AC0">
        <w:rPr>
          <w:b/>
          <w:sz w:val="18"/>
          <w:szCs w:val="18"/>
        </w:rPr>
        <w:t>Szerződési hirdetmény</w:t>
      </w:r>
      <w:r w:rsidRPr="00F14AC0">
        <w:rPr>
          <w:sz w:val="18"/>
          <w:szCs w:val="18"/>
        </w:rPr>
        <w:t>.</w:t>
      </w:r>
      <w:r w:rsidRPr="00F14AC0">
        <w:rPr>
          <w:sz w:val="18"/>
          <w:szCs w:val="18"/>
        </w:rPr>
        <w:br/>
      </w:r>
      <w:r w:rsidRPr="00F14AC0">
        <w:rPr>
          <w:b/>
          <w:sz w:val="18"/>
          <w:szCs w:val="18"/>
        </w:rPr>
        <w:t>Közszolgáltató ajánlatkérők</w:t>
      </w:r>
      <w:r w:rsidRPr="00F14AC0">
        <w:rPr>
          <w:sz w:val="18"/>
          <w:szCs w:val="18"/>
        </w:rPr>
        <w:t xml:space="preserve"> részére: az eljárást megindító felhívásként alkalmazott </w:t>
      </w:r>
      <w:r w:rsidRPr="00F14AC0">
        <w:rPr>
          <w:b/>
          <w:sz w:val="18"/>
          <w:szCs w:val="18"/>
        </w:rPr>
        <w:t>Időszakos előzetes tájékoztató</w:t>
      </w:r>
      <w:r w:rsidRPr="00F14AC0">
        <w:rPr>
          <w:sz w:val="18"/>
          <w:szCs w:val="18"/>
        </w:rPr>
        <w:t xml:space="preserve">, Szerződési hirdetmény, vagy a </w:t>
      </w:r>
      <w:r w:rsidRPr="00F14AC0">
        <w:rPr>
          <w:b/>
          <w:sz w:val="18"/>
          <w:szCs w:val="18"/>
        </w:rPr>
        <w:t>Minősítési rendszer meglétéről szóló hirdetmény</w:t>
      </w:r>
    </w:p>
  </w:footnote>
  <w:footnote w:id="23">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r>
      <w:r w:rsidRPr="00F14AC0">
        <w:rPr>
          <w:i/>
          <w:sz w:val="18"/>
          <w:szCs w:val="18"/>
        </w:rPr>
        <w:t>A vonatkozó hirdetmény I. szakaszának I.1 pontjából átmásolandó információ.</w:t>
      </w:r>
      <w:r w:rsidRPr="00F14AC0">
        <w:rPr>
          <w:sz w:val="18"/>
          <w:szCs w:val="18"/>
        </w:rPr>
        <w:t xml:space="preserve"> Közös közbeszerzés esetén kérjük feltüntetni minden résztvevő beszerző nevét.</w:t>
      </w:r>
    </w:p>
  </w:footnote>
  <w:footnote w:id="24">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Lásd a vonatkozó hirdetmény II.1.1 és II.1.3 pontját.</w:t>
      </w:r>
    </w:p>
  </w:footnote>
  <w:footnote w:id="25">
    <w:p w:rsidR="000B01F2" w:rsidRPr="00FD1006"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Lásd a vonatkozó hirdetmény II.1.1 pontját.</w:t>
      </w:r>
    </w:p>
  </w:footnote>
  <w:footnote w:id="26">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ismételje meg a kapcsolattartó személyekre vonatkozó információt, ahányszor szükséges.</w:t>
      </w:r>
    </w:p>
  </w:footnote>
  <w:footnote w:id="27">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 xml:space="preserve">Lásd </w:t>
      </w:r>
      <w:r w:rsidRPr="00F14AC0">
        <w:rPr>
          <w:rStyle w:val="DeltaViewInsertion"/>
          <w:sz w:val="18"/>
          <w:szCs w:val="18"/>
        </w:rPr>
        <w:t>a Bizottság 2003. május 6-i ajánlását a mikro-, kis és középvállalkozások meghatározásáról (HL L 124., 2003.5.20</w:t>
      </w:r>
      <w:proofErr w:type="gramStart"/>
      <w:r w:rsidRPr="00F14AC0">
        <w:rPr>
          <w:rStyle w:val="DeltaViewInsertion"/>
          <w:sz w:val="18"/>
          <w:szCs w:val="18"/>
        </w:rPr>
        <w:t>.,</w:t>
      </w:r>
      <w:proofErr w:type="gramEnd"/>
      <w:r w:rsidRPr="00F14AC0">
        <w:rPr>
          <w:rStyle w:val="DeltaViewInsertion"/>
          <w:sz w:val="18"/>
          <w:szCs w:val="18"/>
        </w:rPr>
        <w:t xml:space="preserve"> 36. o.). Ez az információ csak statisztikai célból szükséges. </w:t>
      </w:r>
      <w:r w:rsidRPr="00F14AC0">
        <w:rPr>
          <w:sz w:val="18"/>
          <w:szCs w:val="18"/>
        </w:rPr>
        <w:br/>
      </w:r>
      <w:proofErr w:type="spellStart"/>
      <w:r w:rsidRPr="00F14AC0">
        <w:rPr>
          <w:rStyle w:val="DeltaViewInsertion"/>
          <w:sz w:val="18"/>
          <w:szCs w:val="18"/>
        </w:rPr>
        <w:t>Mikrovállalkozás</w:t>
      </w:r>
      <w:proofErr w:type="spellEnd"/>
      <w:r w:rsidRPr="00F14AC0">
        <w:rPr>
          <w:rStyle w:val="DeltaViewInsertion"/>
          <w:sz w:val="18"/>
          <w:szCs w:val="18"/>
        </w:rPr>
        <w:t>: olyan vállalkozás, amely 10-nél kevesebb főt foglalkoztat, és amelynek éves forgalma és/vagy éves mérlegfőösszege nem haladja meg a 2 millió eurót.</w:t>
      </w:r>
      <w:r w:rsidRPr="00F14AC0">
        <w:rPr>
          <w:sz w:val="18"/>
          <w:szCs w:val="18"/>
        </w:rPr>
        <w:br/>
      </w:r>
      <w:r w:rsidRPr="00F14AC0">
        <w:rPr>
          <w:rStyle w:val="DeltaViewInsertion"/>
          <w:sz w:val="18"/>
          <w:szCs w:val="18"/>
        </w:rPr>
        <w:t>Kisvállalkozás: olyan vállalkozás, amely 50-nél kevesebb főt foglalkoztat, és amelynek éves forgalma és/vagy éves mérlegfőösszege nem haladja meg a 10 millió eurót;</w:t>
      </w:r>
      <w:r w:rsidRPr="00F14AC0">
        <w:rPr>
          <w:sz w:val="18"/>
          <w:szCs w:val="18"/>
        </w:rPr>
        <w:br/>
      </w:r>
      <w:r w:rsidRPr="00F14AC0">
        <w:rPr>
          <w:rStyle w:val="DeltaViewInsertion"/>
          <w:sz w:val="18"/>
          <w:szCs w:val="18"/>
        </w:rPr>
        <w:t xml:space="preserve">Középvállalkozás: olyan vállalkozás, amely nem mikro- és nem kisvállalkozás, és </w:t>
      </w:r>
      <w:r w:rsidRPr="00F14AC0">
        <w:rPr>
          <w:sz w:val="18"/>
          <w:szCs w:val="18"/>
        </w:rPr>
        <w:t xml:space="preserve">amely </w:t>
      </w:r>
      <w:r w:rsidRPr="00F14AC0">
        <w:rPr>
          <w:b/>
          <w:sz w:val="18"/>
          <w:szCs w:val="18"/>
        </w:rPr>
        <w:t>250-nél kevesebb főt foglalkoztat,</w:t>
      </w:r>
      <w:r w:rsidRPr="00F14AC0">
        <w:rPr>
          <w:sz w:val="18"/>
          <w:szCs w:val="18"/>
        </w:rPr>
        <w:t xml:space="preserve"> és amelynek </w:t>
      </w:r>
      <w:r w:rsidRPr="00F14AC0">
        <w:rPr>
          <w:b/>
          <w:sz w:val="18"/>
          <w:szCs w:val="18"/>
        </w:rPr>
        <w:t>éves forgalma nem haladja meg az 50 millió eurót</w:t>
      </w:r>
      <w:r w:rsidRPr="00F14AC0">
        <w:rPr>
          <w:sz w:val="18"/>
          <w:szCs w:val="18"/>
        </w:rPr>
        <w:t xml:space="preserve">, </w:t>
      </w:r>
      <w:r w:rsidRPr="00F14AC0">
        <w:rPr>
          <w:b/>
          <w:i/>
          <w:sz w:val="18"/>
          <w:szCs w:val="18"/>
        </w:rPr>
        <w:t>és/vagy</w:t>
      </w:r>
      <w:r w:rsidRPr="00F14AC0">
        <w:rPr>
          <w:sz w:val="18"/>
          <w:szCs w:val="18"/>
        </w:rPr>
        <w:t xml:space="preserve"> </w:t>
      </w:r>
      <w:r w:rsidRPr="00F14AC0">
        <w:rPr>
          <w:b/>
          <w:sz w:val="18"/>
          <w:szCs w:val="18"/>
        </w:rPr>
        <w:t>éves mérlegfőösszege nem haladja meg a 43 millió eurót</w:t>
      </w:r>
      <w:r w:rsidRPr="00F14AC0">
        <w:rPr>
          <w:sz w:val="18"/>
          <w:szCs w:val="18"/>
        </w:rPr>
        <w:t>.</w:t>
      </w:r>
    </w:p>
  </w:footnote>
  <w:footnote w:id="28">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 xml:space="preserve">Lásd a szerződési hirdetmény III.1.5. </w:t>
      </w:r>
      <w:proofErr w:type="gramStart"/>
      <w:r w:rsidRPr="00F14AC0">
        <w:rPr>
          <w:sz w:val="18"/>
          <w:szCs w:val="18"/>
        </w:rPr>
        <w:t>pontját</w:t>
      </w:r>
      <w:proofErr w:type="gramEnd"/>
      <w:r w:rsidRPr="00F14AC0">
        <w:rPr>
          <w:sz w:val="18"/>
          <w:szCs w:val="18"/>
        </w:rPr>
        <w:t>.</w:t>
      </w:r>
    </w:p>
  </w:footnote>
  <w:footnote w:id="29">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20"/>
          <w:szCs w:val="20"/>
        </w:rPr>
      </w:pPr>
      <w:r w:rsidRPr="00F14AC0">
        <w:rPr>
          <w:rStyle w:val="Lbjegyzet-hivatkozs"/>
          <w:sz w:val="18"/>
          <w:szCs w:val="18"/>
        </w:rPr>
        <w:footnoteRef/>
      </w:r>
      <w:r w:rsidRPr="00F14AC0">
        <w:rPr>
          <w:sz w:val="18"/>
          <w:szCs w:val="18"/>
        </w:rPr>
        <w:tab/>
        <w:t xml:space="preserve">Azaz fő célja a fogyatékossággal élő vagy hátrányos helyzetű személyek szociális és szakmai </w:t>
      </w:r>
      <w:bookmarkStart w:id="13" w:name="_DV_C939"/>
      <w:r w:rsidRPr="00F14AC0">
        <w:rPr>
          <w:sz w:val="18"/>
          <w:szCs w:val="18"/>
        </w:rPr>
        <w:t>beilleszkedése</w:t>
      </w:r>
      <w:bookmarkEnd w:id="13"/>
      <w:r w:rsidRPr="00F14AC0">
        <w:rPr>
          <w:sz w:val="18"/>
          <w:szCs w:val="18"/>
        </w:rPr>
        <w:t>.</w:t>
      </w:r>
    </w:p>
  </w:footnote>
  <w:footnote w:id="30">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A hivatkozások és a minősítés, ha van ilyen, a tanúsításon szerepelnek.</w:t>
      </w:r>
    </w:p>
  </w:footnote>
  <w:footnote w:id="31">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Nevezetesen egy csoport, konzorcium, közös vállalkozás vagy hasonló részeként.</w:t>
      </w:r>
    </w:p>
  </w:footnote>
  <w:footnote w:id="32">
    <w:p w:rsidR="000B01F2" w:rsidRPr="00751AB4"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14AC0">
        <w:rPr>
          <w:sz w:val="20"/>
          <w:szCs w:val="20"/>
        </w:rPr>
        <w:t>Pl. a minőség-ellenőrzésben részt vevő műszaki szervezetek esetében: IV. rész C. szakasz, 3. pont.</w:t>
      </w:r>
    </w:p>
  </w:footnote>
  <w:footnote w:id="33">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szervezett bűnözés elleni küzdelemről szóló, 2008. október 24-i 2008/841/IB tanácsi kerethatározat (HL L 300., 2008.11.11</w:t>
      </w:r>
      <w:proofErr w:type="gramStart"/>
      <w:r w:rsidRPr="00F14AC0">
        <w:rPr>
          <w:sz w:val="18"/>
          <w:szCs w:val="18"/>
        </w:rPr>
        <w:t>.,</w:t>
      </w:r>
      <w:proofErr w:type="gramEnd"/>
      <w:r w:rsidRPr="00F14AC0">
        <w:rPr>
          <w:sz w:val="18"/>
          <w:szCs w:val="18"/>
        </w:rPr>
        <w:t xml:space="preserve"> 42. o.) 2. cikkében meghatározottak szerint.</w:t>
      </w:r>
    </w:p>
  </w:footnote>
  <w:footnote w:id="34">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Az Európai Közösségek tisztviselőit és az Európai Unió tagállamainak tisztviselőit érintő korrupció elleni küzdelemről szóló egyezmény (HL C 195., 1997.6.25</w:t>
      </w:r>
      <w:proofErr w:type="gramStart"/>
      <w:r w:rsidRPr="00F14AC0">
        <w:rPr>
          <w:sz w:val="18"/>
          <w:szCs w:val="18"/>
        </w:rPr>
        <w:t>.,</w:t>
      </w:r>
      <w:proofErr w:type="gramEnd"/>
      <w:r w:rsidRPr="00F14AC0">
        <w:rPr>
          <w:sz w:val="18"/>
          <w:szCs w:val="18"/>
        </w:rPr>
        <w:t xml:space="preserve"> 1. o.) 3. cikkében és a Tanács 2003. július 22-i, a magánszektorban tapasztalható korrupció elleni küzdelemről szóló 2003/568/IB kerethatározatának (HL L 192., 2003.7.31</w:t>
      </w:r>
      <w:proofErr w:type="gramStart"/>
      <w:r w:rsidRPr="00F14AC0">
        <w:rPr>
          <w:sz w:val="18"/>
          <w:szCs w:val="18"/>
        </w:rPr>
        <w:t>.,</w:t>
      </w:r>
      <w:proofErr w:type="gramEnd"/>
      <w:r w:rsidRPr="00F14AC0">
        <w:rPr>
          <w:sz w:val="18"/>
          <w:szCs w:val="18"/>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35">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Az Európai Közösségek pénzügyi érdekeinek védelméről szóló egyezmény 1. cikke értelmében (HL C 316., 1995.11.27</w:t>
      </w:r>
      <w:proofErr w:type="gramStart"/>
      <w:r w:rsidRPr="00F14AC0">
        <w:rPr>
          <w:sz w:val="18"/>
          <w:szCs w:val="18"/>
        </w:rPr>
        <w:t>.,</w:t>
      </w:r>
      <w:proofErr w:type="gramEnd"/>
      <w:r w:rsidRPr="00F14AC0">
        <w:rPr>
          <w:sz w:val="18"/>
          <w:szCs w:val="18"/>
        </w:rPr>
        <w:t xml:space="preserve"> 48. o.)</w:t>
      </w:r>
    </w:p>
  </w:footnote>
  <w:footnote w:id="36">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terrorizmus elleni küzdelemről szóló, 2002. június 13-i 2002/475/IB tanácsi kerethatározat (HL L 164., 2002.6.22</w:t>
      </w:r>
      <w:proofErr w:type="gramStart"/>
      <w:r w:rsidRPr="00F14AC0">
        <w:rPr>
          <w:sz w:val="18"/>
          <w:szCs w:val="18"/>
        </w:rPr>
        <w:t>.,</w:t>
      </w:r>
      <w:proofErr w:type="gramEnd"/>
      <w:r w:rsidRPr="00F14AC0">
        <w:rPr>
          <w:sz w:val="18"/>
          <w:szCs w:val="18"/>
        </w:rPr>
        <w:t xml:space="preserve"> 3. o.) 1. és 3. cikkében meghatározottak szerint. Ez a kizárási ok magában foglalja az említett kerethatározat 4. cikke szerinti, bűncselekményre való felbujtást, bűnsegélyt vagy kísérletet.</w:t>
      </w:r>
    </w:p>
  </w:footnote>
  <w:footnote w:id="37">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pénzügyi rendszereknek a pénzmosás, valamint terrorizmus finanszírozása céljára való felhasználásának megelőzéséről szóló, 2005. október 26-i 2005/60/EK európai parlamenti és tanácsi irányelv</w:t>
      </w:r>
      <w:r w:rsidRPr="00F14AC0">
        <w:rPr>
          <w:rStyle w:val="DeltaViewInsertion"/>
          <w:color w:val="000000"/>
          <w:sz w:val="18"/>
          <w:szCs w:val="18"/>
        </w:rPr>
        <w:t xml:space="preserve"> (HL L 309., 2005.11.25</w:t>
      </w:r>
      <w:proofErr w:type="gramStart"/>
      <w:r w:rsidRPr="00F14AC0">
        <w:rPr>
          <w:rStyle w:val="DeltaViewInsertion"/>
          <w:color w:val="000000"/>
          <w:sz w:val="18"/>
          <w:szCs w:val="18"/>
        </w:rPr>
        <w:t>.,</w:t>
      </w:r>
      <w:proofErr w:type="gramEnd"/>
      <w:r w:rsidRPr="00F14AC0">
        <w:rPr>
          <w:rStyle w:val="DeltaViewInsertion"/>
          <w:color w:val="000000"/>
          <w:sz w:val="18"/>
          <w:szCs w:val="18"/>
        </w:rPr>
        <w:t xml:space="preserve"> 15. o.) 1. cikkében meghatározottak szerint.</w:t>
      </w:r>
    </w:p>
  </w:footnote>
  <w:footnote w:id="38">
    <w:p w:rsidR="000B01F2" w:rsidRPr="00B02DB1"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b/>
        </w:rPr>
      </w:pPr>
      <w:r w:rsidRPr="00F14AC0">
        <w:rPr>
          <w:rStyle w:val="Lbjegyzet-hivatkozs"/>
          <w:sz w:val="18"/>
          <w:szCs w:val="18"/>
        </w:rPr>
        <w:footnoteRef/>
      </w:r>
      <w:r w:rsidRPr="00F14AC0">
        <w:rPr>
          <w:sz w:val="18"/>
          <w:szCs w:val="18"/>
        </w:rPr>
        <w:tab/>
      </w:r>
      <w:r w:rsidRPr="00F14AC0">
        <w:rPr>
          <w:rStyle w:val="DeltaViewInsertion"/>
          <w:sz w:val="18"/>
          <w:szCs w:val="18"/>
        </w:rPr>
        <w:t>Az emberkereskedelem megelőzéséről, és az ellene folytatott küzdelemről, az áldozatok védelméről,</w:t>
      </w:r>
      <w:r w:rsidRPr="00F14AC0">
        <w:rPr>
          <w:rStyle w:val="DeltaViewInsertion"/>
          <w:color w:val="000000"/>
          <w:sz w:val="18"/>
          <w:szCs w:val="18"/>
        </w:rPr>
        <w:t xml:space="preserve"> valamint a 2002/629/IB tanácsi kerethatározat felváltásáról szóló, </w:t>
      </w:r>
      <w:r w:rsidRPr="00F14AC0">
        <w:rPr>
          <w:rStyle w:val="DeltaViewInsertion"/>
          <w:sz w:val="18"/>
          <w:szCs w:val="18"/>
        </w:rPr>
        <w:t>2011. április 5-i</w:t>
      </w:r>
      <w:r w:rsidRPr="00F14AC0">
        <w:rPr>
          <w:rStyle w:val="DeltaViewInsertion"/>
          <w:color w:val="000000"/>
          <w:sz w:val="18"/>
          <w:szCs w:val="18"/>
        </w:rPr>
        <w:t xml:space="preserve"> 2011/36/EU e</w:t>
      </w:r>
      <w:r w:rsidRPr="00F14AC0">
        <w:rPr>
          <w:rStyle w:val="DeltaViewInsertion"/>
          <w:sz w:val="18"/>
          <w:szCs w:val="18"/>
        </w:rPr>
        <w:t xml:space="preserve">urópai parlamenti és tanácsi </w:t>
      </w:r>
      <w:r w:rsidRPr="00F14AC0">
        <w:rPr>
          <w:rStyle w:val="DeltaViewInsertion"/>
          <w:color w:val="000000"/>
          <w:sz w:val="18"/>
          <w:szCs w:val="18"/>
        </w:rPr>
        <w:t>irányelv (HL L 101., 2011.4.15</w:t>
      </w:r>
      <w:proofErr w:type="gramStart"/>
      <w:r w:rsidRPr="00F14AC0">
        <w:rPr>
          <w:rStyle w:val="DeltaViewInsertion"/>
          <w:color w:val="000000"/>
          <w:sz w:val="18"/>
          <w:szCs w:val="18"/>
        </w:rPr>
        <w:t>.,</w:t>
      </w:r>
      <w:proofErr w:type="gramEnd"/>
      <w:r w:rsidRPr="00F14AC0">
        <w:rPr>
          <w:rStyle w:val="DeltaViewInsertion"/>
          <w:color w:val="000000"/>
          <w:sz w:val="18"/>
          <w:szCs w:val="18"/>
        </w:rPr>
        <w:t xml:space="preserve"> 1. o.) 2. cikkében meghatározottak szerint.</w:t>
      </w:r>
    </w:p>
  </w:footnote>
  <w:footnote w:id="39">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0">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1">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2">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A 2014/24/EU irányelv 57. cikke (6) bekezdését végrehajtó nemzeti rendelkezésekkel összhangban.</w:t>
      </w:r>
    </w:p>
  </w:footnote>
  <w:footnote w:id="43">
    <w:p w:rsidR="000B01F2" w:rsidRPr="00595858"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F14AC0">
        <w:rPr>
          <w:rStyle w:val="Lbjegyzet-hivatkozs"/>
          <w:sz w:val="18"/>
          <w:szCs w:val="18"/>
        </w:rPr>
        <w:footnoteRef/>
      </w:r>
      <w:r w:rsidRPr="00F14AC0">
        <w:rPr>
          <w:sz w:val="18"/>
          <w:szCs w:val="18"/>
        </w:rPr>
        <w:tab/>
        <w:t xml:space="preserve">Az elkövetett bűncselekmény jellegét figyelembe véve (egyszeri, ismételt, </w:t>
      </w:r>
      <w:proofErr w:type="gramStart"/>
      <w:r w:rsidRPr="00F14AC0">
        <w:rPr>
          <w:sz w:val="18"/>
          <w:szCs w:val="18"/>
        </w:rPr>
        <w:t>szisztematikus .</w:t>
      </w:r>
      <w:proofErr w:type="gramEnd"/>
      <w:r w:rsidRPr="00F14AC0">
        <w:rPr>
          <w:sz w:val="18"/>
          <w:szCs w:val="18"/>
        </w:rPr>
        <w:t>..) a magyarázatnak tükröznie kell e megtett intézkedések megfelelőségét.</w:t>
      </w:r>
      <w:r>
        <w:t xml:space="preserve"> </w:t>
      </w:r>
    </w:p>
  </w:footnote>
  <w:footnote w:id="44">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5">
    <w:p w:rsidR="000B01F2" w:rsidRPr="007943E3"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Lásd a 2014/24/EU irányelv 57. cikkének (4) bekezdését.</w:t>
      </w:r>
    </w:p>
  </w:footnote>
  <w:footnote w:id="46">
    <w:p w:rsidR="000B01F2" w:rsidRPr="00F506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9971F5">
        <w:rPr>
          <w:rStyle w:val="Lbjegyzet-hivatkozs"/>
        </w:rPr>
        <w:footnoteRef/>
      </w:r>
      <w:r>
        <w:tab/>
      </w:r>
      <w:r w:rsidRPr="00F14AC0">
        <w:rPr>
          <w:sz w:val="18"/>
          <w:szCs w:val="18"/>
        </w:rPr>
        <w:t>E közbeszerzés alkalmazásában a nemzeti jogban, a vonatkozó hirdetményben vagy a közbeszerzési dokumentumokban vagy a 2014/24/EU irányelv 18. cikke (2) bekezdésében hivatkozottak szerint</w:t>
      </w:r>
    </w:p>
  </w:footnote>
  <w:footnote w:id="47">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506C0">
        <w:rPr>
          <w:rStyle w:val="Lbjegyzet-hivatkozs"/>
        </w:rPr>
        <w:footnoteRef/>
      </w:r>
      <w:r w:rsidRPr="00F506C0">
        <w:tab/>
      </w:r>
      <w:r w:rsidRPr="00F14AC0">
        <w:rPr>
          <w:sz w:val="18"/>
          <w:szCs w:val="18"/>
        </w:rPr>
        <w:t>Lásd a nemzeti jogot, a vonatkozó hirdetményt vagy a közbeszerzési dokumentumokat.</w:t>
      </w:r>
    </w:p>
  </w:footnote>
  <w:footnote w:id="48">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 xml:space="preserve">Ezt az információt </w:t>
      </w:r>
      <w:r w:rsidRPr="00F14AC0">
        <w:rPr>
          <w:b/>
          <w:sz w:val="18"/>
          <w:szCs w:val="18"/>
        </w:rPr>
        <w:t>nem</w:t>
      </w:r>
      <w:r w:rsidRPr="00F14AC0">
        <w:rPr>
          <w:sz w:val="18"/>
          <w:szCs w:val="18"/>
        </w:rPr>
        <w:t xml:space="preserve"> kell megadni abban az esetben, ha az a)–f) pontokban fölsorolt esetek valamelyikében a gazdasági szereplők kizárását a nemzeti jog </w:t>
      </w:r>
      <w:r w:rsidRPr="00F14AC0">
        <w:rPr>
          <w:b/>
          <w:sz w:val="18"/>
          <w:szCs w:val="18"/>
        </w:rPr>
        <w:t>kötelezővé</w:t>
      </w:r>
      <w:r w:rsidRPr="00F14AC0">
        <w:rPr>
          <w:sz w:val="18"/>
          <w:szCs w:val="18"/>
        </w:rPr>
        <w:t xml:space="preserve"> tette </w:t>
      </w:r>
      <w:r w:rsidRPr="00F14AC0">
        <w:rPr>
          <w:b/>
          <w:sz w:val="18"/>
          <w:szCs w:val="18"/>
        </w:rPr>
        <w:t>az eltérés lehetősége nélkül</w:t>
      </w:r>
      <w:r w:rsidRPr="00F14AC0">
        <w:rPr>
          <w:sz w:val="18"/>
          <w:szCs w:val="18"/>
        </w:rPr>
        <w:t xml:space="preserve"> abban az esetben, ha a gazdasági szereplő mindazonáltal képes a szerződés teljesítésére.</w:t>
      </w:r>
    </w:p>
  </w:footnote>
  <w:footnote w:id="49">
    <w:p w:rsidR="000B01F2" w:rsidRPr="00EA6A87"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Adott esetben lásd a nemzeti jog, a vonatkozó hirdetmény vagy a közbeszerzési dokumentumok meghatározásait.</w:t>
      </w:r>
    </w:p>
  </w:footnote>
  <w:footnote w:id="50">
    <w:p w:rsidR="000B01F2" w:rsidRPr="00EA6A87"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r>
      <w:r w:rsidRPr="00F14AC0">
        <w:rPr>
          <w:sz w:val="18"/>
          <w:szCs w:val="18"/>
        </w:rPr>
        <w:t>A nemzeti jogban, a vonatkozó hirdetményben vagy a közbeszerzési dokumentumokban jelzettek szerint.</w:t>
      </w:r>
    </w:p>
  </w:footnote>
  <w:footnote w:id="51">
    <w:p w:rsidR="000B01F2" w:rsidRPr="004927EB"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14AC0">
        <w:rPr>
          <w:sz w:val="18"/>
          <w:szCs w:val="18"/>
        </w:rPr>
        <w:t>Kérjük, szükség szerint ismételje.</w:t>
      </w:r>
    </w:p>
  </w:footnote>
  <w:footnote w:id="52">
    <w:p w:rsidR="000B01F2" w:rsidRPr="00064F3E"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9971F5">
        <w:rPr>
          <w:rStyle w:val="Lbjegyzet-hivatkozs"/>
        </w:rPr>
        <w:footnoteRef/>
      </w:r>
      <w:r>
        <w:tab/>
      </w:r>
      <w:r w:rsidRPr="00F14AC0">
        <w:rPr>
          <w:sz w:val="18"/>
          <w:szCs w:val="18"/>
        </w:rPr>
        <w:t xml:space="preserve">A 2014/24/EU irányelv XI. mellékletében leírtak szerint </w:t>
      </w:r>
      <w:r w:rsidRPr="00F14AC0">
        <w:rPr>
          <w:b/>
          <w:i/>
          <w:sz w:val="18"/>
          <w:szCs w:val="18"/>
        </w:rPr>
        <w:t>egyes tagállamok gazdasági szereplőinek egyes esetekben az adott mellékletben meghatározott egyéb követelményeknek is meg kell felelniük</w:t>
      </w:r>
      <w:r w:rsidRPr="00F14AC0">
        <w:rPr>
          <w:sz w:val="18"/>
          <w:szCs w:val="18"/>
        </w:rPr>
        <w:t>.</w:t>
      </w:r>
    </w:p>
  </w:footnote>
  <w:footnote w:id="53">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Csak amennyiben a vonatkozó hirdetmény vagy a közbeszerzési dokumentumok lehetővé teszik.</w:t>
      </w:r>
    </w:p>
  </w:footnote>
  <w:footnote w:id="54">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Csak amennyiben a vonatkozó hirdetmény vagy a közbeszerzési dokumentumok lehetővé teszik.</w:t>
      </w:r>
    </w:p>
  </w:footnote>
  <w:footnote w:id="55">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Pl. az eszközök és a források aránya.</w:t>
      </w:r>
    </w:p>
  </w:footnote>
  <w:footnote w:id="56">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Pl. az eszközök és a források aránya.</w:t>
      </w:r>
    </w:p>
  </w:footnote>
  <w:footnote w:id="57">
    <w:p w:rsidR="000B01F2" w:rsidRPr="000C6D4B"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Kérjük, szükség szerint ismételje.</w:t>
      </w:r>
    </w:p>
  </w:footnote>
  <w:footnote w:id="58">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jc w:val="both"/>
        <w:rPr>
          <w:sz w:val="18"/>
          <w:szCs w:val="18"/>
        </w:rPr>
      </w:pPr>
      <w:r w:rsidRPr="00F14AC0">
        <w:rPr>
          <w:rStyle w:val="Lbjegyzet-hivatkozs"/>
          <w:sz w:val="18"/>
          <w:szCs w:val="18"/>
        </w:rPr>
        <w:footnoteRef/>
      </w:r>
      <w:r w:rsidRPr="00F14AC0">
        <w:rPr>
          <w:sz w:val="18"/>
          <w:szCs w:val="18"/>
        </w:rPr>
        <w:tab/>
        <w:t xml:space="preserve">Az ajánlatkérő szervek nem </w:t>
      </w:r>
      <w:proofErr w:type="gramStart"/>
      <w:r w:rsidRPr="00F14AC0">
        <w:rPr>
          <w:sz w:val="18"/>
          <w:szCs w:val="18"/>
        </w:rPr>
        <w:t>több, mint</w:t>
      </w:r>
      <w:proofErr w:type="gramEnd"/>
      <w:r w:rsidRPr="00F14AC0">
        <w:rPr>
          <w:sz w:val="18"/>
          <w:szCs w:val="18"/>
        </w:rPr>
        <w:t xml:space="preserve"> öt évet </w:t>
      </w:r>
      <w:r w:rsidRPr="00F14AC0">
        <w:rPr>
          <w:b/>
          <w:sz w:val="18"/>
          <w:szCs w:val="18"/>
        </w:rPr>
        <w:t>írhatnak elő</w:t>
      </w:r>
      <w:r w:rsidRPr="00F14AC0">
        <w:rPr>
          <w:sz w:val="18"/>
          <w:szCs w:val="18"/>
        </w:rPr>
        <w:t xml:space="preserve">, és </w:t>
      </w:r>
      <w:r w:rsidRPr="00F14AC0">
        <w:rPr>
          <w:b/>
          <w:sz w:val="18"/>
          <w:szCs w:val="18"/>
        </w:rPr>
        <w:t>elfogadhatnak</w:t>
      </w:r>
      <w:r w:rsidRPr="00F14AC0">
        <w:rPr>
          <w:sz w:val="18"/>
          <w:szCs w:val="18"/>
        </w:rPr>
        <w:t xml:space="preserve"> öt évnél </w:t>
      </w:r>
      <w:r w:rsidRPr="00F14AC0">
        <w:rPr>
          <w:b/>
          <w:sz w:val="18"/>
          <w:szCs w:val="18"/>
        </w:rPr>
        <w:t>régebbi</w:t>
      </w:r>
      <w:r w:rsidRPr="00F14AC0">
        <w:rPr>
          <w:sz w:val="18"/>
          <w:szCs w:val="18"/>
        </w:rPr>
        <w:t xml:space="preserve"> tapasztalatot.</w:t>
      </w:r>
    </w:p>
  </w:footnote>
  <w:footnote w:id="59">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jc w:val="both"/>
        <w:rPr>
          <w:sz w:val="18"/>
          <w:szCs w:val="18"/>
        </w:rPr>
      </w:pPr>
      <w:r w:rsidRPr="00F14AC0">
        <w:rPr>
          <w:rStyle w:val="Lbjegyzet-hivatkozs"/>
          <w:sz w:val="18"/>
          <w:szCs w:val="18"/>
        </w:rPr>
        <w:footnoteRef/>
      </w:r>
      <w:r w:rsidRPr="00F14AC0">
        <w:rPr>
          <w:sz w:val="18"/>
          <w:szCs w:val="18"/>
        </w:rPr>
        <w:tab/>
        <w:t xml:space="preserve">Az ajánlatkérő szervek nem </w:t>
      </w:r>
      <w:proofErr w:type="gramStart"/>
      <w:r w:rsidRPr="00F14AC0">
        <w:rPr>
          <w:sz w:val="18"/>
          <w:szCs w:val="18"/>
        </w:rPr>
        <w:t>több, mint</w:t>
      </w:r>
      <w:proofErr w:type="gramEnd"/>
      <w:r w:rsidRPr="00F14AC0">
        <w:rPr>
          <w:sz w:val="18"/>
          <w:szCs w:val="18"/>
        </w:rPr>
        <w:t xml:space="preserve"> három évet </w:t>
      </w:r>
      <w:r w:rsidRPr="00F14AC0">
        <w:rPr>
          <w:b/>
          <w:sz w:val="18"/>
          <w:szCs w:val="18"/>
        </w:rPr>
        <w:t>írhatnak elő</w:t>
      </w:r>
      <w:r w:rsidRPr="00F14AC0">
        <w:rPr>
          <w:sz w:val="18"/>
          <w:szCs w:val="18"/>
        </w:rPr>
        <w:t xml:space="preserve">, és </w:t>
      </w:r>
      <w:r w:rsidRPr="00F14AC0">
        <w:rPr>
          <w:b/>
          <w:sz w:val="18"/>
          <w:szCs w:val="18"/>
        </w:rPr>
        <w:t>elfogadhatnak</w:t>
      </w:r>
      <w:r w:rsidRPr="00F14AC0">
        <w:rPr>
          <w:sz w:val="18"/>
          <w:szCs w:val="18"/>
        </w:rPr>
        <w:t xml:space="preserve"> három évnél </w:t>
      </w:r>
      <w:r w:rsidRPr="00F14AC0">
        <w:rPr>
          <w:b/>
          <w:sz w:val="18"/>
          <w:szCs w:val="18"/>
        </w:rPr>
        <w:t>régebbi</w:t>
      </w:r>
      <w:r w:rsidRPr="00F14AC0">
        <w:rPr>
          <w:sz w:val="18"/>
          <w:szCs w:val="18"/>
        </w:rPr>
        <w:t xml:space="preserve"> tapasztalatot.</w:t>
      </w:r>
    </w:p>
  </w:footnote>
  <w:footnote w:id="60">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jc w:val="both"/>
        <w:rPr>
          <w:sz w:val="18"/>
          <w:szCs w:val="18"/>
        </w:rPr>
      </w:pPr>
      <w:r w:rsidRPr="00F14AC0">
        <w:rPr>
          <w:rStyle w:val="Lbjegyzet-hivatkozs"/>
          <w:sz w:val="18"/>
          <w:szCs w:val="18"/>
        </w:rPr>
        <w:footnoteRef/>
      </w:r>
      <w:r w:rsidRPr="00F14AC0">
        <w:rPr>
          <w:sz w:val="18"/>
          <w:szCs w:val="18"/>
        </w:rPr>
        <w:tab/>
        <w:t xml:space="preserve">Vagyis </w:t>
      </w:r>
      <w:r w:rsidRPr="00F14AC0">
        <w:rPr>
          <w:b/>
          <w:sz w:val="18"/>
          <w:szCs w:val="18"/>
          <w:u w:val="single"/>
        </w:rPr>
        <w:t>minden</w:t>
      </w:r>
      <w:r w:rsidRPr="00F14AC0">
        <w:rPr>
          <w:sz w:val="18"/>
          <w:szCs w:val="18"/>
        </w:rPr>
        <w:t xml:space="preserve"> megrendelőt fel kell sorolni, és a listának tartalmaznia kell mind a közületi, mind pedig a magánmegrendelőket az érintett szállítások vagy szolgáltatások tekintetében.</w:t>
      </w:r>
    </w:p>
  </w:footnote>
  <w:footnote w:id="61">
    <w:p w:rsidR="000B01F2" w:rsidRPr="00F14AC0"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jc w:val="both"/>
        <w:rPr>
          <w:sz w:val="18"/>
          <w:szCs w:val="18"/>
        </w:rPr>
      </w:pPr>
      <w:r w:rsidRPr="00F14AC0">
        <w:rPr>
          <w:rStyle w:val="Lbjegyzet-hivatkozs"/>
          <w:sz w:val="18"/>
          <w:szCs w:val="18"/>
        </w:rPr>
        <w:footnoteRef/>
      </w:r>
      <w:r w:rsidRPr="00F14AC0">
        <w:rPr>
          <w:sz w:val="18"/>
          <w:szCs w:val="18"/>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62">
    <w:p w:rsidR="000B01F2" w:rsidRPr="00197A99"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9971F5">
        <w:rPr>
          <w:rStyle w:val="Lbjegyzet-hivatkozs"/>
        </w:rPr>
        <w:footnoteRef/>
      </w:r>
      <w:r>
        <w:tab/>
      </w:r>
      <w:r w:rsidRPr="00F14AC0">
        <w:rPr>
          <w:sz w:val="18"/>
          <w:szCs w:val="18"/>
        </w:rPr>
        <w:t>A vizsgálatot az ajánlatkérő szerv vagy – amennyiben az utóbbi ezt jóváhagyja – nevében a szállító/szolgáltató székhelye szerinti ország egy erre illetékes hivatalos szerve végezheti el.</w:t>
      </w:r>
    </w:p>
  </w:footnote>
  <w:footnote w:id="63">
    <w:p w:rsidR="000B01F2" w:rsidRPr="006D7B07"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jc w:val="both"/>
      </w:pPr>
      <w:r w:rsidRPr="009971F5">
        <w:rPr>
          <w:rStyle w:val="Lbjegyzet-hivatkozs"/>
        </w:rPr>
        <w:footnoteRef/>
      </w:r>
      <w:r>
        <w:tab/>
      </w:r>
      <w:r w:rsidRPr="00F14AC0">
        <w:rPr>
          <w:sz w:val="18"/>
          <w:szCs w:val="18"/>
        </w:rPr>
        <w:t xml:space="preserve">Felhívjuk a figyelmet, hogy amennyiben a gazdasági szereplő úgy </w:t>
      </w:r>
      <w:r w:rsidRPr="00F14AC0">
        <w:rPr>
          <w:b/>
          <w:sz w:val="18"/>
          <w:szCs w:val="18"/>
        </w:rPr>
        <w:t>határozott</w:t>
      </w:r>
      <w:r w:rsidRPr="00F14AC0">
        <w:rPr>
          <w:sz w:val="18"/>
          <w:szCs w:val="18"/>
        </w:rPr>
        <w:t xml:space="preserve">, hogy a szerződés egy részére alvállalkozói szerződést köt, </w:t>
      </w:r>
      <w:r w:rsidRPr="00F14AC0">
        <w:rPr>
          <w:b/>
          <w:sz w:val="18"/>
          <w:szCs w:val="18"/>
        </w:rPr>
        <w:t>és</w:t>
      </w:r>
      <w:r w:rsidRPr="00F14AC0">
        <w:rPr>
          <w:sz w:val="18"/>
          <w:szCs w:val="18"/>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4">
    <w:p w:rsidR="000B01F2" w:rsidRPr="00051CEB"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051CEB">
        <w:rPr>
          <w:rStyle w:val="Lbjegyzet-hivatkozs"/>
          <w:sz w:val="18"/>
          <w:szCs w:val="18"/>
        </w:rPr>
        <w:footnoteRef/>
      </w:r>
      <w:r w:rsidRPr="00051CEB">
        <w:rPr>
          <w:sz w:val="18"/>
          <w:szCs w:val="18"/>
        </w:rPr>
        <w:tab/>
        <w:t>Kérjük, egyértelműen adja meg, melyik elemre vonatkozik a válasz.</w:t>
      </w:r>
    </w:p>
  </w:footnote>
  <w:footnote w:id="65">
    <w:p w:rsidR="000B01F2" w:rsidRPr="00051CEB"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051CEB">
        <w:rPr>
          <w:rStyle w:val="Lbjegyzet-hivatkozs"/>
          <w:sz w:val="18"/>
          <w:szCs w:val="18"/>
        </w:rPr>
        <w:footnoteRef/>
      </w:r>
      <w:r w:rsidRPr="00051CEB">
        <w:rPr>
          <w:sz w:val="18"/>
          <w:szCs w:val="18"/>
        </w:rPr>
        <w:tab/>
        <w:t>Kérjük, szükség szerint ismételje.</w:t>
      </w:r>
    </w:p>
  </w:footnote>
  <w:footnote w:id="66">
    <w:p w:rsidR="000B01F2" w:rsidRPr="00051CEB"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051CEB">
        <w:rPr>
          <w:rStyle w:val="Lbjegyzet-hivatkozs"/>
          <w:sz w:val="18"/>
          <w:szCs w:val="18"/>
        </w:rPr>
        <w:footnoteRef/>
      </w:r>
      <w:r w:rsidRPr="00051CEB">
        <w:rPr>
          <w:sz w:val="18"/>
          <w:szCs w:val="18"/>
        </w:rPr>
        <w:tab/>
        <w:t>Kérjük, szükség szerint ismételje.</w:t>
      </w:r>
    </w:p>
  </w:footnote>
  <w:footnote w:id="67">
    <w:p w:rsidR="000B01F2" w:rsidRPr="00051CEB"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051CEB">
        <w:rPr>
          <w:rStyle w:val="Lbjegyzet-hivatkozs"/>
          <w:sz w:val="18"/>
          <w:szCs w:val="18"/>
        </w:rPr>
        <w:footnoteRef/>
      </w:r>
      <w:r w:rsidRPr="00051CEB">
        <w:rPr>
          <w:sz w:val="18"/>
          <w:szCs w:val="18"/>
        </w:rPr>
        <w:tab/>
        <w:t xml:space="preserve">Feltéve, hogy a gazdasági szereplő megadta a szükséges információt </w:t>
      </w:r>
      <w:r w:rsidRPr="00051CEB">
        <w:rPr>
          <w:i/>
          <w:sz w:val="18"/>
          <w:szCs w:val="18"/>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051CEB">
        <w:rPr>
          <w:sz w:val="18"/>
          <w:szCs w:val="18"/>
        </w:rPr>
        <w:t xml:space="preserve"> </w:t>
      </w:r>
    </w:p>
  </w:footnote>
  <w:footnote w:id="68">
    <w:p w:rsidR="000B01F2" w:rsidRPr="00463B94" w:rsidRDefault="000B01F2" w:rsidP="000B01F2">
      <w:pPr>
        <w:pStyle w:val="Lbjegyzetszveg"/>
        <w:pBdr>
          <w:top w:val="single" w:sz="4" w:space="1" w:color="auto"/>
          <w:left w:val="single" w:sz="4" w:space="4" w:color="auto"/>
          <w:bottom w:val="single" w:sz="4" w:space="1" w:color="auto"/>
          <w:right w:val="single" w:sz="4" w:space="4" w:color="auto"/>
        </w:pBdr>
        <w:shd w:val="clear" w:color="auto" w:fill="BFBFBF"/>
      </w:pPr>
      <w:r w:rsidRPr="00051CEB">
        <w:rPr>
          <w:rStyle w:val="Lbjegyzet-hivatkozs"/>
          <w:sz w:val="18"/>
          <w:szCs w:val="18"/>
        </w:rPr>
        <w:footnoteRef/>
      </w:r>
      <w:r w:rsidRPr="00051CEB">
        <w:rPr>
          <w:sz w:val="18"/>
          <w:szCs w:val="18"/>
        </w:rPr>
        <w:tab/>
        <w:t xml:space="preserve">A 2014/24/EU irányelv 59. cikke (5) bekezdése második </w:t>
      </w:r>
      <w:proofErr w:type="spellStart"/>
      <w:r w:rsidRPr="00051CEB">
        <w:rPr>
          <w:sz w:val="18"/>
          <w:szCs w:val="18"/>
        </w:rPr>
        <w:t>albekezdésének</w:t>
      </w:r>
      <w:proofErr w:type="spellEnd"/>
      <w:r w:rsidRPr="00051CEB">
        <w:rPr>
          <w:sz w:val="18"/>
          <w:szCs w:val="18"/>
        </w:rPr>
        <w:t xml:space="preserve"> nemzeti végrehajtásától függően.</w:t>
      </w:r>
    </w:p>
  </w:footnote>
  <w:footnote w:id="69">
    <w:p w:rsidR="000B01F2" w:rsidRPr="000207DD" w:rsidRDefault="000B01F2" w:rsidP="000B01F2">
      <w:pPr>
        <w:pStyle w:val="tabulka"/>
        <w:spacing w:before="0" w:line="240" w:lineRule="auto"/>
        <w:jc w:val="both"/>
        <w:rPr>
          <w:rFonts w:ascii="Garamond" w:hAnsi="Garamond"/>
          <w:color w:val="000000"/>
          <w:sz w:val="18"/>
          <w:szCs w:val="18"/>
        </w:rPr>
      </w:pPr>
      <w:r w:rsidRPr="00201769">
        <w:rPr>
          <w:vertAlign w:val="superscript"/>
        </w:rPr>
        <w:footnoteRef/>
      </w:r>
      <w:r w:rsidRPr="00A16D8A">
        <w:rPr>
          <w:color w:val="000000"/>
        </w:rPr>
        <w:t xml:space="preserve"> </w:t>
      </w:r>
      <w:r w:rsidRPr="000207DD">
        <w:rPr>
          <w:rFonts w:ascii="Garamond" w:hAnsi="Garamond"/>
          <w:color w:val="000000"/>
          <w:sz w:val="18"/>
          <w:szCs w:val="18"/>
        </w:rPr>
        <w:t>Referenciát adó cég neve és székhelye</w:t>
      </w:r>
    </w:p>
  </w:footnote>
  <w:footnote w:id="70">
    <w:p w:rsidR="000B01F2" w:rsidRPr="000207DD" w:rsidRDefault="000B01F2" w:rsidP="000B01F2">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w:t>
      </w:r>
      <w:r w:rsidRPr="000207DD">
        <w:rPr>
          <w:rFonts w:ascii="Garamond" w:hAnsi="Garamond"/>
          <w:color w:val="000000"/>
          <w:sz w:val="18"/>
          <w:szCs w:val="18"/>
        </w:rPr>
        <w:t xml:space="preserve">Ajánlattevő </w:t>
      </w:r>
      <w:r w:rsidRPr="000207DD">
        <w:rPr>
          <w:rFonts w:ascii="Garamond" w:hAnsi="Garamond"/>
          <w:color w:val="000000"/>
          <w:sz w:val="18"/>
          <w:szCs w:val="18"/>
        </w:rPr>
        <w:t>cég neve és székhelye</w:t>
      </w:r>
    </w:p>
  </w:footnote>
  <w:footnote w:id="71">
    <w:p w:rsidR="000B01F2" w:rsidRPr="000207DD" w:rsidRDefault="000B01F2" w:rsidP="000B01F2">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w:t>
      </w:r>
      <w:r w:rsidRPr="000207DD">
        <w:rPr>
          <w:rFonts w:ascii="Garamond" w:hAnsi="Garamond"/>
          <w:color w:val="000000"/>
          <w:sz w:val="18"/>
          <w:szCs w:val="18"/>
        </w:rPr>
        <w:t xml:space="preserve">A </w:t>
      </w:r>
      <w:r>
        <w:rPr>
          <w:rFonts w:ascii="Garamond" w:hAnsi="Garamond"/>
          <w:color w:val="000000"/>
          <w:sz w:val="18"/>
          <w:szCs w:val="18"/>
        </w:rPr>
        <w:t xml:space="preserve">szállítás </w:t>
      </w:r>
      <w:r w:rsidRPr="000207DD">
        <w:rPr>
          <w:rFonts w:ascii="Garamond" w:hAnsi="Garamond"/>
          <w:color w:val="000000"/>
          <w:sz w:val="18"/>
          <w:szCs w:val="18"/>
        </w:rPr>
        <w:t>tárgyát úgy kell megadni, hogy abból egyértelműen kiderüljön az adott alkalmassági feltételnek történő megfelelés, vagyis a szerződés tárgyának megjelölése tartalmazzon minden olyan elemet, amelyet az adott alkalmassági feltétel kötelezően előír.</w:t>
      </w:r>
    </w:p>
  </w:footnote>
  <w:footnote w:id="72">
    <w:p w:rsidR="000B01F2" w:rsidRPr="0020493F" w:rsidRDefault="000B01F2" w:rsidP="000B01F2">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137F1C7E"/>
    <w:multiLevelType w:val="hybridMultilevel"/>
    <w:tmpl w:val="21263482"/>
    <w:lvl w:ilvl="0" w:tplc="EB92CCF0">
      <w:start w:val="1"/>
      <w:numFmt w:val="decimal"/>
      <w:lvlText w:val="%1."/>
      <w:lvlJc w:val="left"/>
      <w:pPr>
        <w:tabs>
          <w:tab w:val="num" w:pos="360"/>
        </w:tabs>
        <w:ind w:left="360" w:hanging="360"/>
      </w:pPr>
      <w:rPr>
        <w:b/>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587025B"/>
    <w:multiLevelType w:val="multilevel"/>
    <w:tmpl w:val="6D1089D6"/>
    <w:lvl w:ilvl="0">
      <w:start w:val="1"/>
      <w:numFmt w:val="decimal"/>
      <w:pStyle w:val="szveg1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6">
    <w:nsid w:val="16A1520A"/>
    <w:multiLevelType w:val="hybridMultilevel"/>
    <w:tmpl w:val="A1502518"/>
    <w:lvl w:ilvl="0" w:tplc="84E0FBB8">
      <w:start w:val="1"/>
      <w:numFmt w:val="bullet"/>
      <w:pStyle w:val="Listaszerbekezds"/>
      <w:lvlText w:val=""/>
      <w:lvlJc w:val="left"/>
      <w:pPr>
        <w:ind w:left="1069" w:hanging="360"/>
      </w:pPr>
      <w:rPr>
        <w:rFonts w:ascii="Wingdings" w:hAnsi="Wingdings"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7">
    <w:nsid w:val="1CE544C4"/>
    <w:multiLevelType w:val="hybridMultilevel"/>
    <w:tmpl w:val="A3D23AD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nsid w:val="1DC246E1"/>
    <w:multiLevelType w:val="multilevel"/>
    <w:tmpl w:val="8DD0D70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F5D44B4"/>
    <w:multiLevelType w:val="multilevel"/>
    <w:tmpl w:val="A41EB404"/>
    <w:lvl w:ilvl="0">
      <w:start w:val="1"/>
      <w:numFmt w:val="none"/>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C8C60FA"/>
    <w:multiLevelType w:val="hybridMultilevel"/>
    <w:tmpl w:val="68588366"/>
    <w:lvl w:ilvl="0" w:tplc="9BEA0250">
      <w:numFmt w:val="bullet"/>
      <w:lvlText w:val="-"/>
      <w:lvlJc w:val="left"/>
      <w:pPr>
        <w:ind w:left="1570" w:hanging="360"/>
      </w:pPr>
      <w:rPr>
        <w:rFonts w:ascii="Times New Roman" w:eastAsia="Times New Roman" w:hAnsi="Times New Roman" w:cs="Times New Roman"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13">
    <w:nsid w:val="5C502D57"/>
    <w:multiLevelType w:val="hybridMultilevel"/>
    <w:tmpl w:val="179E71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A005466"/>
    <w:multiLevelType w:val="multilevel"/>
    <w:tmpl w:val="A8FEA6F6"/>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FFF62BB"/>
    <w:multiLevelType w:val="hybridMultilevel"/>
    <w:tmpl w:val="EF201CF4"/>
    <w:lvl w:ilvl="0" w:tplc="040E0017">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F7F0D48"/>
    <w:multiLevelType w:val="hybridMultilevel"/>
    <w:tmpl w:val="4CBE8524"/>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5"/>
  </w:num>
  <w:num w:numId="4">
    <w:abstractNumId w:val="8"/>
  </w:num>
  <w:num w:numId="5">
    <w:abstractNumId w:val="0"/>
  </w:num>
  <w:num w:numId="6">
    <w:abstractNumId w:val="1"/>
  </w:num>
  <w:num w:numId="7">
    <w:abstractNumId w:val="3"/>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16"/>
  </w:num>
  <w:num w:numId="13">
    <w:abstractNumId w:val="14"/>
    <w:lvlOverride w:ilvl="0">
      <w:startOverride w:val="1"/>
    </w:lvlOverride>
  </w:num>
  <w:num w:numId="14">
    <w:abstractNumId w:val="11"/>
    <w:lvlOverride w:ilvl="0">
      <w:startOverride w:val="1"/>
    </w:lvlOverride>
  </w:num>
  <w:num w:numId="15">
    <w:abstractNumId w:val="14"/>
  </w:num>
  <w:num w:numId="16">
    <w:abstractNumId w:val="11"/>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F2"/>
    <w:rsid w:val="000B01F2"/>
    <w:rsid w:val="0055581E"/>
    <w:rsid w:val="00F71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
    <w:name w:val="Normal"/>
    <w:qFormat/>
    <w:rsid w:val="000B01F2"/>
    <w:rPr>
      <w:rFonts w:ascii="Calibri" w:eastAsia="Calibri" w:hAnsi="Calibri" w:cs="Times New Roman"/>
      <w:sz w:val="24"/>
    </w:rPr>
  </w:style>
  <w:style w:type="paragraph" w:styleId="Cmsor1">
    <w:name w:val="heading 1"/>
    <w:aliases w:val="(Chapter),app heading 1,h1,1. számozott szint"/>
    <w:basedOn w:val="Norml"/>
    <w:next w:val="Norml"/>
    <w:link w:val="Cmsor1Char2"/>
    <w:autoRedefine/>
    <w:qFormat/>
    <w:rsid w:val="000B01F2"/>
    <w:pPr>
      <w:keepNext/>
      <w:keepLines/>
      <w:spacing w:before="480" w:after="0"/>
      <w:jc w:val="center"/>
      <w:outlineLvl w:val="0"/>
    </w:pPr>
    <w:rPr>
      <w:rFonts w:eastAsia="Times New Roman" w:cs="Calibri"/>
      <w:b/>
      <w:bCs/>
      <w:smallCaps/>
      <w:color w:val="000000"/>
      <w:sz w:val="32"/>
      <w:szCs w:val="24"/>
    </w:rPr>
  </w:style>
  <w:style w:type="paragraph" w:styleId="Cmsor2">
    <w:name w:val="heading 2"/>
    <w:basedOn w:val="Norml"/>
    <w:next w:val="Norml"/>
    <w:link w:val="Cmsor2Char1"/>
    <w:autoRedefine/>
    <w:uiPriority w:val="9"/>
    <w:qFormat/>
    <w:rsid w:val="000B01F2"/>
    <w:pPr>
      <w:keepNext/>
      <w:numPr>
        <w:ilvl w:val="1"/>
        <w:numId w:val="2"/>
      </w:numPr>
      <w:spacing w:after="0" w:line="240" w:lineRule="auto"/>
      <w:jc w:val="both"/>
      <w:outlineLvl w:val="1"/>
    </w:pPr>
    <w:rPr>
      <w:rFonts w:ascii="Times New Roman" w:eastAsia="Times New Roman" w:hAnsi="Times New Roman" w:cs="Calibri"/>
      <w:b/>
      <w:bCs/>
      <w:iCs/>
      <w:spacing w:val="20"/>
      <w:szCs w:val="24"/>
      <w:lang w:eastAsia="hu-HU"/>
    </w:rPr>
  </w:style>
  <w:style w:type="paragraph" w:styleId="Cmsor3">
    <w:name w:val="heading 3"/>
    <w:aliases w:val="H3"/>
    <w:basedOn w:val="Norml"/>
    <w:next w:val="Norml"/>
    <w:link w:val="Cmsor3Char"/>
    <w:autoRedefine/>
    <w:uiPriority w:val="9"/>
    <w:qFormat/>
    <w:rsid w:val="000B01F2"/>
    <w:pPr>
      <w:keepNext/>
      <w:tabs>
        <w:tab w:val="left" w:pos="7380"/>
      </w:tabs>
      <w:spacing w:after="240" w:line="240" w:lineRule="auto"/>
      <w:jc w:val="center"/>
      <w:outlineLvl w:val="2"/>
    </w:pPr>
    <w:rPr>
      <w:rFonts w:eastAsia="Times New Roman"/>
      <w:b/>
      <w:bCs/>
      <w:szCs w:val="24"/>
      <w:lang w:val="en-GB" w:eastAsia="en-GB"/>
    </w:rPr>
  </w:style>
  <w:style w:type="paragraph" w:styleId="Cmsor4">
    <w:name w:val="heading 4"/>
    <w:aliases w:val="Fej 1"/>
    <w:basedOn w:val="Norml"/>
    <w:next w:val="Norml"/>
    <w:link w:val="Cmsor4Char"/>
    <w:autoRedefine/>
    <w:uiPriority w:val="9"/>
    <w:qFormat/>
    <w:rsid w:val="000B01F2"/>
    <w:pPr>
      <w:keepNext/>
      <w:spacing w:before="240" w:after="60" w:line="240" w:lineRule="auto"/>
      <w:outlineLvl w:val="3"/>
    </w:pPr>
    <w:rPr>
      <w:rFonts w:eastAsia="Times New Roman"/>
      <w:b/>
      <w:bCs/>
      <w:szCs w:val="28"/>
      <w:lang w:eastAsia="hu-HU"/>
    </w:rPr>
  </w:style>
  <w:style w:type="paragraph" w:styleId="Cmsor5">
    <w:name w:val="heading 5"/>
    <w:aliases w:val="H5"/>
    <w:basedOn w:val="Norml"/>
    <w:next w:val="Norml"/>
    <w:link w:val="Cmsor5Char"/>
    <w:autoRedefine/>
    <w:uiPriority w:val="9"/>
    <w:qFormat/>
    <w:rsid w:val="000B01F2"/>
    <w:pPr>
      <w:numPr>
        <w:ilvl w:val="4"/>
      </w:numPr>
      <w:spacing w:before="240" w:after="60"/>
      <w:ind w:left="2143" w:hanging="1009"/>
      <w:jc w:val="both"/>
      <w:outlineLvl w:val="4"/>
    </w:pPr>
    <w:rPr>
      <w:rFonts w:asciiTheme="minorHAnsi" w:eastAsia="Times New Roman" w:hAnsiTheme="minorHAnsi"/>
      <w:b/>
      <w:szCs w:val="20"/>
      <w:lang w:eastAsia="en-GB"/>
    </w:rPr>
  </w:style>
  <w:style w:type="paragraph" w:styleId="Cmsor6">
    <w:name w:val="heading 6"/>
    <w:aliases w:val="H6"/>
    <w:basedOn w:val="Norml"/>
    <w:next w:val="Norml"/>
    <w:link w:val="Cmsor6Char"/>
    <w:autoRedefine/>
    <w:unhideWhenUsed/>
    <w:qFormat/>
    <w:rsid w:val="000B01F2"/>
    <w:pPr>
      <w:spacing w:before="240" w:after="60"/>
      <w:ind w:left="2569" w:hanging="1151"/>
      <w:outlineLvl w:val="5"/>
    </w:pPr>
    <w:rPr>
      <w:rFonts w:eastAsia="Times New Roman"/>
      <w:b/>
      <w:bCs/>
      <w:i/>
    </w:rPr>
  </w:style>
  <w:style w:type="paragraph" w:styleId="Cmsor7">
    <w:name w:val="heading 7"/>
    <w:basedOn w:val="Norml"/>
    <w:next w:val="Norml"/>
    <w:link w:val="Cmsor7Char"/>
    <w:autoRedefine/>
    <w:unhideWhenUsed/>
    <w:qFormat/>
    <w:rsid w:val="000B01F2"/>
    <w:pPr>
      <w:spacing w:before="240" w:after="60"/>
      <w:ind w:left="2999" w:hanging="1298"/>
      <w:outlineLvl w:val="6"/>
    </w:pPr>
    <w:rPr>
      <w:rFonts w:eastAsia="Times New Roman"/>
      <w:b/>
      <w:szCs w:val="24"/>
    </w:rPr>
  </w:style>
  <w:style w:type="paragraph" w:styleId="Cmsor8">
    <w:name w:val="heading 8"/>
    <w:basedOn w:val="Norml"/>
    <w:next w:val="Norml"/>
    <w:link w:val="Cmsor8Char"/>
    <w:unhideWhenUsed/>
    <w:qFormat/>
    <w:rsid w:val="000B01F2"/>
    <w:pPr>
      <w:spacing w:before="240" w:after="60"/>
      <w:ind w:left="3425" w:hanging="1440"/>
      <w:outlineLvl w:val="7"/>
    </w:pPr>
    <w:rPr>
      <w:rFonts w:ascii="Times New Roman" w:eastAsia="Times New Roman" w:hAnsi="Times New Roman"/>
      <w:b/>
      <w:i/>
      <w:iCs/>
      <w:szCs w:val="24"/>
    </w:rPr>
  </w:style>
  <w:style w:type="paragraph" w:styleId="Cmsor9">
    <w:name w:val="heading 9"/>
    <w:basedOn w:val="Norml"/>
    <w:next w:val="Norml"/>
    <w:link w:val="Cmsor9Char"/>
    <w:unhideWhenUsed/>
    <w:qFormat/>
    <w:rsid w:val="000B01F2"/>
    <w:pPr>
      <w:spacing w:before="240" w:after="60"/>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
    <w:basedOn w:val="Bekezdsalapbettpusa"/>
    <w:rsid w:val="000B01F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uiPriority w:val="9"/>
    <w:rsid w:val="000B01F2"/>
    <w:rPr>
      <w:rFonts w:asciiTheme="majorHAnsi" w:eastAsiaTheme="majorEastAsia" w:hAnsiTheme="majorHAnsi" w:cstheme="majorBidi"/>
      <w:b/>
      <w:bCs/>
      <w:color w:val="4F81BD" w:themeColor="accent1"/>
      <w:sz w:val="26"/>
      <w:szCs w:val="26"/>
    </w:rPr>
  </w:style>
  <w:style w:type="character" w:customStyle="1" w:styleId="Cmsor3Char">
    <w:name w:val="Címsor 3 Char"/>
    <w:aliases w:val="H3 Char"/>
    <w:basedOn w:val="Bekezdsalapbettpusa"/>
    <w:link w:val="Cmsor3"/>
    <w:uiPriority w:val="9"/>
    <w:rsid w:val="000B01F2"/>
    <w:rPr>
      <w:rFonts w:ascii="Calibri" w:eastAsia="Times New Roman" w:hAnsi="Calibri" w:cs="Times New Roman"/>
      <w:b/>
      <w:bCs/>
      <w:sz w:val="24"/>
      <w:szCs w:val="24"/>
      <w:lang w:val="en-GB" w:eastAsia="en-GB"/>
    </w:rPr>
  </w:style>
  <w:style w:type="character" w:customStyle="1" w:styleId="Cmsor4Char">
    <w:name w:val="Címsor 4 Char"/>
    <w:aliases w:val="Fej 1 Char"/>
    <w:basedOn w:val="Bekezdsalapbettpusa"/>
    <w:link w:val="Cmsor4"/>
    <w:uiPriority w:val="9"/>
    <w:rsid w:val="000B01F2"/>
    <w:rPr>
      <w:rFonts w:ascii="Calibri" w:eastAsia="Times New Roman" w:hAnsi="Calibri" w:cs="Times New Roman"/>
      <w:b/>
      <w:bCs/>
      <w:sz w:val="24"/>
      <w:szCs w:val="28"/>
      <w:lang w:eastAsia="hu-HU"/>
    </w:rPr>
  </w:style>
  <w:style w:type="character" w:customStyle="1" w:styleId="Cmsor5Char">
    <w:name w:val="Címsor 5 Char"/>
    <w:aliases w:val="H5 Char"/>
    <w:basedOn w:val="Bekezdsalapbettpusa"/>
    <w:link w:val="Cmsor5"/>
    <w:uiPriority w:val="9"/>
    <w:rsid w:val="000B01F2"/>
    <w:rPr>
      <w:rFonts w:eastAsia="Times New Roman" w:cs="Times New Roman"/>
      <w:b/>
      <w:sz w:val="24"/>
      <w:szCs w:val="20"/>
      <w:lang w:eastAsia="en-GB"/>
    </w:rPr>
  </w:style>
  <w:style w:type="character" w:customStyle="1" w:styleId="Cmsor6Char">
    <w:name w:val="Címsor 6 Char"/>
    <w:aliases w:val="H6 Char"/>
    <w:basedOn w:val="Bekezdsalapbettpusa"/>
    <w:link w:val="Cmsor6"/>
    <w:rsid w:val="000B01F2"/>
    <w:rPr>
      <w:rFonts w:ascii="Calibri" w:eastAsia="Times New Roman" w:hAnsi="Calibri" w:cs="Times New Roman"/>
      <w:b/>
      <w:bCs/>
      <w:i/>
      <w:sz w:val="24"/>
    </w:rPr>
  </w:style>
  <w:style w:type="character" w:customStyle="1" w:styleId="Cmsor7Char">
    <w:name w:val="Címsor 7 Char"/>
    <w:basedOn w:val="Bekezdsalapbettpusa"/>
    <w:link w:val="Cmsor7"/>
    <w:rsid w:val="000B01F2"/>
    <w:rPr>
      <w:rFonts w:ascii="Calibri" w:eastAsia="Times New Roman" w:hAnsi="Calibri" w:cs="Times New Roman"/>
      <w:b/>
      <w:sz w:val="24"/>
      <w:szCs w:val="24"/>
    </w:rPr>
  </w:style>
  <w:style w:type="character" w:customStyle="1" w:styleId="Cmsor8Char">
    <w:name w:val="Címsor 8 Char"/>
    <w:basedOn w:val="Bekezdsalapbettpusa"/>
    <w:link w:val="Cmsor8"/>
    <w:rsid w:val="000B01F2"/>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rsid w:val="000B01F2"/>
    <w:rPr>
      <w:rFonts w:ascii="Cambria" w:eastAsia="Times New Roman" w:hAnsi="Cambria" w:cs="Times New Roman"/>
      <w:sz w:val="24"/>
    </w:rPr>
  </w:style>
  <w:style w:type="character" w:customStyle="1" w:styleId="Cmsor1Char2">
    <w:name w:val="Címsor 1 Char2"/>
    <w:aliases w:val="(Chapter) Char,app heading 1 Char,h1 Char,1. számozott szint Char"/>
    <w:link w:val="Cmsor1"/>
    <w:rsid w:val="000B01F2"/>
    <w:rPr>
      <w:rFonts w:ascii="Calibri" w:eastAsia="Times New Roman" w:hAnsi="Calibri" w:cs="Calibri"/>
      <w:b/>
      <w:bCs/>
      <w:smallCaps/>
      <w:color w:val="000000"/>
      <w:sz w:val="32"/>
      <w:szCs w:val="24"/>
    </w:rPr>
  </w:style>
  <w:style w:type="character" w:customStyle="1" w:styleId="Cmsor2Char1">
    <w:name w:val="Címsor 2 Char1"/>
    <w:link w:val="Cmsor2"/>
    <w:uiPriority w:val="9"/>
    <w:rsid w:val="000B01F2"/>
    <w:rPr>
      <w:rFonts w:ascii="Times New Roman" w:eastAsia="Times New Roman" w:hAnsi="Times New Roman" w:cs="Calibri"/>
      <w:b/>
      <w:bCs/>
      <w:iCs/>
      <w:spacing w:val="20"/>
      <w:sz w:val="24"/>
      <w:szCs w:val="24"/>
      <w:lang w:eastAsia="hu-HU"/>
    </w:rPr>
  </w:style>
  <w:style w:type="paragraph" w:customStyle="1" w:styleId="Cmsor11">
    <w:name w:val="Címsor 11"/>
    <w:basedOn w:val="Norml"/>
    <w:next w:val="Norml"/>
    <w:qFormat/>
    <w:rsid w:val="000B01F2"/>
    <w:pPr>
      <w:keepNext/>
      <w:keepLines/>
      <w:spacing w:before="480" w:after="0"/>
      <w:outlineLvl w:val="0"/>
    </w:pPr>
    <w:rPr>
      <w:rFonts w:ascii="Times New Roman" w:eastAsia="Times New Roman" w:hAnsi="Times New Roman"/>
      <w:b/>
      <w:bCs/>
      <w:color w:val="A5A5A5"/>
      <w:sz w:val="28"/>
      <w:szCs w:val="28"/>
    </w:rPr>
  </w:style>
  <w:style w:type="paragraph" w:styleId="Buborkszveg">
    <w:name w:val="Balloon Text"/>
    <w:basedOn w:val="Norml"/>
    <w:link w:val="BuborkszvegChar"/>
    <w:semiHidden/>
    <w:rsid w:val="000B01F2"/>
    <w:pPr>
      <w:spacing w:after="0" w:line="240" w:lineRule="auto"/>
    </w:pPr>
    <w:rPr>
      <w:rFonts w:ascii="Tahoma" w:eastAsia="Times New Roman" w:hAnsi="Tahoma"/>
      <w:sz w:val="16"/>
      <w:szCs w:val="16"/>
      <w:lang w:eastAsia="hu-HU"/>
    </w:rPr>
  </w:style>
  <w:style w:type="character" w:customStyle="1" w:styleId="BuborkszvegChar">
    <w:name w:val="Buborékszöveg Char"/>
    <w:basedOn w:val="Bekezdsalapbettpusa"/>
    <w:link w:val="Buborkszveg"/>
    <w:semiHidden/>
    <w:rsid w:val="000B01F2"/>
    <w:rPr>
      <w:rFonts w:ascii="Tahoma" w:eastAsia="Times New Roman" w:hAnsi="Tahoma" w:cs="Times New Roman"/>
      <w:sz w:val="16"/>
      <w:szCs w:val="16"/>
      <w:lang w:eastAsia="hu-HU"/>
    </w:rPr>
  </w:style>
  <w:style w:type="character" w:customStyle="1" w:styleId="BalloonTextChar">
    <w:name w:val="Balloon Text Char"/>
    <w:semiHidden/>
    <w:rsid w:val="000B01F2"/>
    <w:rPr>
      <w:rFonts w:ascii="Lucida Grande" w:hAnsi="Lucida Grande"/>
      <w:sz w:val="18"/>
      <w:szCs w:val="18"/>
    </w:rPr>
  </w:style>
  <w:style w:type="paragraph" w:customStyle="1" w:styleId="Alcm1">
    <w:name w:val="Alcím1"/>
    <w:basedOn w:val="Norml"/>
    <w:next w:val="Norml"/>
    <w:qFormat/>
    <w:rsid w:val="000B01F2"/>
    <w:pPr>
      <w:numPr>
        <w:ilvl w:val="1"/>
      </w:numPr>
    </w:pPr>
    <w:rPr>
      <w:rFonts w:ascii="Times New Roman" w:eastAsia="Times New Roman" w:hAnsi="Times New Roman"/>
      <w:i/>
      <w:iCs/>
      <w:color w:val="DDDDDD"/>
      <w:spacing w:val="15"/>
      <w:szCs w:val="24"/>
    </w:rPr>
  </w:style>
  <w:style w:type="character" w:customStyle="1" w:styleId="AlcmChar">
    <w:name w:val="Alcím Char"/>
    <w:link w:val="Alcm"/>
    <w:rsid w:val="000B01F2"/>
    <w:rPr>
      <w:rFonts w:ascii="Times New Roman" w:eastAsia="Times New Roman" w:hAnsi="Times New Roman" w:cs="Times New Roman"/>
      <w:i/>
      <w:iCs/>
      <w:color w:val="DDDDDD"/>
      <w:spacing w:val="15"/>
      <w:sz w:val="24"/>
      <w:szCs w:val="24"/>
    </w:rPr>
  </w:style>
  <w:style w:type="paragraph" w:styleId="Listaszerbekezds">
    <w:name w:val="List Paragraph"/>
    <w:basedOn w:val="Norml"/>
    <w:link w:val="ListaszerbekezdsChar"/>
    <w:autoRedefine/>
    <w:uiPriority w:val="34"/>
    <w:qFormat/>
    <w:rsid w:val="000B01F2"/>
    <w:pPr>
      <w:widowControl w:val="0"/>
      <w:numPr>
        <w:numId w:val="21"/>
      </w:numPr>
      <w:spacing w:before="120" w:after="120" w:line="240" w:lineRule="auto"/>
      <w:contextualSpacing/>
      <w:jc w:val="both"/>
    </w:pPr>
    <w:rPr>
      <w:rFonts w:ascii="Arial" w:hAnsi="Arial" w:cs="Arial"/>
      <w:b/>
      <w:szCs w:val="24"/>
    </w:rPr>
  </w:style>
  <w:style w:type="numbering" w:customStyle="1" w:styleId="Nemlista1">
    <w:name w:val="Nem lista1"/>
    <w:next w:val="Nemlista"/>
    <w:semiHidden/>
    <w:rsid w:val="000B01F2"/>
  </w:style>
  <w:style w:type="paragraph" w:styleId="Szvegtrzs">
    <w:name w:val="Body Text"/>
    <w:aliases w:val="Standard paragraph,body text,Szövegtörzs1,contents,Textinbox"/>
    <w:basedOn w:val="Norml"/>
    <w:link w:val="SzvegtrzsChar"/>
    <w:rsid w:val="000B01F2"/>
    <w:pPr>
      <w:spacing w:after="120" w:line="240" w:lineRule="auto"/>
    </w:pPr>
    <w:rPr>
      <w:rFonts w:ascii="Times New Roman" w:eastAsia="Times New Roman" w:hAnsi="Times New Roman"/>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rsid w:val="000B01F2"/>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0B01F2"/>
    <w:pPr>
      <w:spacing w:after="120" w:line="240" w:lineRule="auto"/>
      <w:ind w:left="283"/>
    </w:pPr>
    <w:rPr>
      <w:rFonts w:ascii="Times New Roman" w:eastAsia="Times New Roman" w:hAnsi="Times New Roman"/>
      <w:szCs w:val="24"/>
      <w:lang w:eastAsia="hu-HU"/>
    </w:rPr>
  </w:style>
  <w:style w:type="character" w:customStyle="1" w:styleId="SzvegtrzsbehzssalChar">
    <w:name w:val="Szövegtörzs behúzással Char"/>
    <w:basedOn w:val="Bekezdsalapbettpusa"/>
    <w:link w:val="Szvegtrzsbehzssal"/>
    <w:rsid w:val="000B01F2"/>
    <w:rPr>
      <w:rFonts w:ascii="Times New Roman" w:eastAsia="Times New Roman" w:hAnsi="Times New Roman" w:cs="Times New Roman"/>
      <w:sz w:val="24"/>
      <w:szCs w:val="24"/>
      <w:lang w:eastAsia="hu-HU"/>
    </w:rPr>
  </w:style>
  <w:style w:type="character" w:styleId="Hiperhivatkozs">
    <w:name w:val="Hyperlink"/>
    <w:uiPriority w:val="99"/>
    <w:rsid w:val="000B01F2"/>
    <w:rPr>
      <w:color w:val="0000FF"/>
      <w:u w:val="single"/>
    </w:rPr>
  </w:style>
  <w:style w:type="character" w:styleId="Jegyzethivatkozs">
    <w:name w:val="annotation reference"/>
    <w:uiPriority w:val="99"/>
    <w:rsid w:val="000B01F2"/>
    <w:rPr>
      <w:sz w:val="16"/>
      <w:szCs w:val="16"/>
    </w:rPr>
  </w:style>
  <w:style w:type="paragraph" w:styleId="Jegyzetszveg">
    <w:name w:val="annotation text"/>
    <w:basedOn w:val="Norml"/>
    <w:link w:val="JegyzetszvegChar"/>
    <w:uiPriority w:val="99"/>
    <w:rsid w:val="000B01F2"/>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uiPriority w:val="99"/>
    <w:rsid w:val="000B01F2"/>
    <w:rPr>
      <w:rFonts w:ascii="Times New Roman" w:eastAsia="Times New Roman" w:hAnsi="Times New Roman" w:cs="Times New Roman"/>
      <w:sz w:val="20"/>
      <w:szCs w:val="20"/>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rsid w:val="000B01F2"/>
    <w:pPr>
      <w:overflowPunct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0B01F2"/>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 Exposant 3 Point,Footnote Reference Number,Exposant 3 Point"/>
    <w:uiPriority w:val="99"/>
    <w:rsid w:val="000B01F2"/>
    <w:rPr>
      <w:vertAlign w:val="superscript"/>
    </w:rPr>
  </w:style>
  <w:style w:type="paragraph" w:styleId="Megjegyzstrgya">
    <w:name w:val="annotation subject"/>
    <w:basedOn w:val="Jegyzetszveg"/>
    <w:next w:val="Jegyzetszveg"/>
    <w:link w:val="MegjegyzstrgyaChar"/>
    <w:uiPriority w:val="99"/>
    <w:semiHidden/>
    <w:unhideWhenUsed/>
    <w:rsid w:val="000B01F2"/>
    <w:rPr>
      <w:b/>
      <w:bCs/>
    </w:rPr>
  </w:style>
  <w:style w:type="character" w:customStyle="1" w:styleId="MegjegyzstrgyaChar">
    <w:name w:val="Megjegyzés tárgya Char"/>
    <w:basedOn w:val="JegyzetszvegChar"/>
    <w:link w:val="Megjegyzstrgya"/>
    <w:uiPriority w:val="99"/>
    <w:semiHidden/>
    <w:rsid w:val="000B01F2"/>
    <w:rPr>
      <w:rFonts w:ascii="Times New Roman" w:eastAsia="Times New Roman" w:hAnsi="Times New Roman" w:cs="Times New Roman"/>
      <w:b/>
      <w:bCs/>
      <w:sz w:val="20"/>
      <w:szCs w:val="20"/>
      <w:lang w:eastAsia="hu-HU"/>
    </w:rPr>
  </w:style>
  <w:style w:type="character" w:customStyle="1" w:styleId="Char8">
    <w:name w:val="Char8"/>
    <w:rsid w:val="000B01F2"/>
    <w:rPr>
      <w:sz w:val="24"/>
      <w:szCs w:val="24"/>
      <w:lang w:val="hu-HU" w:eastAsia="hu-HU" w:bidi="ar-SA"/>
    </w:rPr>
  </w:style>
  <w:style w:type="character" w:customStyle="1" w:styleId="Char7">
    <w:name w:val="Char7"/>
    <w:rsid w:val="000B01F2"/>
    <w:rPr>
      <w:sz w:val="24"/>
      <w:szCs w:val="24"/>
      <w:lang w:val="hu-HU" w:eastAsia="hu-HU" w:bidi="ar-SA"/>
    </w:rPr>
  </w:style>
  <w:style w:type="paragraph" w:styleId="lfej">
    <w:name w:val="header"/>
    <w:aliases w:val="Header1,ƒl?fej"/>
    <w:basedOn w:val="Norml"/>
    <w:link w:val="lfejChar"/>
    <w:uiPriority w:val="99"/>
    <w:rsid w:val="000B01F2"/>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fejChar">
    <w:name w:val="Élőfej Char"/>
    <w:aliases w:val="Header1 Char,ƒl?fej Char"/>
    <w:basedOn w:val="Bekezdsalapbettpusa"/>
    <w:link w:val="lfej"/>
    <w:uiPriority w:val="99"/>
    <w:rsid w:val="000B01F2"/>
    <w:rPr>
      <w:rFonts w:ascii="Times New Roman" w:eastAsia="Times New Roman" w:hAnsi="Times New Roman" w:cs="Times New Roman"/>
      <w:sz w:val="24"/>
      <w:szCs w:val="24"/>
      <w:lang w:eastAsia="hu-HU"/>
    </w:rPr>
  </w:style>
  <w:style w:type="paragraph" w:styleId="Szvegtrzs2">
    <w:name w:val="Body Text 2"/>
    <w:basedOn w:val="Norml"/>
    <w:link w:val="Szvegtrzs2Char"/>
    <w:rsid w:val="000B01F2"/>
    <w:pPr>
      <w:spacing w:after="120" w:line="480" w:lineRule="auto"/>
    </w:pPr>
    <w:rPr>
      <w:rFonts w:ascii="Times New Roman" w:eastAsia="Times New Roman" w:hAnsi="Times New Roman"/>
      <w:szCs w:val="24"/>
      <w:lang w:eastAsia="hu-HU"/>
    </w:rPr>
  </w:style>
  <w:style w:type="character" w:customStyle="1" w:styleId="Szvegtrzs2Char">
    <w:name w:val="Szövegtörzs 2 Char"/>
    <w:basedOn w:val="Bekezdsalapbettpusa"/>
    <w:link w:val="Szvegtrzs2"/>
    <w:rsid w:val="000B01F2"/>
    <w:rPr>
      <w:rFonts w:ascii="Times New Roman" w:eastAsia="Times New Roman" w:hAnsi="Times New Roman" w:cs="Times New Roman"/>
      <w:sz w:val="24"/>
      <w:szCs w:val="24"/>
      <w:lang w:eastAsia="hu-HU"/>
    </w:rPr>
  </w:style>
  <w:style w:type="paragraph" w:customStyle="1" w:styleId="rub2">
    <w:name w:val="rub2"/>
    <w:basedOn w:val="Norml"/>
    <w:link w:val="rub2Char"/>
    <w:rsid w:val="000B01F2"/>
    <w:pPr>
      <w:spacing w:after="0" w:line="240" w:lineRule="auto"/>
      <w:ind w:right="-743"/>
    </w:pPr>
    <w:rPr>
      <w:rFonts w:ascii="&amp;#39" w:eastAsia="Times New Roman" w:hAnsi="&amp;#39"/>
      <w:smallCaps/>
      <w:szCs w:val="24"/>
      <w:lang w:eastAsia="hu-HU"/>
    </w:rPr>
  </w:style>
  <w:style w:type="character" w:customStyle="1" w:styleId="rub2Char">
    <w:name w:val="rub2 Char"/>
    <w:link w:val="rub2"/>
    <w:rsid w:val="000B01F2"/>
    <w:rPr>
      <w:rFonts w:ascii="&amp;#39" w:eastAsia="Times New Roman" w:hAnsi="&amp;#39" w:cs="Times New Roman"/>
      <w:smallCaps/>
      <w:sz w:val="24"/>
      <w:szCs w:val="24"/>
      <w:lang w:eastAsia="hu-HU"/>
    </w:rPr>
  </w:style>
  <w:style w:type="paragraph" w:styleId="Szvegtrzsbehzssal3">
    <w:name w:val="Body Text Indent 3"/>
    <w:basedOn w:val="Norml"/>
    <w:link w:val="Szvegtrzsbehzssal3Char"/>
    <w:rsid w:val="000B01F2"/>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rsid w:val="000B01F2"/>
    <w:rPr>
      <w:rFonts w:ascii="Times New Roman" w:eastAsia="Times New Roman" w:hAnsi="Times New Roman" w:cs="Times New Roman"/>
      <w:sz w:val="16"/>
      <w:szCs w:val="16"/>
      <w:lang w:eastAsia="hu-HU"/>
    </w:rPr>
  </w:style>
  <w:style w:type="paragraph" w:styleId="Szvegtrzs3">
    <w:name w:val="Body Text 3"/>
    <w:basedOn w:val="Norml"/>
    <w:link w:val="Szvegtrzs3Char"/>
    <w:rsid w:val="000B01F2"/>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0B01F2"/>
    <w:rPr>
      <w:rFonts w:ascii="Times New Roman" w:eastAsia="Times New Roman" w:hAnsi="Times New Roman" w:cs="Times New Roman"/>
      <w:sz w:val="16"/>
      <w:szCs w:val="16"/>
      <w:lang w:eastAsia="hu-HU"/>
    </w:rPr>
  </w:style>
  <w:style w:type="paragraph" w:styleId="Cm">
    <w:name w:val="Title"/>
    <w:aliases w:val="Cím Char1,Cím Char Char,Main Title"/>
    <w:basedOn w:val="Norml"/>
    <w:link w:val="CmChar"/>
    <w:qFormat/>
    <w:rsid w:val="000B01F2"/>
    <w:pPr>
      <w:spacing w:after="0" w:line="240" w:lineRule="auto"/>
      <w:jc w:val="center"/>
    </w:pPr>
    <w:rPr>
      <w:rFonts w:ascii="Times New Roman" w:eastAsia="Times New Roman" w:hAnsi="Times New Roman"/>
      <w:b/>
      <w:bCs/>
      <w:szCs w:val="24"/>
      <w:lang w:eastAsia="hu-HU"/>
    </w:rPr>
  </w:style>
  <w:style w:type="character" w:customStyle="1" w:styleId="CmChar">
    <w:name w:val="Cím Char"/>
    <w:aliases w:val="Cím Char1 Char,Cím Char Char Char,Main Title Char"/>
    <w:basedOn w:val="Bekezdsalapbettpusa"/>
    <w:link w:val="Cm"/>
    <w:rsid w:val="000B01F2"/>
    <w:rPr>
      <w:rFonts w:ascii="Times New Roman" w:eastAsia="Times New Roman" w:hAnsi="Times New Roman" w:cs="Times New Roman"/>
      <w:b/>
      <w:bCs/>
      <w:sz w:val="24"/>
      <w:szCs w:val="24"/>
      <w:lang w:eastAsia="hu-HU"/>
    </w:rPr>
  </w:style>
  <w:style w:type="paragraph" w:styleId="TJ1">
    <w:name w:val="toc 1"/>
    <w:basedOn w:val="Norml"/>
    <w:next w:val="Norml"/>
    <w:autoRedefine/>
    <w:uiPriority w:val="39"/>
    <w:rsid w:val="000B01F2"/>
    <w:pPr>
      <w:tabs>
        <w:tab w:val="left" w:pos="480"/>
        <w:tab w:val="right" w:leader="dot" w:pos="9062"/>
      </w:tabs>
      <w:spacing w:after="0" w:line="360" w:lineRule="auto"/>
    </w:pPr>
    <w:rPr>
      <w:rFonts w:eastAsia="Times New Roman" w:cs="Calibri"/>
      <w:smallCaps/>
      <w:noProof/>
      <w:szCs w:val="24"/>
      <w:lang w:eastAsia="hu-HU"/>
    </w:rPr>
  </w:style>
  <w:style w:type="paragraph" w:styleId="TJ2">
    <w:name w:val="toc 2"/>
    <w:basedOn w:val="Norml"/>
    <w:next w:val="Norml"/>
    <w:autoRedefine/>
    <w:uiPriority w:val="39"/>
    <w:rsid w:val="000B01F2"/>
    <w:pPr>
      <w:spacing w:after="0" w:line="360" w:lineRule="auto"/>
      <w:ind w:left="240"/>
    </w:pPr>
    <w:rPr>
      <w:rFonts w:ascii="Arial Narrow" w:eastAsia="Times New Roman" w:hAnsi="Arial Narrow"/>
      <w:szCs w:val="24"/>
      <w:lang w:eastAsia="hu-HU"/>
    </w:rPr>
  </w:style>
  <w:style w:type="paragraph" w:customStyle="1" w:styleId="alcm10">
    <w:name w:val="alcím.1."/>
    <w:basedOn w:val="Norml"/>
    <w:next w:val="Norml"/>
    <w:rsid w:val="000B01F2"/>
    <w:pPr>
      <w:tabs>
        <w:tab w:val="left" w:pos="720"/>
        <w:tab w:val="left" w:pos="1440"/>
        <w:tab w:val="left" w:pos="2016"/>
        <w:tab w:val="right" w:pos="9072"/>
      </w:tabs>
      <w:spacing w:after="240" w:line="240" w:lineRule="exact"/>
      <w:ind w:left="284"/>
      <w:jc w:val="center"/>
    </w:pPr>
    <w:rPr>
      <w:rFonts w:ascii="Times New Roman" w:eastAsia="Times New Roman" w:hAnsi="Times New Roman"/>
      <w:smallCaps/>
      <w:spacing w:val="20"/>
      <w:sz w:val="28"/>
      <w:szCs w:val="28"/>
      <w:lang w:eastAsia="hu-HU"/>
    </w:rPr>
  </w:style>
  <w:style w:type="paragraph" w:styleId="Szvegtrzsbehzssal2">
    <w:name w:val="Body Text Indent 2"/>
    <w:basedOn w:val="Norml"/>
    <w:link w:val="Szvegtrzsbehzssal2Char"/>
    <w:rsid w:val="000B01F2"/>
    <w:pPr>
      <w:spacing w:after="120" w:line="480" w:lineRule="auto"/>
      <w:ind w:left="283"/>
    </w:pPr>
    <w:rPr>
      <w:rFonts w:ascii="Times New Roman" w:eastAsia="Times New Roman" w:hAnsi="Times New Roman"/>
      <w:szCs w:val="24"/>
      <w:lang w:eastAsia="hu-HU"/>
    </w:rPr>
  </w:style>
  <w:style w:type="character" w:customStyle="1" w:styleId="Szvegtrzsbehzssal2Char">
    <w:name w:val="Szövegtörzs behúzással 2 Char"/>
    <w:basedOn w:val="Bekezdsalapbettpusa"/>
    <w:link w:val="Szvegtrzsbehzssal2"/>
    <w:rsid w:val="000B01F2"/>
    <w:rPr>
      <w:rFonts w:ascii="Times New Roman" w:eastAsia="Times New Roman" w:hAnsi="Times New Roman" w:cs="Times New Roman"/>
      <w:sz w:val="24"/>
      <w:szCs w:val="24"/>
      <w:lang w:eastAsia="hu-HU"/>
    </w:rPr>
  </w:style>
  <w:style w:type="paragraph" w:customStyle="1" w:styleId="Szvegtrzs21">
    <w:name w:val="Szövegtörzs 21"/>
    <w:basedOn w:val="Norml"/>
    <w:rsid w:val="000B01F2"/>
    <w:pPr>
      <w:spacing w:after="0" w:line="240" w:lineRule="auto"/>
      <w:ind w:left="567" w:hanging="567"/>
    </w:pPr>
    <w:rPr>
      <w:rFonts w:ascii="Times New Roman" w:eastAsia="Times New Roman" w:hAnsi="Times New Roman"/>
      <w:szCs w:val="20"/>
      <w:lang w:eastAsia="hu-HU"/>
    </w:rPr>
  </w:style>
  <w:style w:type="paragraph" w:customStyle="1" w:styleId="Stlus1">
    <w:name w:val="Stílus1"/>
    <w:basedOn w:val="Norml"/>
    <w:uiPriority w:val="99"/>
    <w:rsid w:val="000B01F2"/>
    <w:pPr>
      <w:spacing w:after="0" w:line="360" w:lineRule="auto"/>
    </w:pPr>
    <w:rPr>
      <w:rFonts w:ascii="Times New Roman" w:eastAsia="Times New Roman" w:hAnsi="Times New Roman"/>
      <w:szCs w:val="20"/>
      <w:lang w:eastAsia="hu-HU"/>
    </w:rPr>
  </w:style>
  <w:style w:type="paragraph" w:styleId="llb">
    <w:name w:val="footer"/>
    <w:aliases w:val="Footer1"/>
    <w:basedOn w:val="Norml"/>
    <w:link w:val="llbChar"/>
    <w:rsid w:val="000B01F2"/>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lbChar">
    <w:name w:val="Élőláb Char"/>
    <w:aliases w:val="Footer1 Char"/>
    <w:basedOn w:val="Bekezdsalapbettpusa"/>
    <w:link w:val="llb"/>
    <w:rsid w:val="000B01F2"/>
    <w:rPr>
      <w:rFonts w:ascii="Times New Roman" w:eastAsia="Times New Roman" w:hAnsi="Times New Roman" w:cs="Times New Roman"/>
      <w:sz w:val="24"/>
      <w:szCs w:val="24"/>
      <w:lang w:eastAsia="hu-HU"/>
    </w:rPr>
  </w:style>
  <w:style w:type="character" w:styleId="Oldalszm">
    <w:name w:val="page number"/>
    <w:basedOn w:val="Bekezdsalapbettpusa"/>
    <w:rsid w:val="000B01F2"/>
  </w:style>
  <w:style w:type="character" w:customStyle="1" w:styleId="betu121">
    <w:name w:val="betu121"/>
    <w:rsid w:val="000B01F2"/>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paragraph" w:customStyle="1" w:styleId="OkeanVastag">
    <w:name w:val="Okean_Vastag"/>
    <w:basedOn w:val="Norml"/>
    <w:rsid w:val="000B01F2"/>
    <w:pPr>
      <w:spacing w:before="120" w:after="120" w:line="360" w:lineRule="exact"/>
      <w:ind w:left="567"/>
    </w:pPr>
    <w:rPr>
      <w:rFonts w:ascii="Arial" w:eastAsia="Times New Roman" w:hAnsi="Arial" w:cs="Arial"/>
      <w:b/>
      <w:iCs/>
      <w:szCs w:val="24"/>
      <w:lang w:eastAsia="hu-HU"/>
    </w:rPr>
  </w:style>
  <w:style w:type="paragraph" w:customStyle="1" w:styleId="text-3mezera">
    <w:name w:val="text - 3 mezera"/>
    <w:basedOn w:val="Norml"/>
    <w:rsid w:val="000B01F2"/>
    <w:pPr>
      <w:widowControl w:val="0"/>
      <w:spacing w:before="60" w:after="0" w:line="240" w:lineRule="exact"/>
    </w:pPr>
    <w:rPr>
      <w:rFonts w:ascii="Arial" w:eastAsia="Times New Roman" w:hAnsi="Arial" w:cs="Arial"/>
      <w:szCs w:val="24"/>
      <w:lang w:val="cs-CZ" w:eastAsia="hu-HU"/>
    </w:rPr>
  </w:style>
  <w:style w:type="paragraph" w:customStyle="1" w:styleId="BalloonText1">
    <w:name w:val="Balloon Text1"/>
    <w:basedOn w:val="Norml"/>
    <w:semiHidden/>
    <w:rsid w:val="000B01F2"/>
    <w:pPr>
      <w:spacing w:after="0" w:line="240" w:lineRule="auto"/>
    </w:pPr>
    <w:rPr>
      <w:rFonts w:ascii="Tahoma" w:eastAsia="Times New Roman" w:hAnsi="Tahoma" w:cs="Tahoma"/>
      <w:sz w:val="16"/>
      <w:szCs w:val="16"/>
      <w:lang w:val="en-GB" w:eastAsia="en-GB"/>
    </w:rPr>
  </w:style>
  <w:style w:type="paragraph" w:customStyle="1" w:styleId="tabulka">
    <w:name w:val="tabulka"/>
    <w:basedOn w:val="Norml"/>
    <w:rsid w:val="000B01F2"/>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Schedule1">
    <w:name w:val="Schedule 1"/>
    <w:basedOn w:val="Norml"/>
    <w:rsid w:val="000B01F2"/>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0B01F2"/>
    <w:pPr>
      <w:spacing w:after="0" w:line="240" w:lineRule="auto"/>
    </w:pPr>
    <w:rPr>
      <w:rFonts w:ascii="Calibri" w:eastAsia="Calibri" w:hAnsi="Calibri" w:cs="Times New Roman"/>
    </w:rPr>
  </w:style>
  <w:style w:type="character" w:styleId="Knyvcme">
    <w:name w:val="Book Title"/>
    <w:qFormat/>
    <w:rsid w:val="000B01F2"/>
    <w:rPr>
      <w:b/>
      <w:bCs/>
      <w:smallCaps/>
      <w:spacing w:val="5"/>
    </w:rPr>
  </w:style>
  <w:style w:type="table" w:styleId="Rcsostblzat">
    <w:name w:val="Table Grid"/>
    <w:basedOn w:val="Normltblzat"/>
    <w:uiPriority w:val="39"/>
    <w:rsid w:val="000B01F2"/>
    <w:pPr>
      <w:spacing w:after="0" w:line="240" w:lineRule="auto"/>
    </w:pPr>
    <w:rPr>
      <w:rFonts w:ascii="Times New Roman" w:eastAsia="Times New Roman" w:hAnsi="Times New Roman" w:cs="Times New Roman"/>
      <w:sz w:val="24"/>
      <w:szCs w:val="24"/>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nhideWhenUsed/>
    <w:rsid w:val="000B01F2"/>
    <w:pPr>
      <w:spacing w:after="0" w:line="240" w:lineRule="auto"/>
    </w:pPr>
    <w:rPr>
      <w:rFonts w:ascii="Times New Roman" w:eastAsia="Times New Roman" w:hAnsi="Times New Roman"/>
      <w:szCs w:val="24"/>
      <w:lang w:eastAsia="hu-HU"/>
    </w:rPr>
  </w:style>
  <w:style w:type="paragraph" w:styleId="Vltozat">
    <w:name w:val="Revision"/>
    <w:hidden/>
    <w:uiPriority w:val="99"/>
    <w:semiHidden/>
    <w:rsid w:val="000B01F2"/>
    <w:pPr>
      <w:spacing w:after="0" w:line="240" w:lineRule="auto"/>
    </w:pPr>
    <w:rPr>
      <w:rFonts w:ascii="Calibri" w:eastAsia="Calibri" w:hAnsi="Calibri" w:cs="Times New Roman"/>
    </w:rPr>
  </w:style>
  <w:style w:type="paragraph" w:customStyle="1" w:styleId="Default">
    <w:name w:val="Default"/>
    <w:rsid w:val="000B01F2"/>
    <w:pPr>
      <w:autoSpaceDE w:val="0"/>
      <w:autoSpaceDN w:val="0"/>
      <w:adjustRightInd w:val="0"/>
      <w:spacing w:after="0" w:line="240" w:lineRule="auto"/>
    </w:pPr>
    <w:rPr>
      <w:rFonts w:ascii="Arial" w:eastAsia="Calibri" w:hAnsi="Arial" w:cs="Arial"/>
      <w:color w:val="000000"/>
      <w:sz w:val="24"/>
      <w:szCs w:val="24"/>
    </w:rPr>
  </w:style>
  <w:style w:type="character" w:customStyle="1" w:styleId="Cmsor1Char1">
    <w:name w:val="Címsor 1 Char1"/>
    <w:uiPriority w:val="9"/>
    <w:rsid w:val="000B01F2"/>
    <w:rPr>
      <w:rFonts w:ascii="Cambria" w:eastAsia="Times New Roman" w:hAnsi="Cambria" w:cs="Times New Roman"/>
      <w:b/>
      <w:bCs/>
      <w:color w:val="365F91"/>
      <w:sz w:val="28"/>
      <w:szCs w:val="28"/>
    </w:rPr>
  </w:style>
  <w:style w:type="paragraph" w:styleId="Alcm">
    <w:name w:val="Subtitle"/>
    <w:basedOn w:val="Norml"/>
    <w:next w:val="Norml"/>
    <w:link w:val="AlcmChar"/>
    <w:qFormat/>
    <w:rsid w:val="000B01F2"/>
    <w:pPr>
      <w:numPr>
        <w:ilvl w:val="1"/>
      </w:numPr>
    </w:pPr>
    <w:rPr>
      <w:rFonts w:ascii="Times New Roman" w:eastAsia="Times New Roman" w:hAnsi="Times New Roman"/>
      <w:i/>
      <w:iCs/>
      <w:color w:val="DDDDDD"/>
      <w:spacing w:val="15"/>
      <w:szCs w:val="24"/>
    </w:rPr>
  </w:style>
  <w:style w:type="character" w:customStyle="1" w:styleId="AlcmChar1">
    <w:name w:val="Alcím Char1"/>
    <w:basedOn w:val="Bekezdsalapbettpusa"/>
    <w:uiPriority w:val="11"/>
    <w:rsid w:val="000B01F2"/>
    <w:rPr>
      <w:rFonts w:asciiTheme="majorHAnsi" w:eastAsiaTheme="majorEastAsia" w:hAnsiTheme="majorHAnsi" w:cstheme="majorBidi"/>
      <w:i/>
      <w:iCs/>
      <w:color w:val="4F81BD" w:themeColor="accent1"/>
      <w:spacing w:val="15"/>
      <w:sz w:val="24"/>
      <w:szCs w:val="24"/>
    </w:rPr>
  </w:style>
  <w:style w:type="paragraph" w:styleId="Tartalomjegyzkcmsora">
    <w:name w:val="TOC Heading"/>
    <w:basedOn w:val="Cmsor1"/>
    <w:next w:val="Norml"/>
    <w:uiPriority w:val="39"/>
    <w:unhideWhenUsed/>
    <w:qFormat/>
    <w:rsid w:val="000B01F2"/>
    <w:pPr>
      <w:outlineLvl w:val="9"/>
    </w:pPr>
    <w:rPr>
      <w:rFonts w:ascii="Cambria" w:hAnsi="Cambria"/>
      <w:color w:val="365F91"/>
    </w:rPr>
  </w:style>
  <w:style w:type="numbering" w:customStyle="1" w:styleId="Nemlista2">
    <w:name w:val="Nem lista2"/>
    <w:next w:val="Nemlista"/>
    <w:semiHidden/>
    <w:rsid w:val="000B01F2"/>
  </w:style>
  <w:style w:type="paragraph" w:customStyle="1" w:styleId="Logo">
    <w:name w:val="Logo"/>
    <w:basedOn w:val="Norml"/>
    <w:rsid w:val="000B01F2"/>
    <w:pPr>
      <w:spacing w:after="0" w:line="240" w:lineRule="auto"/>
    </w:pPr>
    <w:rPr>
      <w:rFonts w:ascii="Times New Roman" w:eastAsia="Times New Roman" w:hAnsi="Times New Roman"/>
      <w:szCs w:val="20"/>
      <w:lang w:val="fr-FR" w:eastAsia="en-GB"/>
    </w:rPr>
  </w:style>
  <w:style w:type="paragraph" w:customStyle="1" w:styleId="ZU">
    <w:name w:val="Z_U"/>
    <w:basedOn w:val="Norml"/>
    <w:rsid w:val="000B01F2"/>
    <w:pPr>
      <w:spacing w:after="0" w:line="240" w:lineRule="auto"/>
    </w:pPr>
    <w:rPr>
      <w:rFonts w:ascii="Arial" w:eastAsia="Times New Roman" w:hAnsi="Arial"/>
      <w:b/>
      <w:sz w:val="16"/>
      <w:szCs w:val="20"/>
      <w:lang w:val="fr-FR" w:eastAsia="en-GB"/>
    </w:rPr>
  </w:style>
  <w:style w:type="paragraph" w:customStyle="1" w:styleId="Rub1">
    <w:name w:val="Rub1"/>
    <w:basedOn w:val="Norml"/>
    <w:rsid w:val="000B01F2"/>
    <w:pPr>
      <w:tabs>
        <w:tab w:val="left" w:pos="1276"/>
      </w:tabs>
      <w:spacing w:after="0" w:line="240" w:lineRule="auto"/>
    </w:pPr>
    <w:rPr>
      <w:rFonts w:ascii="Times New Roman" w:eastAsia="Times New Roman" w:hAnsi="Times New Roman"/>
      <w:b/>
      <w:smallCaps/>
      <w:sz w:val="20"/>
      <w:szCs w:val="20"/>
      <w:lang w:val="en-GB" w:eastAsia="en-GB"/>
    </w:rPr>
  </w:style>
  <w:style w:type="paragraph" w:customStyle="1" w:styleId="Rub20">
    <w:name w:val="Rub2"/>
    <w:basedOn w:val="Norml"/>
    <w:next w:val="Norml"/>
    <w:rsid w:val="000B01F2"/>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paragraph" w:customStyle="1" w:styleId="Rub3">
    <w:name w:val="Rub3"/>
    <w:basedOn w:val="Norml"/>
    <w:next w:val="Norml"/>
    <w:rsid w:val="000B01F2"/>
    <w:pPr>
      <w:tabs>
        <w:tab w:val="left" w:pos="709"/>
      </w:tabs>
      <w:spacing w:after="0" w:line="240" w:lineRule="auto"/>
    </w:pPr>
    <w:rPr>
      <w:rFonts w:ascii="Times New Roman" w:eastAsia="Times New Roman" w:hAnsi="Times New Roman"/>
      <w:b/>
      <w:i/>
      <w:sz w:val="20"/>
      <w:szCs w:val="20"/>
      <w:lang w:val="en-GB" w:eastAsia="en-GB"/>
    </w:rPr>
  </w:style>
  <w:style w:type="character" w:customStyle="1" w:styleId="Marker">
    <w:name w:val="Marker"/>
    <w:rsid w:val="000B01F2"/>
    <w:rPr>
      <w:color w:val="0000FF"/>
    </w:rPr>
  </w:style>
  <w:style w:type="numbering" w:customStyle="1" w:styleId="Nemlista3">
    <w:name w:val="Nem lista3"/>
    <w:next w:val="Nemlista"/>
    <w:semiHidden/>
    <w:rsid w:val="000B01F2"/>
  </w:style>
  <w:style w:type="paragraph" w:styleId="TJ3">
    <w:name w:val="toc 3"/>
    <w:basedOn w:val="Norml"/>
    <w:next w:val="Norml"/>
    <w:autoRedefine/>
    <w:uiPriority w:val="39"/>
    <w:unhideWhenUsed/>
    <w:rsid w:val="000B01F2"/>
    <w:pPr>
      <w:spacing w:after="100"/>
      <w:ind w:left="440"/>
    </w:pPr>
  </w:style>
  <w:style w:type="character" w:styleId="Kiemels2">
    <w:name w:val="Strong"/>
    <w:qFormat/>
    <w:rsid w:val="000B01F2"/>
    <w:rPr>
      <w:b/>
      <w:bCs/>
    </w:rPr>
  </w:style>
  <w:style w:type="paragraph" w:customStyle="1" w:styleId="Listaszerbekezds1">
    <w:name w:val="Listaszerű bekezdés1"/>
    <w:basedOn w:val="Norml"/>
    <w:qFormat/>
    <w:rsid w:val="000B01F2"/>
    <w:pPr>
      <w:ind w:left="720"/>
      <w:contextualSpacing/>
    </w:pPr>
    <w:rPr>
      <w:lang w:val="en-US"/>
    </w:rPr>
  </w:style>
  <w:style w:type="paragraph" w:customStyle="1" w:styleId="ColorfulList-Accent11">
    <w:name w:val="Colorful List - Accent 11"/>
    <w:basedOn w:val="Norml"/>
    <w:uiPriority w:val="99"/>
    <w:rsid w:val="000B01F2"/>
    <w:pPr>
      <w:ind w:left="720"/>
    </w:pPr>
    <w:rPr>
      <w:rFonts w:eastAsia="Times New Roman" w:cs="Calibri"/>
      <w:lang w:val="en-US"/>
    </w:rPr>
  </w:style>
  <w:style w:type="character" w:customStyle="1" w:styleId="st1">
    <w:name w:val="st1"/>
    <w:basedOn w:val="Bekezdsalapbettpusa"/>
    <w:rsid w:val="000B01F2"/>
  </w:style>
  <w:style w:type="paragraph" w:styleId="TJ4">
    <w:name w:val="toc 4"/>
    <w:basedOn w:val="Norml"/>
    <w:next w:val="Norml"/>
    <w:autoRedefine/>
    <w:unhideWhenUsed/>
    <w:rsid w:val="000B01F2"/>
    <w:pPr>
      <w:spacing w:after="100"/>
      <w:ind w:left="660"/>
    </w:pPr>
    <w:rPr>
      <w:rFonts w:eastAsia="Times New Roman"/>
      <w:lang w:eastAsia="hu-HU"/>
    </w:rPr>
  </w:style>
  <w:style w:type="paragraph" w:styleId="TJ5">
    <w:name w:val="toc 5"/>
    <w:basedOn w:val="Norml"/>
    <w:next w:val="Norml"/>
    <w:autoRedefine/>
    <w:uiPriority w:val="39"/>
    <w:unhideWhenUsed/>
    <w:rsid w:val="000B01F2"/>
    <w:pPr>
      <w:spacing w:after="100"/>
      <w:ind w:left="880"/>
    </w:pPr>
    <w:rPr>
      <w:rFonts w:eastAsia="Times New Roman"/>
      <w:lang w:eastAsia="hu-HU"/>
    </w:rPr>
  </w:style>
  <w:style w:type="paragraph" w:styleId="TJ6">
    <w:name w:val="toc 6"/>
    <w:basedOn w:val="Norml"/>
    <w:next w:val="Norml"/>
    <w:autoRedefine/>
    <w:uiPriority w:val="39"/>
    <w:unhideWhenUsed/>
    <w:rsid w:val="000B01F2"/>
    <w:pPr>
      <w:spacing w:after="100"/>
      <w:ind w:left="1100"/>
    </w:pPr>
    <w:rPr>
      <w:rFonts w:eastAsia="Times New Roman"/>
      <w:lang w:eastAsia="hu-HU"/>
    </w:rPr>
  </w:style>
  <w:style w:type="paragraph" w:styleId="TJ7">
    <w:name w:val="toc 7"/>
    <w:basedOn w:val="Norml"/>
    <w:next w:val="Norml"/>
    <w:autoRedefine/>
    <w:uiPriority w:val="39"/>
    <w:unhideWhenUsed/>
    <w:rsid w:val="000B01F2"/>
    <w:pPr>
      <w:spacing w:after="100"/>
      <w:ind w:left="1320"/>
    </w:pPr>
    <w:rPr>
      <w:rFonts w:eastAsia="Times New Roman"/>
      <w:lang w:eastAsia="hu-HU"/>
    </w:rPr>
  </w:style>
  <w:style w:type="paragraph" w:styleId="TJ8">
    <w:name w:val="toc 8"/>
    <w:basedOn w:val="Norml"/>
    <w:next w:val="Norml"/>
    <w:autoRedefine/>
    <w:uiPriority w:val="39"/>
    <w:unhideWhenUsed/>
    <w:rsid w:val="000B01F2"/>
    <w:pPr>
      <w:spacing w:after="100"/>
      <w:ind w:left="1540"/>
    </w:pPr>
    <w:rPr>
      <w:rFonts w:eastAsia="Times New Roman"/>
      <w:lang w:eastAsia="hu-HU"/>
    </w:rPr>
  </w:style>
  <w:style w:type="paragraph" w:styleId="TJ9">
    <w:name w:val="toc 9"/>
    <w:basedOn w:val="Norml"/>
    <w:next w:val="Norml"/>
    <w:autoRedefine/>
    <w:uiPriority w:val="39"/>
    <w:unhideWhenUsed/>
    <w:rsid w:val="000B01F2"/>
    <w:pPr>
      <w:spacing w:after="100"/>
      <w:ind w:left="1760"/>
    </w:pPr>
    <w:rPr>
      <w:rFonts w:eastAsia="Times New Roman"/>
      <w:lang w:eastAsia="hu-HU"/>
    </w:rPr>
  </w:style>
  <w:style w:type="numbering" w:customStyle="1" w:styleId="Nemlista4">
    <w:name w:val="Nem lista4"/>
    <w:next w:val="Nemlista"/>
    <w:uiPriority w:val="99"/>
    <w:semiHidden/>
    <w:unhideWhenUsed/>
    <w:rsid w:val="000B01F2"/>
  </w:style>
  <w:style w:type="paragraph" w:customStyle="1" w:styleId="tigrseq">
    <w:name w:val="tigrseq"/>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character" w:customStyle="1" w:styleId="nomark">
    <w:name w:val="nomark"/>
    <w:basedOn w:val="Bekezdsalapbettpusa"/>
    <w:rsid w:val="000B01F2"/>
  </w:style>
  <w:style w:type="character" w:customStyle="1" w:styleId="timark">
    <w:name w:val="timark"/>
    <w:basedOn w:val="Bekezdsalapbettpusa"/>
    <w:rsid w:val="000B01F2"/>
  </w:style>
  <w:style w:type="paragraph" w:customStyle="1" w:styleId="addr">
    <w:name w:val="addr"/>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character" w:styleId="Mrltotthiperhivatkozs">
    <w:name w:val="FollowedHyperlink"/>
    <w:unhideWhenUsed/>
    <w:rsid w:val="000B01F2"/>
    <w:rPr>
      <w:color w:val="800080"/>
      <w:u w:val="single"/>
    </w:rPr>
  </w:style>
  <w:style w:type="paragraph" w:customStyle="1" w:styleId="ft">
    <w:name w:val="ft"/>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paragraph" w:customStyle="1" w:styleId="txurl">
    <w:name w:val="txurl"/>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character" w:customStyle="1" w:styleId="nutscode">
    <w:name w:val="nutscode"/>
    <w:basedOn w:val="Bekezdsalapbettpusa"/>
    <w:rsid w:val="000B01F2"/>
  </w:style>
  <w:style w:type="character" w:customStyle="1" w:styleId="cpvcode">
    <w:name w:val="cpvcode"/>
    <w:basedOn w:val="Bekezdsalapbettpusa"/>
    <w:rsid w:val="000B01F2"/>
  </w:style>
  <w:style w:type="paragraph" w:customStyle="1" w:styleId="txcpv">
    <w:name w:val="txcpv"/>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paragraph" w:customStyle="1" w:styleId="p">
    <w:name w:val="p"/>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numbering" w:customStyle="1" w:styleId="Nemlista5">
    <w:name w:val="Nem lista5"/>
    <w:next w:val="Nemlista"/>
    <w:uiPriority w:val="99"/>
    <w:semiHidden/>
    <w:unhideWhenUsed/>
    <w:rsid w:val="000B01F2"/>
  </w:style>
  <w:style w:type="character" w:customStyle="1" w:styleId="szoveg01short">
    <w:name w:val="szoveg01short"/>
    <w:basedOn w:val="Bekezdsalapbettpusa"/>
    <w:rsid w:val="000B01F2"/>
  </w:style>
  <w:style w:type="paragraph" w:customStyle="1" w:styleId="standard">
    <w:name w:val="standard"/>
    <w:basedOn w:val="Norml"/>
    <w:rsid w:val="000B01F2"/>
    <w:pPr>
      <w:spacing w:after="0" w:line="240" w:lineRule="auto"/>
    </w:pPr>
    <w:rPr>
      <w:rFonts w:ascii="&amp;#39" w:hAnsi="&amp;#39"/>
      <w:szCs w:val="24"/>
      <w:lang w:eastAsia="hu-HU"/>
    </w:rPr>
  </w:style>
  <w:style w:type="paragraph" w:styleId="Csakszveg">
    <w:name w:val="Plain Text"/>
    <w:basedOn w:val="Norml"/>
    <w:link w:val="CsakszvegChar"/>
    <w:unhideWhenUsed/>
    <w:rsid w:val="000B01F2"/>
    <w:pPr>
      <w:spacing w:after="0" w:line="240" w:lineRule="auto"/>
    </w:pPr>
    <w:rPr>
      <w:rFonts w:ascii="Consolas" w:hAnsi="Consolas"/>
      <w:sz w:val="21"/>
      <w:szCs w:val="21"/>
    </w:rPr>
  </w:style>
  <w:style w:type="character" w:customStyle="1" w:styleId="CsakszvegChar">
    <w:name w:val="Csak szöveg Char"/>
    <w:basedOn w:val="Bekezdsalapbettpusa"/>
    <w:link w:val="Csakszveg"/>
    <w:rsid w:val="000B01F2"/>
    <w:rPr>
      <w:rFonts w:ascii="Consolas" w:eastAsia="Calibri" w:hAnsi="Consolas" w:cs="Times New Roman"/>
      <w:sz w:val="21"/>
      <w:szCs w:val="21"/>
    </w:rPr>
  </w:style>
  <w:style w:type="paragraph" w:customStyle="1" w:styleId="BodyText32">
    <w:name w:val="Body Text 32"/>
    <w:basedOn w:val="Norml"/>
    <w:uiPriority w:val="99"/>
    <w:rsid w:val="000B01F2"/>
    <w:pPr>
      <w:spacing w:after="0" w:line="240" w:lineRule="auto"/>
    </w:pPr>
    <w:rPr>
      <w:rFonts w:ascii="Times New Roman" w:eastAsia="Times New Roman" w:hAnsi="Times New Roman"/>
      <w:szCs w:val="20"/>
      <w:lang w:val="en-GB" w:eastAsia="hu-HU"/>
    </w:rPr>
  </w:style>
  <w:style w:type="paragraph" w:customStyle="1" w:styleId="OlympusText">
    <w:name w:val="OlympusText"/>
    <w:basedOn w:val="Norml"/>
    <w:rsid w:val="000B01F2"/>
    <w:pPr>
      <w:spacing w:after="280" w:line="280" w:lineRule="exact"/>
    </w:pPr>
    <w:rPr>
      <w:rFonts w:ascii="Arial" w:eastAsia="Times New Roman" w:hAnsi="Arial"/>
      <w:sz w:val="22"/>
      <w:szCs w:val="20"/>
      <w:lang w:val="de-DE" w:eastAsia="ja-JP"/>
    </w:rPr>
  </w:style>
  <w:style w:type="character" w:customStyle="1" w:styleId="FontStyle26">
    <w:name w:val="Font Style26"/>
    <w:rsid w:val="000B01F2"/>
    <w:rPr>
      <w:rFonts w:ascii="Times New Roman" w:hAnsi="Times New Roman" w:cs="Times New Roman" w:hint="default"/>
      <w:color w:val="000000"/>
      <w:sz w:val="20"/>
      <w:szCs w:val="20"/>
    </w:rPr>
  </w:style>
  <w:style w:type="character" w:customStyle="1" w:styleId="apple-converted-space">
    <w:name w:val="apple-converted-space"/>
    <w:rsid w:val="000B01F2"/>
  </w:style>
  <w:style w:type="character" w:customStyle="1" w:styleId="ListaszerbekezdsChar">
    <w:name w:val="Listaszerű bekezdés Char"/>
    <w:link w:val="Listaszerbekezds"/>
    <w:uiPriority w:val="34"/>
    <w:rsid w:val="000B01F2"/>
    <w:rPr>
      <w:rFonts w:ascii="Arial" w:eastAsia="Calibri" w:hAnsi="Arial" w:cs="Arial"/>
      <w:b/>
      <w:sz w:val="24"/>
      <w:szCs w:val="24"/>
    </w:rPr>
  </w:style>
  <w:style w:type="character" w:customStyle="1" w:styleId="BodyTextIndentChar1">
    <w:name w:val="Body Text Indent Char1"/>
    <w:rsid w:val="000B01F2"/>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0B01F2"/>
    <w:pPr>
      <w:tabs>
        <w:tab w:val="left" w:pos="1702"/>
      </w:tabs>
      <w:suppressAutoHyphens/>
      <w:spacing w:after="0" w:line="240" w:lineRule="auto"/>
      <w:ind w:left="851" w:hanging="284"/>
      <w:jc w:val="both"/>
    </w:pPr>
    <w:rPr>
      <w:rFonts w:ascii="Times New Roman" w:eastAsia="Times New Roman" w:hAnsi="Times New Roman"/>
      <w:color w:val="000080"/>
      <w:szCs w:val="20"/>
      <w:lang w:eastAsia="ar-SA"/>
    </w:rPr>
  </w:style>
  <w:style w:type="paragraph" w:customStyle="1" w:styleId="BodyTextIndent1">
    <w:name w:val="Body Text Indent1"/>
    <w:basedOn w:val="Szvegtrzs"/>
    <w:rsid w:val="000B01F2"/>
    <w:pPr>
      <w:spacing w:before="80" w:after="220" w:line="220" w:lineRule="atLeast"/>
      <w:ind w:left="1440"/>
      <w:jc w:val="both"/>
    </w:pPr>
    <w:rPr>
      <w:rFonts w:ascii="Garamond" w:hAnsi="Garamond"/>
      <w:sz w:val="20"/>
      <w:szCs w:val="20"/>
      <w:lang w:val="x-none" w:eastAsia="en-US"/>
    </w:rPr>
  </w:style>
  <w:style w:type="paragraph" w:customStyle="1" w:styleId="szveg1al">
    <w:name w:val="szöveg_1_alá"/>
    <w:basedOn w:val="Norml"/>
    <w:rsid w:val="000B01F2"/>
    <w:pPr>
      <w:numPr>
        <w:numId w:val="3"/>
      </w:numPr>
      <w:spacing w:before="60" w:after="60" w:line="320" w:lineRule="atLeast"/>
      <w:jc w:val="both"/>
    </w:pPr>
    <w:rPr>
      <w:rFonts w:ascii="Arial" w:eastAsia="Times New Roman" w:hAnsi="Arial" w:cs="Arial"/>
      <w:szCs w:val="20"/>
      <w:lang w:eastAsia="hu-HU"/>
    </w:rPr>
  </w:style>
  <w:style w:type="paragraph" w:customStyle="1" w:styleId="DefinitionTerm">
    <w:name w:val="Definition Term"/>
    <w:basedOn w:val="Norml"/>
    <w:next w:val="Norml"/>
    <w:rsid w:val="000B01F2"/>
    <w:pPr>
      <w:spacing w:after="0" w:line="240" w:lineRule="auto"/>
      <w:jc w:val="both"/>
    </w:pPr>
    <w:rPr>
      <w:rFonts w:ascii="Times New Roman" w:eastAsia="Times New Roman" w:hAnsi="Times New Roman"/>
      <w:szCs w:val="20"/>
      <w:lang w:eastAsia="hu-HU"/>
    </w:rPr>
  </w:style>
  <w:style w:type="paragraph" w:customStyle="1" w:styleId="aszov">
    <w:name w:val="aszov"/>
    <w:basedOn w:val="Norml"/>
    <w:rsid w:val="000B01F2"/>
    <w:pPr>
      <w:widowControl w:val="0"/>
      <w:tabs>
        <w:tab w:val="num" w:pos="432"/>
        <w:tab w:val="left" w:pos="1701"/>
      </w:tabs>
      <w:spacing w:after="0" w:line="240" w:lineRule="auto"/>
      <w:ind w:left="432" w:hanging="432"/>
      <w:jc w:val="both"/>
    </w:pPr>
    <w:rPr>
      <w:rFonts w:ascii="H-Gourmand" w:eastAsia="Times New Roman" w:hAnsi="H-Gourmand"/>
      <w:b/>
      <w:szCs w:val="20"/>
      <w:lang w:eastAsia="hu-HU"/>
    </w:rPr>
  </w:style>
  <w:style w:type="paragraph" w:styleId="Felsorols3">
    <w:name w:val="List Bullet 3"/>
    <w:basedOn w:val="Norml"/>
    <w:autoRedefine/>
    <w:rsid w:val="000B01F2"/>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styleId="Trgymutat1">
    <w:name w:val="index 1"/>
    <w:basedOn w:val="Norml"/>
    <w:next w:val="Norml"/>
    <w:autoRedefine/>
    <w:semiHidden/>
    <w:rsid w:val="000B01F2"/>
    <w:pPr>
      <w:spacing w:after="0" w:line="240" w:lineRule="auto"/>
      <w:ind w:left="240" w:hanging="240"/>
      <w:jc w:val="right"/>
    </w:pPr>
    <w:rPr>
      <w:rFonts w:ascii="Times New Roman" w:eastAsia="Times New Roman" w:hAnsi="Times New Roman"/>
      <w:szCs w:val="24"/>
      <w:lang w:eastAsia="hu-HU"/>
    </w:rPr>
  </w:style>
  <w:style w:type="character" w:styleId="Sorszma">
    <w:name w:val="line number"/>
    <w:uiPriority w:val="99"/>
    <w:rsid w:val="000B01F2"/>
    <w:rPr>
      <w:rFonts w:cs="Times New Roman"/>
    </w:rPr>
  </w:style>
  <w:style w:type="paragraph" w:customStyle="1" w:styleId="Feladat">
    <w:name w:val="Feladat"/>
    <w:basedOn w:val="Norml"/>
    <w:uiPriority w:val="99"/>
    <w:rsid w:val="000B01F2"/>
    <w:pPr>
      <w:tabs>
        <w:tab w:val="num" w:pos="360"/>
      </w:tabs>
      <w:spacing w:before="60" w:after="60" w:line="240" w:lineRule="auto"/>
      <w:ind w:left="283" w:hanging="283"/>
      <w:jc w:val="both"/>
    </w:pPr>
    <w:rPr>
      <w:rFonts w:ascii="Arial" w:eastAsia="Times New Roman" w:hAnsi="Arial"/>
      <w:szCs w:val="20"/>
      <w:lang w:eastAsia="hu-HU"/>
    </w:rPr>
  </w:style>
  <w:style w:type="paragraph" w:customStyle="1" w:styleId="Stlus2">
    <w:name w:val="Stílus2"/>
    <w:basedOn w:val="Norml"/>
    <w:autoRedefine/>
    <w:rsid w:val="000B01F2"/>
    <w:pPr>
      <w:spacing w:after="0" w:line="240" w:lineRule="auto"/>
    </w:pPr>
    <w:rPr>
      <w:rFonts w:ascii="Arial" w:eastAsia="Times New Roman" w:hAnsi="Arial"/>
      <w:szCs w:val="24"/>
      <w:lang w:eastAsia="hu-HU"/>
    </w:rPr>
  </w:style>
  <w:style w:type="paragraph" w:customStyle="1" w:styleId="szveg">
    <w:name w:val="szöveg"/>
    <w:basedOn w:val="Norml"/>
    <w:rsid w:val="000B01F2"/>
    <w:pPr>
      <w:spacing w:before="240" w:after="0" w:line="360" w:lineRule="atLeast"/>
      <w:jc w:val="both"/>
    </w:pPr>
    <w:rPr>
      <w:rFonts w:ascii="Arial" w:eastAsia="Times New Roman" w:hAnsi="Arial"/>
      <w:szCs w:val="20"/>
      <w:lang w:val="en-US" w:eastAsia="hu-HU"/>
    </w:rPr>
  </w:style>
  <w:style w:type="character" w:customStyle="1" w:styleId="CommentTextChar1">
    <w:name w:val="Comment Text Char1"/>
    <w:basedOn w:val="Bekezdsalapbettpusa"/>
    <w:uiPriority w:val="99"/>
    <w:rsid w:val="000B01F2"/>
    <w:rPr>
      <w:rFonts w:ascii="Times New Roman" w:eastAsia="Times New Roman" w:hAnsi="Times New Roman" w:cs="Times New Roman"/>
      <w:sz w:val="20"/>
      <w:szCs w:val="20"/>
      <w:lang w:eastAsia="hu-HU"/>
    </w:rPr>
  </w:style>
  <w:style w:type="paragraph" w:styleId="Felsorols">
    <w:name w:val="List Bullet"/>
    <w:basedOn w:val="Norml"/>
    <w:rsid w:val="000B01F2"/>
    <w:pPr>
      <w:numPr>
        <w:numId w:val="5"/>
      </w:numPr>
      <w:spacing w:after="0" w:line="240" w:lineRule="auto"/>
    </w:pPr>
    <w:rPr>
      <w:rFonts w:ascii="Times New Roman" w:eastAsia="Times New Roman" w:hAnsi="Times New Roman"/>
      <w:szCs w:val="24"/>
      <w:lang w:eastAsia="hu-HU"/>
    </w:rPr>
  </w:style>
  <w:style w:type="paragraph" w:styleId="Lista">
    <w:name w:val="List"/>
    <w:basedOn w:val="Norml"/>
    <w:uiPriority w:val="99"/>
    <w:rsid w:val="000B01F2"/>
    <w:pPr>
      <w:spacing w:line="288" w:lineRule="auto"/>
      <w:ind w:left="283" w:hanging="283"/>
      <w:jc w:val="both"/>
    </w:pPr>
    <w:rPr>
      <w:rFonts w:ascii="Times New Roman" w:eastAsia="Times New Roman" w:hAnsi="Times New Roman"/>
      <w:szCs w:val="20"/>
      <w:lang w:eastAsia="hu-HU"/>
    </w:rPr>
  </w:style>
  <w:style w:type="paragraph" w:customStyle="1" w:styleId="Sgfelsorols">
    <w:name w:val="Súgó felsorolás"/>
    <w:basedOn w:val="Norml"/>
    <w:rsid w:val="000B01F2"/>
    <w:pPr>
      <w:widowControl w:val="0"/>
      <w:numPr>
        <w:numId w:val="6"/>
      </w:numPr>
      <w:tabs>
        <w:tab w:val="clear" w:pos="926"/>
        <w:tab w:val="num" w:pos="1069"/>
      </w:tabs>
      <w:spacing w:after="0" w:line="240" w:lineRule="auto"/>
      <w:ind w:left="1049" w:hanging="340"/>
    </w:pPr>
    <w:rPr>
      <w:rFonts w:ascii="Arial" w:eastAsia="Times New Roman" w:hAnsi="Arial"/>
      <w:sz w:val="22"/>
      <w:szCs w:val="20"/>
      <w:lang w:eastAsia="hu-HU"/>
    </w:rPr>
  </w:style>
  <w:style w:type="paragraph" w:customStyle="1" w:styleId="xl30">
    <w:name w:val="xl30"/>
    <w:basedOn w:val="Norml"/>
    <w:rsid w:val="000B01F2"/>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Cs w:val="24"/>
      <w:lang w:eastAsia="hu-HU"/>
    </w:rPr>
  </w:style>
  <w:style w:type="paragraph" w:customStyle="1" w:styleId="mell">
    <w:name w:val="mell"/>
    <w:basedOn w:val="Norml"/>
    <w:rsid w:val="000B01F2"/>
    <w:pPr>
      <w:spacing w:before="240" w:after="0" w:line="240" w:lineRule="auto"/>
    </w:pPr>
    <w:rPr>
      <w:rFonts w:ascii="Arial" w:eastAsia="Times New Roman" w:hAnsi="Arial"/>
      <w:sz w:val="20"/>
      <w:szCs w:val="20"/>
    </w:rPr>
  </w:style>
  <w:style w:type="character" w:customStyle="1" w:styleId="Hypertext">
    <w:name w:val="Hypertext"/>
    <w:rsid w:val="000B01F2"/>
    <w:rPr>
      <w:color w:val="0000FF"/>
      <w:u w:val="single"/>
    </w:rPr>
  </w:style>
  <w:style w:type="paragraph" w:styleId="Dtum">
    <w:name w:val="Date"/>
    <w:basedOn w:val="Norml"/>
    <w:next w:val="Norml"/>
    <w:link w:val="DtumChar"/>
    <w:rsid w:val="000B01F2"/>
    <w:pPr>
      <w:spacing w:after="0" w:line="240" w:lineRule="auto"/>
    </w:pPr>
    <w:rPr>
      <w:rFonts w:ascii="Times New Roman" w:eastAsia="Times New Roman" w:hAnsi="Times New Roman"/>
      <w:szCs w:val="24"/>
      <w:lang w:eastAsia="hu-HU"/>
    </w:rPr>
  </w:style>
  <w:style w:type="character" w:customStyle="1" w:styleId="DtumChar">
    <w:name w:val="Dátum Char"/>
    <w:basedOn w:val="Bekezdsalapbettpusa"/>
    <w:link w:val="Dtum"/>
    <w:rsid w:val="000B01F2"/>
    <w:rPr>
      <w:rFonts w:ascii="Times New Roman" w:eastAsia="Times New Roman" w:hAnsi="Times New Roman" w:cs="Times New Roman"/>
      <w:sz w:val="24"/>
      <w:szCs w:val="24"/>
      <w:lang w:eastAsia="hu-HU"/>
    </w:rPr>
  </w:style>
  <w:style w:type="character" w:styleId="Vgjegyzet-hivatkozs">
    <w:name w:val="endnote reference"/>
    <w:semiHidden/>
    <w:rsid w:val="000B01F2"/>
    <w:rPr>
      <w:rFonts w:cs="Times New Roman"/>
      <w:vertAlign w:val="superscript"/>
    </w:rPr>
  </w:style>
  <w:style w:type="paragraph" w:customStyle="1" w:styleId="BodyText21">
    <w:name w:val="Body Text 21"/>
    <w:basedOn w:val="Norml"/>
    <w:rsid w:val="000B01F2"/>
    <w:pPr>
      <w:widowControl w:val="0"/>
      <w:spacing w:after="0" w:line="240" w:lineRule="auto"/>
      <w:jc w:val="center"/>
    </w:pPr>
    <w:rPr>
      <w:rFonts w:ascii="Times New Roman" w:eastAsia="Times New Roman" w:hAnsi="Times New Roman"/>
      <w:b/>
      <w:smallCaps/>
      <w:szCs w:val="20"/>
      <w:lang w:eastAsia="hu-HU"/>
    </w:rPr>
  </w:style>
  <w:style w:type="paragraph" w:styleId="Trgymutatcm">
    <w:name w:val="index heading"/>
    <w:basedOn w:val="Norml"/>
    <w:next w:val="Trgymutat1"/>
    <w:uiPriority w:val="99"/>
    <w:semiHidden/>
    <w:rsid w:val="000B01F2"/>
    <w:pPr>
      <w:spacing w:before="240" w:after="0" w:line="240" w:lineRule="auto"/>
      <w:ind w:left="851"/>
      <w:jc w:val="both"/>
    </w:pPr>
    <w:rPr>
      <w:rFonts w:ascii="Times New Roman" w:eastAsia="Times New Roman" w:hAnsi="Times New Roman"/>
      <w:szCs w:val="20"/>
      <w:lang w:eastAsia="hu-HU"/>
    </w:rPr>
  </w:style>
  <w:style w:type="paragraph" w:customStyle="1" w:styleId="TableHead">
    <w:name w:val="Table Head"/>
    <w:basedOn w:val="TableText"/>
    <w:rsid w:val="000B01F2"/>
    <w:pPr>
      <w:keepNext/>
    </w:pPr>
    <w:rPr>
      <w:rFonts w:ascii="Verdana" w:hAnsi="Verdana"/>
      <w:b/>
      <w:smallCaps/>
      <w:color w:val="CC3300"/>
      <w:sz w:val="20"/>
      <w:szCs w:val="24"/>
    </w:rPr>
  </w:style>
  <w:style w:type="paragraph" w:customStyle="1" w:styleId="TableText">
    <w:name w:val="Table Text"/>
    <w:basedOn w:val="Norml"/>
    <w:rsid w:val="000B01F2"/>
    <w:pPr>
      <w:spacing w:before="60" w:after="60" w:line="240" w:lineRule="atLeast"/>
    </w:pPr>
    <w:rPr>
      <w:rFonts w:ascii="Arial Narrow" w:eastAsia="Times New Roman" w:hAnsi="Arial Narrow"/>
      <w:sz w:val="18"/>
      <w:szCs w:val="20"/>
    </w:rPr>
  </w:style>
  <w:style w:type="paragraph" w:styleId="Szmozottlista4">
    <w:name w:val="List Number 4"/>
    <w:basedOn w:val="Norml"/>
    <w:rsid w:val="000B01F2"/>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0B01F2"/>
    <w:pPr>
      <w:numPr>
        <w:numId w:val="7"/>
      </w:numPr>
      <w:ind w:left="0" w:firstLine="0"/>
    </w:pPr>
    <w:rPr>
      <w:lang w:val="en-US"/>
    </w:rPr>
  </w:style>
  <w:style w:type="paragraph" w:styleId="Dokumentumtrkp">
    <w:name w:val="Document Map"/>
    <w:basedOn w:val="Norml"/>
    <w:link w:val="DokumentumtrkpChar"/>
    <w:semiHidden/>
    <w:rsid w:val="000B01F2"/>
    <w:pPr>
      <w:shd w:val="clear" w:color="auto" w:fill="000080"/>
      <w:spacing w:after="0" w:line="240" w:lineRule="auto"/>
    </w:pPr>
    <w:rPr>
      <w:rFonts w:ascii="Times New Roman" w:eastAsia="Times New Roman" w:hAnsi="Times New Roman"/>
      <w:sz w:val="2"/>
      <w:szCs w:val="20"/>
      <w:lang w:eastAsia="hu-HU"/>
    </w:rPr>
  </w:style>
  <w:style w:type="character" w:customStyle="1" w:styleId="DokumentumtrkpChar">
    <w:name w:val="Dokumentumtérkép Char"/>
    <w:basedOn w:val="Bekezdsalapbettpusa"/>
    <w:link w:val="Dokumentumtrkp"/>
    <w:semiHidden/>
    <w:rsid w:val="000B01F2"/>
    <w:rPr>
      <w:rFonts w:ascii="Times New Roman" w:eastAsia="Times New Roman" w:hAnsi="Times New Roman" w:cs="Times New Roman"/>
      <w:sz w:val="2"/>
      <w:szCs w:val="20"/>
      <w:shd w:val="clear" w:color="auto" w:fill="000080"/>
      <w:lang w:eastAsia="hu-HU"/>
    </w:rPr>
  </w:style>
  <w:style w:type="paragraph" w:customStyle="1" w:styleId="Felsor1">
    <w:name w:val="Felsor 1"/>
    <w:basedOn w:val="Norml"/>
    <w:rsid w:val="000B01F2"/>
    <w:pPr>
      <w:numPr>
        <w:numId w:val="8"/>
      </w:numPr>
      <w:tabs>
        <w:tab w:val="clear" w:pos="360"/>
      </w:tabs>
      <w:spacing w:after="0" w:line="240" w:lineRule="auto"/>
      <w:ind w:left="0" w:firstLine="0"/>
      <w:jc w:val="both"/>
    </w:pPr>
    <w:rPr>
      <w:rFonts w:ascii="Arial" w:eastAsia="Times New Roman" w:hAnsi="Arial"/>
      <w:color w:val="000000"/>
      <w:sz w:val="22"/>
      <w:szCs w:val="20"/>
      <w:lang w:eastAsia="hu-HU"/>
    </w:rPr>
  </w:style>
  <w:style w:type="paragraph" w:customStyle="1" w:styleId="listaszmozott">
    <w:name w:val="lista_számozott"/>
    <w:basedOn w:val="Norml"/>
    <w:rsid w:val="000B01F2"/>
    <w:pPr>
      <w:spacing w:before="60" w:after="0" w:line="240" w:lineRule="auto"/>
      <w:jc w:val="both"/>
    </w:pPr>
    <w:rPr>
      <w:rFonts w:ascii="Arial" w:eastAsia="Times New Roman" w:hAnsi="Arial"/>
      <w:szCs w:val="20"/>
      <w:lang w:eastAsia="hu-HU"/>
    </w:rPr>
  </w:style>
  <w:style w:type="paragraph" w:customStyle="1" w:styleId="Felsorols-3-1">
    <w:name w:val="Felsorolás - 3-1"/>
    <w:basedOn w:val="Norml"/>
    <w:rsid w:val="000B01F2"/>
    <w:pPr>
      <w:tabs>
        <w:tab w:val="num" w:pos="717"/>
      </w:tabs>
      <w:spacing w:after="0" w:line="240" w:lineRule="auto"/>
      <w:ind w:left="357" w:hanging="357"/>
      <w:jc w:val="both"/>
    </w:pPr>
    <w:rPr>
      <w:rFonts w:ascii="Arial" w:eastAsia="Times New Roman" w:hAnsi="Arial"/>
      <w:szCs w:val="24"/>
      <w:lang w:eastAsia="hu-HU"/>
    </w:rPr>
  </w:style>
  <w:style w:type="paragraph" w:customStyle="1" w:styleId="Felsorols-3-2">
    <w:name w:val="Felsorolás - 3-2"/>
    <w:basedOn w:val="Felsorols-3-1"/>
    <w:rsid w:val="000B01F2"/>
    <w:pPr>
      <w:ind w:left="717" w:hanging="360"/>
    </w:pPr>
  </w:style>
  <w:style w:type="paragraph" w:styleId="Szmozottlista">
    <w:name w:val="List Number"/>
    <w:basedOn w:val="Norml"/>
    <w:rsid w:val="000B01F2"/>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0B01F2"/>
    <w:pPr>
      <w:pageBreakBefore/>
      <w:tabs>
        <w:tab w:val="num" w:pos="360"/>
      </w:tabs>
      <w:spacing w:before="360" w:after="600" w:line="240" w:lineRule="auto"/>
      <w:ind w:left="360" w:hanging="360"/>
    </w:pPr>
    <w:rPr>
      <w:rFonts w:ascii="Cambria" w:hAnsi="Cambria" w:cs="Times New Roman"/>
      <w:smallCaps w:val="0"/>
      <w:color w:val="auto"/>
      <w:kern w:val="32"/>
      <w:szCs w:val="32"/>
    </w:rPr>
  </w:style>
  <w:style w:type="paragraph" w:customStyle="1" w:styleId="Appendix2">
    <w:name w:val="Appendix 2"/>
    <w:basedOn w:val="Cmsor1"/>
    <w:next w:val="Szvegtrzs"/>
    <w:rsid w:val="000B01F2"/>
    <w:pPr>
      <w:keepLines w:val="0"/>
      <w:pBdr>
        <w:bottom w:val="single" w:sz="12" w:space="1" w:color="999999"/>
      </w:pBdr>
      <w:tabs>
        <w:tab w:val="num" w:pos="1080"/>
      </w:tabs>
      <w:spacing w:before="360" w:after="120" w:line="240" w:lineRule="auto"/>
      <w:ind w:left="1080" w:hanging="360"/>
      <w:jc w:val="left"/>
      <w:outlineLvl w:val="1"/>
    </w:pPr>
    <w:rPr>
      <w:rFonts w:ascii="Cambria" w:hAnsi="Cambria" w:cs="Times New Roman"/>
      <w:smallCaps w:val="0"/>
      <w:color w:val="auto"/>
      <w:kern w:val="32"/>
      <w:szCs w:val="32"/>
    </w:rPr>
  </w:style>
  <w:style w:type="paragraph" w:customStyle="1" w:styleId="Appendix3">
    <w:name w:val="Appendix 3"/>
    <w:basedOn w:val="Cmsor2"/>
    <w:next w:val="Szvegtrzs"/>
    <w:rsid w:val="000B01F2"/>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val="0"/>
      <w:i/>
      <w:iCs w:val="0"/>
      <w:spacing w:val="0"/>
      <w:sz w:val="28"/>
      <w:szCs w:val="28"/>
      <w:u w:color="000000"/>
      <w:lang w:eastAsia="en-US"/>
    </w:rPr>
  </w:style>
  <w:style w:type="paragraph" w:customStyle="1" w:styleId="szveg1">
    <w:name w:val="szöveg1"/>
    <w:basedOn w:val="Norml"/>
    <w:autoRedefine/>
    <w:rsid w:val="000B01F2"/>
    <w:pPr>
      <w:spacing w:after="0" w:line="240" w:lineRule="auto"/>
      <w:jc w:val="right"/>
    </w:pPr>
    <w:rPr>
      <w:rFonts w:ascii="Times New Roman" w:eastAsia="Times New Roman" w:hAnsi="Times New Roman"/>
      <w:b/>
      <w:szCs w:val="20"/>
      <w:lang w:eastAsia="hu-HU"/>
    </w:rPr>
  </w:style>
  <w:style w:type="paragraph" w:customStyle="1" w:styleId="Egybe">
    <w:name w:val="Egybe"/>
    <w:basedOn w:val="Norml"/>
    <w:rsid w:val="000B01F2"/>
    <w:pPr>
      <w:keepNext/>
      <w:widowControl w:val="0"/>
      <w:spacing w:before="60" w:after="60" w:line="300" w:lineRule="exact"/>
      <w:ind w:left="709"/>
      <w:jc w:val="both"/>
    </w:pPr>
    <w:rPr>
      <w:rFonts w:ascii="Arial" w:eastAsia="Times New Roman" w:hAnsi="Arial"/>
      <w:i/>
      <w:szCs w:val="20"/>
      <w:lang w:val="en-US" w:eastAsia="hu-HU"/>
    </w:rPr>
  </w:style>
  <w:style w:type="paragraph" w:styleId="Kpalrs">
    <w:name w:val="caption"/>
    <w:basedOn w:val="Norml"/>
    <w:next w:val="Norml"/>
    <w:qFormat/>
    <w:rsid w:val="000B01F2"/>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0B01F2"/>
    <w:pPr>
      <w:tabs>
        <w:tab w:val="left" w:pos="397"/>
        <w:tab w:val="left" w:pos="794"/>
        <w:tab w:val="left" w:pos="1191"/>
      </w:tabs>
      <w:spacing w:after="0" w:line="240" w:lineRule="auto"/>
      <w:jc w:val="both"/>
    </w:pPr>
    <w:rPr>
      <w:rFonts w:ascii="Times New Roman" w:eastAsia="Times New Roman" w:hAnsi="Times New Roman"/>
      <w:szCs w:val="20"/>
      <w:lang w:eastAsia="hu-HU"/>
    </w:rPr>
  </w:style>
  <w:style w:type="paragraph" w:customStyle="1" w:styleId="Felsorols-1-1">
    <w:name w:val="Felsorolás - 1-1"/>
    <w:basedOn w:val="Norml"/>
    <w:rsid w:val="000B01F2"/>
    <w:pPr>
      <w:tabs>
        <w:tab w:val="num" w:pos="375"/>
      </w:tabs>
      <w:spacing w:after="0" w:line="240" w:lineRule="auto"/>
      <w:ind w:left="357" w:hanging="357"/>
      <w:jc w:val="both"/>
    </w:pPr>
    <w:rPr>
      <w:rFonts w:ascii="Arial" w:eastAsia="Times New Roman" w:hAnsi="Arial"/>
      <w:szCs w:val="24"/>
      <w:lang w:eastAsia="hu-HU"/>
    </w:rPr>
  </w:style>
  <w:style w:type="paragraph" w:customStyle="1" w:styleId="Felsorols-3-3">
    <w:name w:val="Felsorolás - 3-3"/>
    <w:basedOn w:val="Felsorols-3-2"/>
    <w:rsid w:val="000B01F2"/>
    <w:pPr>
      <w:tabs>
        <w:tab w:val="clear" w:pos="717"/>
        <w:tab w:val="num" w:pos="375"/>
      </w:tabs>
      <w:ind w:left="1077" w:hanging="357"/>
    </w:pPr>
  </w:style>
  <w:style w:type="paragraph" w:customStyle="1" w:styleId="Felsorols-0-1">
    <w:name w:val="Felsorolás - 0-1"/>
    <w:basedOn w:val="Norml"/>
    <w:rsid w:val="000B01F2"/>
    <w:pPr>
      <w:tabs>
        <w:tab w:val="num" w:pos="360"/>
      </w:tabs>
      <w:spacing w:after="0" w:line="240" w:lineRule="auto"/>
      <w:ind w:left="360" w:hanging="360"/>
      <w:jc w:val="both"/>
    </w:pPr>
    <w:rPr>
      <w:rFonts w:ascii="Arial" w:eastAsia="Times New Roman" w:hAnsi="Arial"/>
      <w:szCs w:val="24"/>
      <w:lang w:eastAsia="hu-HU"/>
    </w:rPr>
  </w:style>
  <w:style w:type="paragraph" w:customStyle="1" w:styleId="szerzds">
    <w:name w:val="szerződés"/>
    <w:basedOn w:val="Norml"/>
    <w:rsid w:val="000B01F2"/>
    <w:pPr>
      <w:spacing w:after="0" w:line="240" w:lineRule="auto"/>
    </w:pPr>
    <w:rPr>
      <w:rFonts w:ascii="Tahoma" w:eastAsia="Times New Roman" w:hAnsi="Tahoma"/>
      <w:szCs w:val="20"/>
      <w:lang w:val="en-US" w:eastAsia="hu-HU"/>
    </w:rPr>
  </w:style>
  <w:style w:type="paragraph" w:customStyle="1" w:styleId="modszerszoveg">
    <w:name w:val="modszer_szoveg"/>
    <w:basedOn w:val="Norml"/>
    <w:rsid w:val="000B01F2"/>
    <w:pPr>
      <w:spacing w:before="240" w:after="0" w:line="240" w:lineRule="auto"/>
      <w:ind w:left="720"/>
      <w:jc w:val="both"/>
    </w:pPr>
    <w:rPr>
      <w:rFonts w:ascii="Bookman Old Style" w:eastAsia="Times New Roman" w:hAnsi="Bookman Old Style"/>
      <w:sz w:val="22"/>
      <w:lang w:eastAsia="hu-HU"/>
    </w:rPr>
  </w:style>
  <w:style w:type="paragraph" w:customStyle="1" w:styleId="MyBehz1">
    <w:name w:val="MyBehúz1"/>
    <w:basedOn w:val="Norml"/>
    <w:rsid w:val="000B01F2"/>
    <w:pPr>
      <w:widowControl w:val="0"/>
      <w:tabs>
        <w:tab w:val="left" w:pos="709"/>
      </w:tabs>
      <w:spacing w:after="0" w:line="240" w:lineRule="auto"/>
      <w:ind w:left="709"/>
      <w:jc w:val="both"/>
    </w:pPr>
    <w:rPr>
      <w:rFonts w:ascii="CG Times" w:eastAsia="Times New Roman" w:hAnsi="CG Times"/>
      <w:sz w:val="22"/>
      <w:szCs w:val="20"/>
      <w:lang w:eastAsia="hu-HU"/>
    </w:rPr>
  </w:style>
  <w:style w:type="paragraph" w:customStyle="1" w:styleId="MyCm1">
    <w:name w:val="MyCím1"/>
    <w:basedOn w:val="Norml"/>
    <w:rsid w:val="000B01F2"/>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0B01F2"/>
    <w:pPr>
      <w:spacing w:before="120" w:after="0" w:line="240" w:lineRule="atLeast"/>
      <w:ind w:left="993" w:hanging="284"/>
      <w:jc w:val="both"/>
    </w:pPr>
    <w:rPr>
      <w:rFonts w:ascii="Times New Roman" w:eastAsia="Times New Roman" w:hAnsi="Times New Roman"/>
      <w:sz w:val="22"/>
      <w:szCs w:val="20"/>
      <w:lang w:eastAsia="hu-HU"/>
    </w:rPr>
  </w:style>
  <w:style w:type="paragraph" w:customStyle="1" w:styleId="MyPontokszveg1">
    <w:name w:val="My Pontok szöveg1"/>
    <w:basedOn w:val="Norml"/>
    <w:rsid w:val="000B01F2"/>
    <w:pPr>
      <w:spacing w:before="120" w:after="0" w:line="240" w:lineRule="atLeast"/>
      <w:ind w:left="993"/>
      <w:jc w:val="both"/>
    </w:pPr>
    <w:rPr>
      <w:rFonts w:ascii="Times New Roman" w:eastAsia="Times New Roman" w:hAnsi="Times New Roman"/>
      <w:sz w:val="22"/>
      <w:szCs w:val="20"/>
      <w:lang w:eastAsia="hu-HU"/>
    </w:rPr>
  </w:style>
  <w:style w:type="paragraph" w:customStyle="1" w:styleId="MyAlcm1">
    <w:name w:val="MyAlcím1"/>
    <w:basedOn w:val="Norml"/>
    <w:rsid w:val="000B01F2"/>
    <w:pPr>
      <w:widowControl w:val="0"/>
      <w:tabs>
        <w:tab w:val="left" w:pos="709"/>
      </w:tabs>
      <w:spacing w:after="0" w:line="240" w:lineRule="auto"/>
      <w:ind w:left="709" w:hanging="709"/>
      <w:jc w:val="both"/>
    </w:pPr>
    <w:rPr>
      <w:rFonts w:ascii="CG Times" w:eastAsia="Times New Roman" w:hAnsi="CG Times"/>
      <w:sz w:val="22"/>
      <w:szCs w:val="20"/>
      <w:lang w:eastAsia="hu-HU"/>
    </w:rPr>
  </w:style>
  <w:style w:type="paragraph" w:customStyle="1" w:styleId="MyBetuz1">
    <w:name w:val="MyBetuz1"/>
    <w:basedOn w:val="Norml"/>
    <w:rsid w:val="000B01F2"/>
    <w:pPr>
      <w:widowControl w:val="0"/>
      <w:spacing w:before="60" w:after="0" w:line="240" w:lineRule="auto"/>
      <w:ind w:left="1134" w:hanging="425"/>
      <w:jc w:val="both"/>
    </w:pPr>
    <w:rPr>
      <w:rFonts w:ascii="Times New Roman" w:eastAsia="Times New Roman" w:hAnsi="Times New Roman"/>
      <w:color w:val="000000"/>
      <w:sz w:val="22"/>
      <w:szCs w:val="20"/>
      <w:lang w:eastAsia="hu-HU"/>
    </w:rPr>
  </w:style>
  <w:style w:type="paragraph" w:customStyle="1" w:styleId="MyPontok2">
    <w:name w:val="MyPontok2"/>
    <w:basedOn w:val="MyPontok1"/>
    <w:rsid w:val="000B01F2"/>
    <w:pPr>
      <w:tabs>
        <w:tab w:val="num" w:pos="465"/>
      </w:tabs>
      <w:ind w:left="1418"/>
    </w:pPr>
  </w:style>
  <w:style w:type="paragraph" w:customStyle="1" w:styleId="1Paragraph">
    <w:name w:val="1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0B01F2"/>
    <w:rPr>
      <w:lang w:val="en-AU"/>
    </w:rPr>
  </w:style>
  <w:style w:type="paragraph" w:styleId="Szvegblokk">
    <w:name w:val="Block Text"/>
    <w:basedOn w:val="Norml"/>
    <w:rsid w:val="000B01F2"/>
    <w:pPr>
      <w:tabs>
        <w:tab w:val="left" w:pos="360"/>
        <w:tab w:val="left" w:pos="720"/>
      </w:tabs>
      <w:spacing w:after="0" w:line="240" w:lineRule="auto"/>
      <w:ind w:left="720" w:right="72" w:hanging="720"/>
      <w:jc w:val="both"/>
      <w:outlineLvl w:val="0"/>
    </w:pPr>
    <w:rPr>
      <w:rFonts w:ascii="Arial Narrow" w:eastAsia="Times New Roman" w:hAnsi="Arial Narrow"/>
      <w:bCs/>
      <w:szCs w:val="24"/>
      <w:lang w:eastAsia="hu-HU"/>
    </w:rPr>
  </w:style>
  <w:style w:type="paragraph" w:styleId="Szmozottlista3">
    <w:name w:val="List Number 3"/>
    <w:basedOn w:val="Norml"/>
    <w:rsid w:val="000B01F2"/>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0B01F2"/>
    <w:pPr>
      <w:overflowPunct w:val="0"/>
      <w:autoSpaceDE w:val="0"/>
      <w:autoSpaceDN w:val="0"/>
      <w:spacing w:before="60" w:after="60" w:line="240" w:lineRule="auto"/>
      <w:jc w:val="both"/>
    </w:pPr>
    <w:rPr>
      <w:rFonts w:ascii="Arial" w:eastAsia="Times New Roman" w:hAnsi="Arial" w:cs="Arial"/>
      <w:color w:val="0000FF"/>
      <w:szCs w:val="24"/>
      <w:lang w:eastAsia="hu-HU"/>
    </w:rPr>
  </w:style>
  <w:style w:type="paragraph" w:customStyle="1" w:styleId="lfejfekv">
    <w:name w:val="Élőfejfekvő"/>
    <w:basedOn w:val="lfej"/>
    <w:rsid w:val="000B01F2"/>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character" w:customStyle="1" w:styleId="a">
    <w:name w:val="."/>
    <w:semiHidden/>
    <w:rsid w:val="000B01F2"/>
    <w:rPr>
      <w:rFonts w:ascii="Arial" w:hAnsi="Arial"/>
      <w:color w:val="auto"/>
      <w:sz w:val="20"/>
    </w:rPr>
  </w:style>
  <w:style w:type="paragraph" w:customStyle="1" w:styleId="Body-Normal">
    <w:name w:val="Body - Normal"/>
    <w:basedOn w:val="Norml"/>
    <w:link w:val="Body-NormalChar"/>
    <w:rsid w:val="000B01F2"/>
    <w:pPr>
      <w:spacing w:before="60" w:after="60" w:line="280" w:lineRule="atLeast"/>
      <w:jc w:val="both"/>
    </w:pPr>
    <w:rPr>
      <w:rFonts w:ascii="Palatino Linotype" w:eastAsia="Times New Roman" w:hAnsi="Palatino Linotype"/>
      <w:szCs w:val="20"/>
    </w:rPr>
  </w:style>
  <w:style w:type="character" w:customStyle="1" w:styleId="Body-NormalChar">
    <w:name w:val="Body - Normal Char"/>
    <w:link w:val="Body-Normal"/>
    <w:locked/>
    <w:rsid w:val="000B01F2"/>
    <w:rPr>
      <w:rFonts w:ascii="Palatino Linotype" w:eastAsia="Times New Roman" w:hAnsi="Palatino Linotype" w:cs="Times New Roman"/>
      <w:sz w:val="24"/>
      <w:szCs w:val="20"/>
    </w:rPr>
  </w:style>
  <w:style w:type="paragraph" w:styleId="Lista2">
    <w:name w:val="List 2"/>
    <w:basedOn w:val="Norml"/>
    <w:rsid w:val="000B01F2"/>
    <w:pPr>
      <w:spacing w:after="0" w:line="240" w:lineRule="auto"/>
      <w:ind w:left="566" w:hanging="283"/>
    </w:pPr>
    <w:rPr>
      <w:rFonts w:ascii="Times New Roman" w:eastAsia="Times New Roman" w:hAnsi="Times New Roman"/>
      <w:szCs w:val="24"/>
      <w:lang w:eastAsia="hu-HU"/>
    </w:rPr>
  </w:style>
  <w:style w:type="paragraph" w:styleId="Listafolytatsa">
    <w:name w:val="List Continue"/>
    <w:basedOn w:val="Norml"/>
    <w:rsid w:val="000B01F2"/>
    <w:pPr>
      <w:spacing w:after="120" w:line="240" w:lineRule="auto"/>
      <w:ind w:left="283"/>
    </w:pPr>
    <w:rPr>
      <w:rFonts w:ascii="Times New Roman" w:eastAsia="Times New Roman" w:hAnsi="Times New Roman"/>
      <w:szCs w:val="24"/>
      <w:lang w:eastAsia="hu-HU"/>
    </w:rPr>
  </w:style>
  <w:style w:type="paragraph" w:customStyle="1" w:styleId="CharChar1CharCharCharCharCharCharCharCharCharChar">
    <w:name w:val="Char Char1 Char Char Char Char Char Char Char Char Char Char"/>
    <w:basedOn w:val="Norml"/>
    <w:rsid w:val="000B01F2"/>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0B01F2"/>
    <w:pPr>
      <w:shd w:val="clear" w:color="auto" w:fill="E6E6E6"/>
      <w:suppressAutoHyphens/>
      <w:spacing w:line="360" w:lineRule="auto"/>
      <w:jc w:val="both"/>
    </w:pPr>
    <w:rPr>
      <w:rFonts w:ascii="Nimbus Roman No9 L" w:hAnsi="Nimbus Roman No9 L"/>
      <w:color w:val="000000"/>
      <w:szCs w:val="20"/>
    </w:rPr>
  </w:style>
  <w:style w:type="paragraph" w:customStyle="1" w:styleId="bek1">
    <w:name w:val="bek1"/>
    <w:basedOn w:val="Norml"/>
    <w:autoRedefine/>
    <w:rsid w:val="000B01F2"/>
    <w:pPr>
      <w:spacing w:after="0" w:line="240" w:lineRule="auto"/>
      <w:ind w:left="567" w:hanging="567"/>
      <w:jc w:val="both"/>
    </w:pPr>
    <w:rPr>
      <w:rFonts w:ascii="Arial Narrow" w:eastAsia="Times New Roman" w:hAnsi="Arial Narrow" w:cs="Arial"/>
      <w:b/>
      <w:szCs w:val="20"/>
      <w:lang w:eastAsia="hu-HU"/>
    </w:rPr>
  </w:style>
  <w:style w:type="paragraph" w:customStyle="1" w:styleId="Vltozat1">
    <w:name w:val="Változat1"/>
    <w:hidden/>
    <w:semiHidden/>
    <w:rsid w:val="000B01F2"/>
    <w:pPr>
      <w:spacing w:after="0"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B01F2"/>
    <w:pPr>
      <w:spacing w:after="0" w:line="240" w:lineRule="auto"/>
      <w:ind w:left="720"/>
    </w:pPr>
    <w:rPr>
      <w:rFonts w:ascii="Times New Roman" w:eastAsia="Times New Roman" w:hAnsi="Times New Roman"/>
      <w:szCs w:val="24"/>
      <w:lang w:eastAsia="hu-HU"/>
    </w:rPr>
  </w:style>
  <w:style w:type="paragraph" w:customStyle="1" w:styleId="Felsorols-2-1">
    <w:name w:val="Felsorolás - 2-1"/>
    <w:basedOn w:val="Norml"/>
    <w:rsid w:val="000B01F2"/>
    <w:pPr>
      <w:tabs>
        <w:tab w:val="num" w:pos="717"/>
      </w:tabs>
      <w:spacing w:after="0" w:line="240" w:lineRule="auto"/>
      <w:ind w:left="357" w:hanging="357"/>
    </w:pPr>
    <w:rPr>
      <w:rFonts w:ascii="Tahoma" w:eastAsia="Times New Roman" w:hAnsi="Tahoma"/>
      <w:szCs w:val="24"/>
      <w:lang w:eastAsia="hu-HU"/>
    </w:rPr>
  </w:style>
  <w:style w:type="paragraph" w:customStyle="1" w:styleId="unstrzsszveg">
    <w:name w:val="_uns_törzsszöveg"/>
    <w:basedOn w:val="Norml"/>
    <w:rsid w:val="000B01F2"/>
    <w:pPr>
      <w:spacing w:before="60" w:after="60" w:line="240" w:lineRule="auto"/>
      <w:jc w:val="both"/>
    </w:pPr>
    <w:rPr>
      <w:rFonts w:ascii="Times New Roman" w:eastAsia="Times New Roman" w:hAnsi="Times New Roman"/>
      <w:szCs w:val="24"/>
      <w:lang w:eastAsia="hu-HU"/>
    </w:rPr>
  </w:style>
  <w:style w:type="paragraph" w:customStyle="1" w:styleId="Felsorols1">
    <w:name w:val="Felsorolás1"/>
    <w:basedOn w:val="Norml"/>
    <w:rsid w:val="000B01F2"/>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0B01F2"/>
    <w:pPr>
      <w:widowControl w:val="0"/>
      <w:autoSpaceDE w:val="0"/>
      <w:autoSpaceDN w:val="0"/>
      <w:adjustRightInd w:val="0"/>
      <w:spacing w:after="0" w:line="260" w:lineRule="exact"/>
    </w:pPr>
    <w:rPr>
      <w:rFonts w:ascii="Times New Roman" w:eastAsia="Times New Roman" w:hAnsi="Times New Roman"/>
      <w:szCs w:val="24"/>
      <w:lang w:eastAsia="hu-HU"/>
    </w:rPr>
  </w:style>
  <w:style w:type="paragraph" w:customStyle="1" w:styleId="Style5">
    <w:name w:val="Style5"/>
    <w:basedOn w:val="Norml"/>
    <w:rsid w:val="000B01F2"/>
    <w:pPr>
      <w:widowControl w:val="0"/>
      <w:autoSpaceDE w:val="0"/>
      <w:autoSpaceDN w:val="0"/>
      <w:adjustRightInd w:val="0"/>
      <w:spacing w:after="0" w:line="264" w:lineRule="exact"/>
      <w:jc w:val="both"/>
    </w:pPr>
    <w:rPr>
      <w:rFonts w:ascii="Times New Roman" w:eastAsia="Times New Roman" w:hAnsi="Times New Roman"/>
      <w:szCs w:val="24"/>
      <w:lang w:eastAsia="hu-HU"/>
    </w:rPr>
  </w:style>
  <w:style w:type="paragraph" w:customStyle="1" w:styleId="Style7">
    <w:name w:val="Style7"/>
    <w:basedOn w:val="Norml"/>
    <w:rsid w:val="000B01F2"/>
    <w:pPr>
      <w:widowControl w:val="0"/>
      <w:autoSpaceDE w:val="0"/>
      <w:autoSpaceDN w:val="0"/>
      <w:adjustRightInd w:val="0"/>
      <w:spacing w:after="0" w:line="240" w:lineRule="auto"/>
    </w:pPr>
    <w:rPr>
      <w:rFonts w:ascii="Times New Roman" w:eastAsia="Times New Roman" w:hAnsi="Times New Roman"/>
      <w:szCs w:val="24"/>
      <w:lang w:eastAsia="hu-HU"/>
    </w:rPr>
  </w:style>
  <w:style w:type="paragraph" w:customStyle="1" w:styleId="Style22">
    <w:name w:val="Style22"/>
    <w:basedOn w:val="Norml"/>
    <w:rsid w:val="000B01F2"/>
    <w:pPr>
      <w:widowControl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FontStyle60">
    <w:name w:val="Font Style60"/>
    <w:rsid w:val="000B01F2"/>
    <w:rPr>
      <w:rFonts w:ascii="Times New Roman" w:hAnsi="Times New Roman"/>
      <w:sz w:val="20"/>
    </w:rPr>
  </w:style>
  <w:style w:type="character" w:customStyle="1" w:styleId="FontStyle71">
    <w:name w:val="Font Style71"/>
    <w:rsid w:val="000B01F2"/>
    <w:rPr>
      <w:rFonts w:ascii="Times New Roman" w:hAnsi="Times New Roman"/>
      <w:i/>
      <w:spacing w:val="40"/>
      <w:sz w:val="36"/>
    </w:rPr>
  </w:style>
  <w:style w:type="character" w:customStyle="1" w:styleId="FontStyle79">
    <w:name w:val="Font Style79"/>
    <w:rsid w:val="000B01F2"/>
    <w:rPr>
      <w:rFonts w:ascii="Arial" w:hAnsi="Arial"/>
      <w:sz w:val="22"/>
    </w:rPr>
  </w:style>
  <w:style w:type="paragraph" w:customStyle="1" w:styleId="Style4">
    <w:name w:val="Style4"/>
    <w:basedOn w:val="Norml"/>
    <w:rsid w:val="000B01F2"/>
    <w:pPr>
      <w:widowControl w:val="0"/>
      <w:autoSpaceDE w:val="0"/>
      <w:autoSpaceDN w:val="0"/>
      <w:adjustRightInd w:val="0"/>
      <w:spacing w:after="0" w:line="254" w:lineRule="exact"/>
      <w:jc w:val="center"/>
    </w:pPr>
    <w:rPr>
      <w:rFonts w:ascii="Times New Roman" w:eastAsia="Times New Roman" w:hAnsi="Times New Roman"/>
      <w:szCs w:val="24"/>
      <w:lang w:eastAsia="hu-HU"/>
    </w:rPr>
  </w:style>
  <w:style w:type="character" w:customStyle="1" w:styleId="FontStyle57">
    <w:name w:val="Font Style57"/>
    <w:rsid w:val="000B01F2"/>
    <w:rPr>
      <w:rFonts w:ascii="Times New Roman" w:hAnsi="Times New Roman"/>
      <w:sz w:val="20"/>
    </w:rPr>
  </w:style>
  <w:style w:type="paragraph" w:customStyle="1" w:styleId="Subject">
    <w:name w:val="Subject"/>
    <w:basedOn w:val="Norml"/>
    <w:rsid w:val="000B01F2"/>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0B01F2"/>
    <w:pPr>
      <w:widowControl w:val="0"/>
      <w:autoSpaceDE w:val="0"/>
      <w:autoSpaceDN w:val="0"/>
      <w:adjustRightInd w:val="0"/>
      <w:spacing w:after="0" w:line="263" w:lineRule="exact"/>
      <w:ind w:hanging="912"/>
      <w:jc w:val="both"/>
    </w:pPr>
    <w:rPr>
      <w:rFonts w:ascii="Times New Roman" w:eastAsia="Times New Roman" w:hAnsi="Times New Roman"/>
      <w:szCs w:val="24"/>
      <w:lang w:eastAsia="hu-HU"/>
    </w:rPr>
  </w:style>
  <w:style w:type="character" w:customStyle="1" w:styleId="FontStyle43">
    <w:name w:val="Font Style43"/>
    <w:rsid w:val="000B01F2"/>
    <w:rPr>
      <w:rFonts w:ascii="Times New Roman" w:hAnsi="Times New Roman"/>
      <w:sz w:val="20"/>
    </w:rPr>
  </w:style>
  <w:style w:type="character" w:customStyle="1" w:styleId="FontStyle54">
    <w:name w:val="Font Style54"/>
    <w:rsid w:val="000B01F2"/>
    <w:rPr>
      <w:rFonts w:ascii="Arial" w:hAnsi="Arial"/>
      <w:sz w:val="18"/>
    </w:rPr>
  </w:style>
  <w:style w:type="character" w:customStyle="1" w:styleId="FontStyle48">
    <w:name w:val="Font Style48"/>
    <w:rsid w:val="000B01F2"/>
    <w:rPr>
      <w:rFonts w:ascii="Times New Roman" w:hAnsi="Times New Roman"/>
      <w:sz w:val="20"/>
    </w:rPr>
  </w:style>
  <w:style w:type="paragraph" w:customStyle="1" w:styleId="Style16">
    <w:name w:val="Style16"/>
    <w:basedOn w:val="Norml"/>
    <w:rsid w:val="000B01F2"/>
    <w:pPr>
      <w:widowControl w:val="0"/>
      <w:autoSpaceDE w:val="0"/>
      <w:autoSpaceDN w:val="0"/>
      <w:adjustRightInd w:val="0"/>
      <w:spacing w:after="0" w:line="259" w:lineRule="exact"/>
      <w:ind w:hanging="494"/>
    </w:pPr>
    <w:rPr>
      <w:rFonts w:ascii="Times New Roman" w:eastAsia="Times New Roman" w:hAnsi="Times New Roman"/>
      <w:szCs w:val="24"/>
      <w:lang w:eastAsia="hu-HU"/>
    </w:rPr>
  </w:style>
  <w:style w:type="paragraph" w:customStyle="1" w:styleId="Listaszerbekezds2">
    <w:name w:val="Listaszerű bekezdés2"/>
    <w:basedOn w:val="Norml"/>
    <w:uiPriority w:val="99"/>
    <w:rsid w:val="000B01F2"/>
    <w:pPr>
      <w:spacing w:after="0" w:line="240" w:lineRule="auto"/>
      <w:ind w:left="708"/>
    </w:pPr>
    <w:rPr>
      <w:rFonts w:ascii="Times New Roman" w:eastAsia="Times New Roman" w:hAnsi="Times New Roman"/>
      <w:szCs w:val="24"/>
      <w:lang w:eastAsia="hu-HU"/>
    </w:rPr>
  </w:style>
  <w:style w:type="paragraph" w:customStyle="1" w:styleId="Szrke">
    <w:name w:val="Szürke"/>
    <w:basedOn w:val="lfej"/>
    <w:link w:val="SzrkeChar"/>
    <w:qFormat/>
    <w:rsid w:val="000B01F2"/>
    <w:pPr>
      <w:tabs>
        <w:tab w:val="clear" w:pos="4536"/>
        <w:tab w:val="clear" w:pos="9072"/>
        <w:tab w:val="left" w:pos="1985"/>
        <w:tab w:val="left" w:pos="6804"/>
      </w:tabs>
    </w:pPr>
    <w:rPr>
      <w:rFonts w:ascii="Arial" w:hAnsi="Arial"/>
      <w:color w:val="808080"/>
      <w:sz w:val="16"/>
      <w:szCs w:val="16"/>
    </w:rPr>
  </w:style>
  <w:style w:type="character" w:customStyle="1" w:styleId="SzrkeChar">
    <w:name w:val="Szürke Char"/>
    <w:link w:val="Szrke"/>
    <w:rsid w:val="000B01F2"/>
    <w:rPr>
      <w:rFonts w:ascii="Arial" w:eastAsia="Times New Roman" w:hAnsi="Arial" w:cs="Times New Roman"/>
      <w:color w:val="808080"/>
      <w:sz w:val="16"/>
      <w:szCs w:val="16"/>
      <w:lang w:eastAsia="hu-HU"/>
    </w:rPr>
  </w:style>
  <w:style w:type="paragraph" w:styleId="Felsorols2">
    <w:name w:val="List Bullet 2"/>
    <w:basedOn w:val="Norml"/>
    <w:rsid w:val="000B01F2"/>
    <w:pPr>
      <w:numPr>
        <w:numId w:val="9"/>
      </w:numPr>
      <w:tabs>
        <w:tab w:val="num" w:pos="1068"/>
      </w:tabs>
      <w:suppressAutoHyphens/>
      <w:spacing w:after="0" w:line="240" w:lineRule="auto"/>
      <w:ind w:left="1068" w:hanging="360"/>
    </w:pPr>
    <w:rPr>
      <w:rFonts w:ascii="Times New Roman" w:eastAsia="Times New Roman" w:hAnsi="Times New Roman"/>
      <w:szCs w:val="24"/>
      <w:lang w:val="en-GB" w:eastAsia="ar-SA"/>
    </w:rPr>
  </w:style>
  <w:style w:type="table" w:customStyle="1" w:styleId="Rcsostblzat1">
    <w:name w:val="Rácsos táblázat1"/>
    <w:basedOn w:val="Normltblzat"/>
    <w:next w:val="Rcsostblzat"/>
    <w:uiPriority w:val="39"/>
    <w:rsid w:val="000B01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B01F2"/>
    <w:rPr>
      <w:b/>
      <w:i/>
      <w:spacing w:val="0"/>
      <w:lang w:val="hu-HU" w:eastAsia="hu-HU"/>
    </w:rPr>
  </w:style>
  <w:style w:type="paragraph" w:customStyle="1" w:styleId="Tiret0">
    <w:name w:val="Tiret 0"/>
    <w:basedOn w:val="Norml"/>
    <w:rsid w:val="000B01F2"/>
    <w:pPr>
      <w:numPr>
        <w:numId w:val="13"/>
      </w:numPr>
      <w:spacing w:before="120" w:after="120" w:line="240" w:lineRule="auto"/>
      <w:jc w:val="both"/>
    </w:pPr>
    <w:rPr>
      <w:rFonts w:ascii="Times New Roman" w:hAnsi="Times New Roman"/>
      <w:lang w:eastAsia="en-GB"/>
    </w:rPr>
  </w:style>
  <w:style w:type="paragraph" w:customStyle="1" w:styleId="Tiret1">
    <w:name w:val="Tiret 1"/>
    <w:basedOn w:val="Norml"/>
    <w:rsid w:val="000B01F2"/>
    <w:pPr>
      <w:numPr>
        <w:numId w:val="14"/>
      </w:numPr>
      <w:spacing w:before="120" w:after="120" w:line="240" w:lineRule="auto"/>
      <w:jc w:val="both"/>
    </w:pPr>
    <w:rPr>
      <w:rFonts w:ascii="Times New Roman" w:hAnsi="Times New Roman"/>
      <w:lang w:eastAsia="en-GB"/>
    </w:rPr>
  </w:style>
  <w:style w:type="paragraph" w:customStyle="1" w:styleId="NumPar1">
    <w:name w:val="NumPar 1"/>
    <w:basedOn w:val="Norml"/>
    <w:next w:val="Norml"/>
    <w:rsid w:val="000B01F2"/>
    <w:pPr>
      <w:numPr>
        <w:numId w:val="17"/>
      </w:numPr>
      <w:spacing w:before="120" w:after="120" w:line="240" w:lineRule="auto"/>
      <w:jc w:val="both"/>
    </w:pPr>
    <w:rPr>
      <w:rFonts w:ascii="Times New Roman" w:hAnsi="Times New Roman"/>
      <w:lang w:eastAsia="en-GB"/>
    </w:rPr>
  </w:style>
  <w:style w:type="paragraph" w:customStyle="1" w:styleId="NumPar2">
    <w:name w:val="NumPar 2"/>
    <w:basedOn w:val="Norml"/>
    <w:next w:val="Norml"/>
    <w:rsid w:val="000B01F2"/>
    <w:pPr>
      <w:numPr>
        <w:ilvl w:val="1"/>
        <w:numId w:val="17"/>
      </w:numPr>
      <w:spacing w:before="120" w:after="120" w:line="240" w:lineRule="auto"/>
      <w:jc w:val="both"/>
    </w:pPr>
    <w:rPr>
      <w:rFonts w:ascii="Times New Roman" w:hAnsi="Times New Roman"/>
      <w:lang w:eastAsia="en-GB"/>
    </w:rPr>
  </w:style>
  <w:style w:type="paragraph" w:customStyle="1" w:styleId="NumPar3">
    <w:name w:val="NumPar 3"/>
    <w:basedOn w:val="Norml"/>
    <w:next w:val="Norml"/>
    <w:rsid w:val="000B01F2"/>
    <w:pPr>
      <w:numPr>
        <w:ilvl w:val="2"/>
        <w:numId w:val="17"/>
      </w:numPr>
      <w:spacing w:before="120" w:after="120" w:line="240" w:lineRule="auto"/>
      <w:jc w:val="both"/>
    </w:pPr>
    <w:rPr>
      <w:rFonts w:ascii="Times New Roman" w:hAnsi="Times New Roman"/>
      <w:lang w:eastAsia="en-GB"/>
    </w:rPr>
  </w:style>
  <w:style w:type="paragraph" w:customStyle="1" w:styleId="NumPar4">
    <w:name w:val="NumPar 4"/>
    <w:basedOn w:val="Norml"/>
    <w:next w:val="Norml"/>
    <w:rsid w:val="000B01F2"/>
    <w:pPr>
      <w:numPr>
        <w:ilvl w:val="3"/>
        <w:numId w:val="17"/>
      </w:numPr>
      <w:spacing w:before="120" w:after="120" w:line="240" w:lineRule="auto"/>
      <w:jc w:val="both"/>
    </w:pPr>
    <w:rPr>
      <w:rFonts w:ascii="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
    <w:name w:val="Normal"/>
    <w:qFormat/>
    <w:rsid w:val="000B01F2"/>
    <w:rPr>
      <w:rFonts w:ascii="Calibri" w:eastAsia="Calibri" w:hAnsi="Calibri" w:cs="Times New Roman"/>
      <w:sz w:val="24"/>
    </w:rPr>
  </w:style>
  <w:style w:type="paragraph" w:styleId="Cmsor1">
    <w:name w:val="heading 1"/>
    <w:aliases w:val="(Chapter),app heading 1,h1,1. számozott szint"/>
    <w:basedOn w:val="Norml"/>
    <w:next w:val="Norml"/>
    <w:link w:val="Cmsor1Char2"/>
    <w:autoRedefine/>
    <w:qFormat/>
    <w:rsid w:val="000B01F2"/>
    <w:pPr>
      <w:keepNext/>
      <w:keepLines/>
      <w:spacing w:before="480" w:after="0"/>
      <w:jc w:val="center"/>
      <w:outlineLvl w:val="0"/>
    </w:pPr>
    <w:rPr>
      <w:rFonts w:eastAsia="Times New Roman" w:cs="Calibri"/>
      <w:b/>
      <w:bCs/>
      <w:smallCaps/>
      <w:color w:val="000000"/>
      <w:sz w:val="32"/>
      <w:szCs w:val="24"/>
    </w:rPr>
  </w:style>
  <w:style w:type="paragraph" w:styleId="Cmsor2">
    <w:name w:val="heading 2"/>
    <w:basedOn w:val="Norml"/>
    <w:next w:val="Norml"/>
    <w:link w:val="Cmsor2Char1"/>
    <w:autoRedefine/>
    <w:uiPriority w:val="9"/>
    <w:qFormat/>
    <w:rsid w:val="000B01F2"/>
    <w:pPr>
      <w:keepNext/>
      <w:numPr>
        <w:ilvl w:val="1"/>
        <w:numId w:val="2"/>
      </w:numPr>
      <w:spacing w:after="0" w:line="240" w:lineRule="auto"/>
      <w:jc w:val="both"/>
      <w:outlineLvl w:val="1"/>
    </w:pPr>
    <w:rPr>
      <w:rFonts w:ascii="Times New Roman" w:eastAsia="Times New Roman" w:hAnsi="Times New Roman" w:cs="Calibri"/>
      <w:b/>
      <w:bCs/>
      <w:iCs/>
      <w:spacing w:val="20"/>
      <w:szCs w:val="24"/>
      <w:lang w:eastAsia="hu-HU"/>
    </w:rPr>
  </w:style>
  <w:style w:type="paragraph" w:styleId="Cmsor3">
    <w:name w:val="heading 3"/>
    <w:aliases w:val="H3"/>
    <w:basedOn w:val="Norml"/>
    <w:next w:val="Norml"/>
    <w:link w:val="Cmsor3Char"/>
    <w:autoRedefine/>
    <w:uiPriority w:val="9"/>
    <w:qFormat/>
    <w:rsid w:val="000B01F2"/>
    <w:pPr>
      <w:keepNext/>
      <w:tabs>
        <w:tab w:val="left" w:pos="7380"/>
      </w:tabs>
      <w:spacing w:after="240" w:line="240" w:lineRule="auto"/>
      <w:jc w:val="center"/>
      <w:outlineLvl w:val="2"/>
    </w:pPr>
    <w:rPr>
      <w:rFonts w:eastAsia="Times New Roman"/>
      <w:b/>
      <w:bCs/>
      <w:szCs w:val="24"/>
      <w:lang w:val="en-GB" w:eastAsia="en-GB"/>
    </w:rPr>
  </w:style>
  <w:style w:type="paragraph" w:styleId="Cmsor4">
    <w:name w:val="heading 4"/>
    <w:aliases w:val="Fej 1"/>
    <w:basedOn w:val="Norml"/>
    <w:next w:val="Norml"/>
    <w:link w:val="Cmsor4Char"/>
    <w:autoRedefine/>
    <w:uiPriority w:val="9"/>
    <w:qFormat/>
    <w:rsid w:val="000B01F2"/>
    <w:pPr>
      <w:keepNext/>
      <w:spacing w:before="240" w:after="60" w:line="240" w:lineRule="auto"/>
      <w:outlineLvl w:val="3"/>
    </w:pPr>
    <w:rPr>
      <w:rFonts w:eastAsia="Times New Roman"/>
      <w:b/>
      <w:bCs/>
      <w:szCs w:val="28"/>
      <w:lang w:eastAsia="hu-HU"/>
    </w:rPr>
  </w:style>
  <w:style w:type="paragraph" w:styleId="Cmsor5">
    <w:name w:val="heading 5"/>
    <w:aliases w:val="H5"/>
    <w:basedOn w:val="Norml"/>
    <w:next w:val="Norml"/>
    <w:link w:val="Cmsor5Char"/>
    <w:autoRedefine/>
    <w:uiPriority w:val="9"/>
    <w:qFormat/>
    <w:rsid w:val="000B01F2"/>
    <w:pPr>
      <w:numPr>
        <w:ilvl w:val="4"/>
      </w:numPr>
      <w:spacing w:before="240" w:after="60"/>
      <w:ind w:left="2143" w:hanging="1009"/>
      <w:jc w:val="both"/>
      <w:outlineLvl w:val="4"/>
    </w:pPr>
    <w:rPr>
      <w:rFonts w:asciiTheme="minorHAnsi" w:eastAsia="Times New Roman" w:hAnsiTheme="minorHAnsi"/>
      <w:b/>
      <w:szCs w:val="20"/>
      <w:lang w:eastAsia="en-GB"/>
    </w:rPr>
  </w:style>
  <w:style w:type="paragraph" w:styleId="Cmsor6">
    <w:name w:val="heading 6"/>
    <w:aliases w:val="H6"/>
    <w:basedOn w:val="Norml"/>
    <w:next w:val="Norml"/>
    <w:link w:val="Cmsor6Char"/>
    <w:autoRedefine/>
    <w:unhideWhenUsed/>
    <w:qFormat/>
    <w:rsid w:val="000B01F2"/>
    <w:pPr>
      <w:spacing w:before="240" w:after="60"/>
      <w:ind w:left="2569" w:hanging="1151"/>
      <w:outlineLvl w:val="5"/>
    </w:pPr>
    <w:rPr>
      <w:rFonts w:eastAsia="Times New Roman"/>
      <w:b/>
      <w:bCs/>
      <w:i/>
    </w:rPr>
  </w:style>
  <w:style w:type="paragraph" w:styleId="Cmsor7">
    <w:name w:val="heading 7"/>
    <w:basedOn w:val="Norml"/>
    <w:next w:val="Norml"/>
    <w:link w:val="Cmsor7Char"/>
    <w:autoRedefine/>
    <w:unhideWhenUsed/>
    <w:qFormat/>
    <w:rsid w:val="000B01F2"/>
    <w:pPr>
      <w:spacing w:before="240" w:after="60"/>
      <w:ind w:left="2999" w:hanging="1298"/>
      <w:outlineLvl w:val="6"/>
    </w:pPr>
    <w:rPr>
      <w:rFonts w:eastAsia="Times New Roman"/>
      <w:b/>
      <w:szCs w:val="24"/>
    </w:rPr>
  </w:style>
  <w:style w:type="paragraph" w:styleId="Cmsor8">
    <w:name w:val="heading 8"/>
    <w:basedOn w:val="Norml"/>
    <w:next w:val="Norml"/>
    <w:link w:val="Cmsor8Char"/>
    <w:unhideWhenUsed/>
    <w:qFormat/>
    <w:rsid w:val="000B01F2"/>
    <w:pPr>
      <w:spacing w:before="240" w:after="60"/>
      <w:ind w:left="3425" w:hanging="1440"/>
      <w:outlineLvl w:val="7"/>
    </w:pPr>
    <w:rPr>
      <w:rFonts w:ascii="Times New Roman" w:eastAsia="Times New Roman" w:hAnsi="Times New Roman"/>
      <w:b/>
      <w:i/>
      <w:iCs/>
      <w:szCs w:val="24"/>
    </w:rPr>
  </w:style>
  <w:style w:type="paragraph" w:styleId="Cmsor9">
    <w:name w:val="heading 9"/>
    <w:basedOn w:val="Norml"/>
    <w:next w:val="Norml"/>
    <w:link w:val="Cmsor9Char"/>
    <w:unhideWhenUsed/>
    <w:qFormat/>
    <w:rsid w:val="000B01F2"/>
    <w:pPr>
      <w:spacing w:before="240" w:after="60"/>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
    <w:basedOn w:val="Bekezdsalapbettpusa"/>
    <w:rsid w:val="000B01F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uiPriority w:val="9"/>
    <w:rsid w:val="000B01F2"/>
    <w:rPr>
      <w:rFonts w:asciiTheme="majorHAnsi" w:eastAsiaTheme="majorEastAsia" w:hAnsiTheme="majorHAnsi" w:cstheme="majorBidi"/>
      <w:b/>
      <w:bCs/>
      <w:color w:val="4F81BD" w:themeColor="accent1"/>
      <w:sz w:val="26"/>
      <w:szCs w:val="26"/>
    </w:rPr>
  </w:style>
  <w:style w:type="character" w:customStyle="1" w:styleId="Cmsor3Char">
    <w:name w:val="Címsor 3 Char"/>
    <w:aliases w:val="H3 Char"/>
    <w:basedOn w:val="Bekezdsalapbettpusa"/>
    <w:link w:val="Cmsor3"/>
    <w:uiPriority w:val="9"/>
    <w:rsid w:val="000B01F2"/>
    <w:rPr>
      <w:rFonts w:ascii="Calibri" w:eastAsia="Times New Roman" w:hAnsi="Calibri" w:cs="Times New Roman"/>
      <w:b/>
      <w:bCs/>
      <w:sz w:val="24"/>
      <w:szCs w:val="24"/>
      <w:lang w:val="en-GB" w:eastAsia="en-GB"/>
    </w:rPr>
  </w:style>
  <w:style w:type="character" w:customStyle="1" w:styleId="Cmsor4Char">
    <w:name w:val="Címsor 4 Char"/>
    <w:aliases w:val="Fej 1 Char"/>
    <w:basedOn w:val="Bekezdsalapbettpusa"/>
    <w:link w:val="Cmsor4"/>
    <w:uiPriority w:val="9"/>
    <w:rsid w:val="000B01F2"/>
    <w:rPr>
      <w:rFonts w:ascii="Calibri" w:eastAsia="Times New Roman" w:hAnsi="Calibri" w:cs="Times New Roman"/>
      <w:b/>
      <w:bCs/>
      <w:sz w:val="24"/>
      <w:szCs w:val="28"/>
      <w:lang w:eastAsia="hu-HU"/>
    </w:rPr>
  </w:style>
  <w:style w:type="character" w:customStyle="1" w:styleId="Cmsor5Char">
    <w:name w:val="Címsor 5 Char"/>
    <w:aliases w:val="H5 Char"/>
    <w:basedOn w:val="Bekezdsalapbettpusa"/>
    <w:link w:val="Cmsor5"/>
    <w:uiPriority w:val="9"/>
    <w:rsid w:val="000B01F2"/>
    <w:rPr>
      <w:rFonts w:eastAsia="Times New Roman" w:cs="Times New Roman"/>
      <w:b/>
      <w:sz w:val="24"/>
      <w:szCs w:val="20"/>
      <w:lang w:eastAsia="en-GB"/>
    </w:rPr>
  </w:style>
  <w:style w:type="character" w:customStyle="1" w:styleId="Cmsor6Char">
    <w:name w:val="Címsor 6 Char"/>
    <w:aliases w:val="H6 Char"/>
    <w:basedOn w:val="Bekezdsalapbettpusa"/>
    <w:link w:val="Cmsor6"/>
    <w:rsid w:val="000B01F2"/>
    <w:rPr>
      <w:rFonts w:ascii="Calibri" w:eastAsia="Times New Roman" w:hAnsi="Calibri" w:cs="Times New Roman"/>
      <w:b/>
      <w:bCs/>
      <w:i/>
      <w:sz w:val="24"/>
    </w:rPr>
  </w:style>
  <w:style w:type="character" w:customStyle="1" w:styleId="Cmsor7Char">
    <w:name w:val="Címsor 7 Char"/>
    <w:basedOn w:val="Bekezdsalapbettpusa"/>
    <w:link w:val="Cmsor7"/>
    <w:rsid w:val="000B01F2"/>
    <w:rPr>
      <w:rFonts w:ascii="Calibri" w:eastAsia="Times New Roman" w:hAnsi="Calibri" w:cs="Times New Roman"/>
      <w:b/>
      <w:sz w:val="24"/>
      <w:szCs w:val="24"/>
    </w:rPr>
  </w:style>
  <w:style w:type="character" w:customStyle="1" w:styleId="Cmsor8Char">
    <w:name w:val="Címsor 8 Char"/>
    <w:basedOn w:val="Bekezdsalapbettpusa"/>
    <w:link w:val="Cmsor8"/>
    <w:rsid w:val="000B01F2"/>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rsid w:val="000B01F2"/>
    <w:rPr>
      <w:rFonts w:ascii="Cambria" w:eastAsia="Times New Roman" w:hAnsi="Cambria" w:cs="Times New Roman"/>
      <w:sz w:val="24"/>
    </w:rPr>
  </w:style>
  <w:style w:type="character" w:customStyle="1" w:styleId="Cmsor1Char2">
    <w:name w:val="Címsor 1 Char2"/>
    <w:aliases w:val="(Chapter) Char,app heading 1 Char,h1 Char,1. számozott szint Char"/>
    <w:link w:val="Cmsor1"/>
    <w:rsid w:val="000B01F2"/>
    <w:rPr>
      <w:rFonts w:ascii="Calibri" w:eastAsia="Times New Roman" w:hAnsi="Calibri" w:cs="Calibri"/>
      <w:b/>
      <w:bCs/>
      <w:smallCaps/>
      <w:color w:val="000000"/>
      <w:sz w:val="32"/>
      <w:szCs w:val="24"/>
    </w:rPr>
  </w:style>
  <w:style w:type="character" w:customStyle="1" w:styleId="Cmsor2Char1">
    <w:name w:val="Címsor 2 Char1"/>
    <w:link w:val="Cmsor2"/>
    <w:uiPriority w:val="9"/>
    <w:rsid w:val="000B01F2"/>
    <w:rPr>
      <w:rFonts w:ascii="Times New Roman" w:eastAsia="Times New Roman" w:hAnsi="Times New Roman" w:cs="Calibri"/>
      <w:b/>
      <w:bCs/>
      <w:iCs/>
      <w:spacing w:val="20"/>
      <w:sz w:val="24"/>
      <w:szCs w:val="24"/>
      <w:lang w:eastAsia="hu-HU"/>
    </w:rPr>
  </w:style>
  <w:style w:type="paragraph" w:customStyle="1" w:styleId="Cmsor11">
    <w:name w:val="Címsor 11"/>
    <w:basedOn w:val="Norml"/>
    <w:next w:val="Norml"/>
    <w:qFormat/>
    <w:rsid w:val="000B01F2"/>
    <w:pPr>
      <w:keepNext/>
      <w:keepLines/>
      <w:spacing w:before="480" w:after="0"/>
      <w:outlineLvl w:val="0"/>
    </w:pPr>
    <w:rPr>
      <w:rFonts w:ascii="Times New Roman" w:eastAsia="Times New Roman" w:hAnsi="Times New Roman"/>
      <w:b/>
      <w:bCs/>
      <w:color w:val="A5A5A5"/>
      <w:sz w:val="28"/>
      <w:szCs w:val="28"/>
    </w:rPr>
  </w:style>
  <w:style w:type="paragraph" w:styleId="Buborkszveg">
    <w:name w:val="Balloon Text"/>
    <w:basedOn w:val="Norml"/>
    <w:link w:val="BuborkszvegChar"/>
    <w:semiHidden/>
    <w:rsid w:val="000B01F2"/>
    <w:pPr>
      <w:spacing w:after="0" w:line="240" w:lineRule="auto"/>
    </w:pPr>
    <w:rPr>
      <w:rFonts w:ascii="Tahoma" w:eastAsia="Times New Roman" w:hAnsi="Tahoma"/>
      <w:sz w:val="16"/>
      <w:szCs w:val="16"/>
      <w:lang w:eastAsia="hu-HU"/>
    </w:rPr>
  </w:style>
  <w:style w:type="character" w:customStyle="1" w:styleId="BuborkszvegChar">
    <w:name w:val="Buborékszöveg Char"/>
    <w:basedOn w:val="Bekezdsalapbettpusa"/>
    <w:link w:val="Buborkszveg"/>
    <w:semiHidden/>
    <w:rsid w:val="000B01F2"/>
    <w:rPr>
      <w:rFonts w:ascii="Tahoma" w:eastAsia="Times New Roman" w:hAnsi="Tahoma" w:cs="Times New Roman"/>
      <w:sz w:val="16"/>
      <w:szCs w:val="16"/>
      <w:lang w:eastAsia="hu-HU"/>
    </w:rPr>
  </w:style>
  <w:style w:type="character" w:customStyle="1" w:styleId="BalloonTextChar">
    <w:name w:val="Balloon Text Char"/>
    <w:semiHidden/>
    <w:rsid w:val="000B01F2"/>
    <w:rPr>
      <w:rFonts w:ascii="Lucida Grande" w:hAnsi="Lucida Grande"/>
      <w:sz w:val="18"/>
      <w:szCs w:val="18"/>
    </w:rPr>
  </w:style>
  <w:style w:type="paragraph" w:customStyle="1" w:styleId="Alcm1">
    <w:name w:val="Alcím1"/>
    <w:basedOn w:val="Norml"/>
    <w:next w:val="Norml"/>
    <w:qFormat/>
    <w:rsid w:val="000B01F2"/>
    <w:pPr>
      <w:numPr>
        <w:ilvl w:val="1"/>
      </w:numPr>
    </w:pPr>
    <w:rPr>
      <w:rFonts w:ascii="Times New Roman" w:eastAsia="Times New Roman" w:hAnsi="Times New Roman"/>
      <w:i/>
      <w:iCs/>
      <w:color w:val="DDDDDD"/>
      <w:spacing w:val="15"/>
      <w:szCs w:val="24"/>
    </w:rPr>
  </w:style>
  <w:style w:type="character" w:customStyle="1" w:styleId="AlcmChar">
    <w:name w:val="Alcím Char"/>
    <w:link w:val="Alcm"/>
    <w:rsid w:val="000B01F2"/>
    <w:rPr>
      <w:rFonts w:ascii="Times New Roman" w:eastAsia="Times New Roman" w:hAnsi="Times New Roman" w:cs="Times New Roman"/>
      <w:i/>
      <w:iCs/>
      <w:color w:val="DDDDDD"/>
      <w:spacing w:val="15"/>
      <w:sz w:val="24"/>
      <w:szCs w:val="24"/>
    </w:rPr>
  </w:style>
  <w:style w:type="paragraph" w:styleId="Listaszerbekezds">
    <w:name w:val="List Paragraph"/>
    <w:basedOn w:val="Norml"/>
    <w:link w:val="ListaszerbekezdsChar"/>
    <w:autoRedefine/>
    <w:uiPriority w:val="34"/>
    <w:qFormat/>
    <w:rsid w:val="000B01F2"/>
    <w:pPr>
      <w:widowControl w:val="0"/>
      <w:numPr>
        <w:numId w:val="21"/>
      </w:numPr>
      <w:spacing w:before="120" w:after="120" w:line="240" w:lineRule="auto"/>
      <w:contextualSpacing/>
      <w:jc w:val="both"/>
    </w:pPr>
    <w:rPr>
      <w:rFonts w:ascii="Arial" w:hAnsi="Arial" w:cs="Arial"/>
      <w:b/>
      <w:szCs w:val="24"/>
    </w:rPr>
  </w:style>
  <w:style w:type="numbering" w:customStyle="1" w:styleId="Nemlista1">
    <w:name w:val="Nem lista1"/>
    <w:next w:val="Nemlista"/>
    <w:semiHidden/>
    <w:rsid w:val="000B01F2"/>
  </w:style>
  <w:style w:type="paragraph" w:styleId="Szvegtrzs">
    <w:name w:val="Body Text"/>
    <w:aliases w:val="Standard paragraph,body text,Szövegtörzs1,contents,Textinbox"/>
    <w:basedOn w:val="Norml"/>
    <w:link w:val="SzvegtrzsChar"/>
    <w:rsid w:val="000B01F2"/>
    <w:pPr>
      <w:spacing w:after="120" w:line="240" w:lineRule="auto"/>
    </w:pPr>
    <w:rPr>
      <w:rFonts w:ascii="Times New Roman" w:eastAsia="Times New Roman" w:hAnsi="Times New Roman"/>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rsid w:val="000B01F2"/>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0B01F2"/>
    <w:pPr>
      <w:spacing w:after="120" w:line="240" w:lineRule="auto"/>
      <w:ind w:left="283"/>
    </w:pPr>
    <w:rPr>
      <w:rFonts w:ascii="Times New Roman" w:eastAsia="Times New Roman" w:hAnsi="Times New Roman"/>
      <w:szCs w:val="24"/>
      <w:lang w:eastAsia="hu-HU"/>
    </w:rPr>
  </w:style>
  <w:style w:type="character" w:customStyle="1" w:styleId="SzvegtrzsbehzssalChar">
    <w:name w:val="Szövegtörzs behúzással Char"/>
    <w:basedOn w:val="Bekezdsalapbettpusa"/>
    <w:link w:val="Szvegtrzsbehzssal"/>
    <w:rsid w:val="000B01F2"/>
    <w:rPr>
      <w:rFonts w:ascii="Times New Roman" w:eastAsia="Times New Roman" w:hAnsi="Times New Roman" w:cs="Times New Roman"/>
      <w:sz w:val="24"/>
      <w:szCs w:val="24"/>
      <w:lang w:eastAsia="hu-HU"/>
    </w:rPr>
  </w:style>
  <w:style w:type="character" w:styleId="Hiperhivatkozs">
    <w:name w:val="Hyperlink"/>
    <w:uiPriority w:val="99"/>
    <w:rsid w:val="000B01F2"/>
    <w:rPr>
      <w:color w:val="0000FF"/>
      <w:u w:val="single"/>
    </w:rPr>
  </w:style>
  <w:style w:type="character" w:styleId="Jegyzethivatkozs">
    <w:name w:val="annotation reference"/>
    <w:uiPriority w:val="99"/>
    <w:rsid w:val="000B01F2"/>
    <w:rPr>
      <w:sz w:val="16"/>
      <w:szCs w:val="16"/>
    </w:rPr>
  </w:style>
  <w:style w:type="paragraph" w:styleId="Jegyzetszveg">
    <w:name w:val="annotation text"/>
    <w:basedOn w:val="Norml"/>
    <w:link w:val="JegyzetszvegChar"/>
    <w:uiPriority w:val="99"/>
    <w:rsid w:val="000B01F2"/>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uiPriority w:val="99"/>
    <w:rsid w:val="000B01F2"/>
    <w:rPr>
      <w:rFonts w:ascii="Times New Roman" w:eastAsia="Times New Roman" w:hAnsi="Times New Roman" w:cs="Times New Roman"/>
      <w:sz w:val="20"/>
      <w:szCs w:val="20"/>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rsid w:val="000B01F2"/>
    <w:pPr>
      <w:overflowPunct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0B01F2"/>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 Exposant 3 Point,Footnote Reference Number,Exposant 3 Point"/>
    <w:uiPriority w:val="99"/>
    <w:rsid w:val="000B01F2"/>
    <w:rPr>
      <w:vertAlign w:val="superscript"/>
    </w:rPr>
  </w:style>
  <w:style w:type="paragraph" w:styleId="Megjegyzstrgya">
    <w:name w:val="annotation subject"/>
    <w:basedOn w:val="Jegyzetszveg"/>
    <w:next w:val="Jegyzetszveg"/>
    <w:link w:val="MegjegyzstrgyaChar"/>
    <w:uiPriority w:val="99"/>
    <w:semiHidden/>
    <w:unhideWhenUsed/>
    <w:rsid w:val="000B01F2"/>
    <w:rPr>
      <w:b/>
      <w:bCs/>
    </w:rPr>
  </w:style>
  <w:style w:type="character" w:customStyle="1" w:styleId="MegjegyzstrgyaChar">
    <w:name w:val="Megjegyzés tárgya Char"/>
    <w:basedOn w:val="JegyzetszvegChar"/>
    <w:link w:val="Megjegyzstrgya"/>
    <w:uiPriority w:val="99"/>
    <w:semiHidden/>
    <w:rsid w:val="000B01F2"/>
    <w:rPr>
      <w:rFonts w:ascii="Times New Roman" w:eastAsia="Times New Roman" w:hAnsi="Times New Roman" w:cs="Times New Roman"/>
      <w:b/>
      <w:bCs/>
      <w:sz w:val="20"/>
      <w:szCs w:val="20"/>
      <w:lang w:eastAsia="hu-HU"/>
    </w:rPr>
  </w:style>
  <w:style w:type="character" w:customStyle="1" w:styleId="Char8">
    <w:name w:val="Char8"/>
    <w:rsid w:val="000B01F2"/>
    <w:rPr>
      <w:sz w:val="24"/>
      <w:szCs w:val="24"/>
      <w:lang w:val="hu-HU" w:eastAsia="hu-HU" w:bidi="ar-SA"/>
    </w:rPr>
  </w:style>
  <w:style w:type="character" w:customStyle="1" w:styleId="Char7">
    <w:name w:val="Char7"/>
    <w:rsid w:val="000B01F2"/>
    <w:rPr>
      <w:sz w:val="24"/>
      <w:szCs w:val="24"/>
      <w:lang w:val="hu-HU" w:eastAsia="hu-HU" w:bidi="ar-SA"/>
    </w:rPr>
  </w:style>
  <w:style w:type="paragraph" w:styleId="lfej">
    <w:name w:val="header"/>
    <w:aliases w:val="Header1,ƒl?fej"/>
    <w:basedOn w:val="Norml"/>
    <w:link w:val="lfejChar"/>
    <w:uiPriority w:val="99"/>
    <w:rsid w:val="000B01F2"/>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fejChar">
    <w:name w:val="Élőfej Char"/>
    <w:aliases w:val="Header1 Char,ƒl?fej Char"/>
    <w:basedOn w:val="Bekezdsalapbettpusa"/>
    <w:link w:val="lfej"/>
    <w:uiPriority w:val="99"/>
    <w:rsid w:val="000B01F2"/>
    <w:rPr>
      <w:rFonts w:ascii="Times New Roman" w:eastAsia="Times New Roman" w:hAnsi="Times New Roman" w:cs="Times New Roman"/>
      <w:sz w:val="24"/>
      <w:szCs w:val="24"/>
      <w:lang w:eastAsia="hu-HU"/>
    </w:rPr>
  </w:style>
  <w:style w:type="paragraph" w:styleId="Szvegtrzs2">
    <w:name w:val="Body Text 2"/>
    <w:basedOn w:val="Norml"/>
    <w:link w:val="Szvegtrzs2Char"/>
    <w:rsid w:val="000B01F2"/>
    <w:pPr>
      <w:spacing w:after="120" w:line="480" w:lineRule="auto"/>
    </w:pPr>
    <w:rPr>
      <w:rFonts w:ascii="Times New Roman" w:eastAsia="Times New Roman" w:hAnsi="Times New Roman"/>
      <w:szCs w:val="24"/>
      <w:lang w:eastAsia="hu-HU"/>
    </w:rPr>
  </w:style>
  <w:style w:type="character" w:customStyle="1" w:styleId="Szvegtrzs2Char">
    <w:name w:val="Szövegtörzs 2 Char"/>
    <w:basedOn w:val="Bekezdsalapbettpusa"/>
    <w:link w:val="Szvegtrzs2"/>
    <w:rsid w:val="000B01F2"/>
    <w:rPr>
      <w:rFonts w:ascii="Times New Roman" w:eastAsia="Times New Roman" w:hAnsi="Times New Roman" w:cs="Times New Roman"/>
      <w:sz w:val="24"/>
      <w:szCs w:val="24"/>
      <w:lang w:eastAsia="hu-HU"/>
    </w:rPr>
  </w:style>
  <w:style w:type="paragraph" w:customStyle="1" w:styleId="rub2">
    <w:name w:val="rub2"/>
    <w:basedOn w:val="Norml"/>
    <w:link w:val="rub2Char"/>
    <w:rsid w:val="000B01F2"/>
    <w:pPr>
      <w:spacing w:after="0" w:line="240" w:lineRule="auto"/>
      <w:ind w:right="-743"/>
    </w:pPr>
    <w:rPr>
      <w:rFonts w:ascii="&amp;#39" w:eastAsia="Times New Roman" w:hAnsi="&amp;#39"/>
      <w:smallCaps/>
      <w:szCs w:val="24"/>
      <w:lang w:eastAsia="hu-HU"/>
    </w:rPr>
  </w:style>
  <w:style w:type="character" w:customStyle="1" w:styleId="rub2Char">
    <w:name w:val="rub2 Char"/>
    <w:link w:val="rub2"/>
    <w:rsid w:val="000B01F2"/>
    <w:rPr>
      <w:rFonts w:ascii="&amp;#39" w:eastAsia="Times New Roman" w:hAnsi="&amp;#39" w:cs="Times New Roman"/>
      <w:smallCaps/>
      <w:sz w:val="24"/>
      <w:szCs w:val="24"/>
      <w:lang w:eastAsia="hu-HU"/>
    </w:rPr>
  </w:style>
  <w:style w:type="paragraph" w:styleId="Szvegtrzsbehzssal3">
    <w:name w:val="Body Text Indent 3"/>
    <w:basedOn w:val="Norml"/>
    <w:link w:val="Szvegtrzsbehzssal3Char"/>
    <w:rsid w:val="000B01F2"/>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rsid w:val="000B01F2"/>
    <w:rPr>
      <w:rFonts w:ascii="Times New Roman" w:eastAsia="Times New Roman" w:hAnsi="Times New Roman" w:cs="Times New Roman"/>
      <w:sz w:val="16"/>
      <w:szCs w:val="16"/>
      <w:lang w:eastAsia="hu-HU"/>
    </w:rPr>
  </w:style>
  <w:style w:type="paragraph" w:styleId="Szvegtrzs3">
    <w:name w:val="Body Text 3"/>
    <w:basedOn w:val="Norml"/>
    <w:link w:val="Szvegtrzs3Char"/>
    <w:rsid w:val="000B01F2"/>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0B01F2"/>
    <w:rPr>
      <w:rFonts w:ascii="Times New Roman" w:eastAsia="Times New Roman" w:hAnsi="Times New Roman" w:cs="Times New Roman"/>
      <w:sz w:val="16"/>
      <w:szCs w:val="16"/>
      <w:lang w:eastAsia="hu-HU"/>
    </w:rPr>
  </w:style>
  <w:style w:type="paragraph" w:styleId="Cm">
    <w:name w:val="Title"/>
    <w:aliases w:val="Cím Char1,Cím Char Char,Main Title"/>
    <w:basedOn w:val="Norml"/>
    <w:link w:val="CmChar"/>
    <w:qFormat/>
    <w:rsid w:val="000B01F2"/>
    <w:pPr>
      <w:spacing w:after="0" w:line="240" w:lineRule="auto"/>
      <w:jc w:val="center"/>
    </w:pPr>
    <w:rPr>
      <w:rFonts w:ascii="Times New Roman" w:eastAsia="Times New Roman" w:hAnsi="Times New Roman"/>
      <w:b/>
      <w:bCs/>
      <w:szCs w:val="24"/>
      <w:lang w:eastAsia="hu-HU"/>
    </w:rPr>
  </w:style>
  <w:style w:type="character" w:customStyle="1" w:styleId="CmChar">
    <w:name w:val="Cím Char"/>
    <w:aliases w:val="Cím Char1 Char,Cím Char Char Char,Main Title Char"/>
    <w:basedOn w:val="Bekezdsalapbettpusa"/>
    <w:link w:val="Cm"/>
    <w:rsid w:val="000B01F2"/>
    <w:rPr>
      <w:rFonts w:ascii="Times New Roman" w:eastAsia="Times New Roman" w:hAnsi="Times New Roman" w:cs="Times New Roman"/>
      <w:b/>
      <w:bCs/>
      <w:sz w:val="24"/>
      <w:szCs w:val="24"/>
      <w:lang w:eastAsia="hu-HU"/>
    </w:rPr>
  </w:style>
  <w:style w:type="paragraph" w:styleId="TJ1">
    <w:name w:val="toc 1"/>
    <w:basedOn w:val="Norml"/>
    <w:next w:val="Norml"/>
    <w:autoRedefine/>
    <w:uiPriority w:val="39"/>
    <w:rsid w:val="000B01F2"/>
    <w:pPr>
      <w:tabs>
        <w:tab w:val="left" w:pos="480"/>
        <w:tab w:val="right" w:leader="dot" w:pos="9062"/>
      </w:tabs>
      <w:spacing w:after="0" w:line="360" w:lineRule="auto"/>
    </w:pPr>
    <w:rPr>
      <w:rFonts w:eastAsia="Times New Roman" w:cs="Calibri"/>
      <w:smallCaps/>
      <w:noProof/>
      <w:szCs w:val="24"/>
      <w:lang w:eastAsia="hu-HU"/>
    </w:rPr>
  </w:style>
  <w:style w:type="paragraph" w:styleId="TJ2">
    <w:name w:val="toc 2"/>
    <w:basedOn w:val="Norml"/>
    <w:next w:val="Norml"/>
    <w:autoRedefine/>
    <w:uiPriority w:val="39"/>
    <w:rsid w:val="000B01F2"/>
    <w:pPr>
      <w:spacing w:after="0" w:line="360" w:lineRule="auto"/>
      <w:ind w:left="240"/>
    </w:pPr>
    <w:rPr>
      <w:rFonts w:ascii="Arial Narrow" w:eastAsia="Times New Roman" w:hAnsi="Arial Narrow"/>
      <w:szCs w:val="24"/>
      <w:lang w:eastAsia="hu-HU"/>
    </w:rPr>
  </w:style>
  <w:style w:type="paragraph" w:customStyle="1" w:styleId="alcm10">
    <w:name w:val="alcím.1."/>
    <w:basedOn w:val="Norml"/>
    <w:next w:val="Norml"/>
    <w:rsid w:val="000B01F2"/>
    <w:pPr>
      <w:tabs>
        <w:tab w:val="left" w:pos="720"/>
        <w:tab w:val="left" w:pos="1440"/>
        <w:tab w:val="left" w:pos="2016"/>
        <w:tab w:val="right" w:pos="9072"/>
      </w:tabs>
      <w:spacing w:after="240" w:line="240" w:lineRule="exact"/>
      <w:ind w:left="284"/>
      <w:jc w:val="center"/>
    </w:pPr>
    <w:rPr>
      <w:rFonts w:ascii="Times New Roman" w:eastAsia="Times New Roman" w:hAnsi="Times New Roman"/>
      <w:smallCaps/>
      <w:spacing w:val="20"/>
      <w:sz w:val="28"/>
      <w:szCs w:val="28"/>
      <w:lang w:eastAsia="hu-HU"/>
    </w:rPr>
  </w:style>
  <w:style w:type="paragraph" w:styleId="Szvegtrzsbehzssal2">
    <w:name w:val="Body Text Indent 2"/>
    <w:basedOn w:val="Norml"/>
    <w:link w:val="Szvegtrzsbehzssal2Char"/>
    <w:rsid w:val="000B01F2"/>
    <w:pPr>
      <w:spacing w:after="120" w:line="480" w:lineRule="auto"/>
      <w:ind w:left="283"/>
    </w:pPr>
    <w:rPr>
      <w:rFonts w:ascii="Times New Roman" w:eastAsia="Times New Roman" w:hAnsi="Times New Roman"/>
      <w:szCs w:val="24"/>
      <w:lang w:eastAsia="hu-HU"/>
    </w:rPr>
  </w:style>
  <w:style w:type="character" w:customStyle="1" w:styleId="Szvegtrzsbehzssal2Char">
    <w:name w:val="Szövegtörzs behúzással 2 Char"/>
    <w:basedOn w:val="Bekezdsalapbettpusa"/>
    <w:link w:val="Szvegtrzsbehzssal2"/>
    <w:rsid w:val="000B01F2"/>
    <w:rPr>
      <w:rFonts w:ascii="Times New Roman" w:eastAsia="Times New Roman" w:hAnsi="Times New Roman" w:cs="Times New Roman"/>
      <w:sz w:val="24"/>
      <w:szCs w:val="24"/>
      <w:lang w:eastAsia="hu-HU"/>
    </w:rPr>
  </w:style>
  <w:style w:type="paragraph" w:customStyle="1" w:styleId="Szvegtrzs21">
    <w:name w:val="Szövegtörzs 21"/>
    <w:basedOn w:val="Norml"/>
    <w:rsid w:val="000B01F2"/>
    <w:pPr>
      <w:spacing w:after="0" w:line="240" w:lineRule="auto"/>
      <w:ind w:left="567" w:hanging="567"/>
    </w:pPr>
    <w:rPr>
      <w:rFonts w:ascii="Times New Roman" w:eastAsia="Times New Roman" w:hAnsi="Times New Roman"/>
      <w:szCs w:val="20"/>
      <w:lang w:eastAsia="hu-HU"/>
    </w:rPr>
  </w:style>
  <w:style w:type="paragraph" w:customStyle="1" w:styleId="Stlus1">
    <w:name w:val="Stílus1"/>
    <w:basedOn w:val="Norml"/>
    <w:uiPriority w:val="99"/>
    <w:rsid w:val="000B01F2"/>
    <w:pPr>
      <w:spacing w:after="0" w:line="360" w:lineRule="auto"/>
    </w:pPr>
    <w:rPr>
      <w:rFonts w:ascii="Times New Roman" w:eastAsia="Times New Roman" w:hAnsi="Times New Roman"/>
      <w:szCs w:val="20"/>
      <w:lang w:eastAsia="hu-HU"/>
    </w:rPr>
  </w:style>
  <w:style w:type="paragraph" w:styleId="llb">
    <w:name w:val="footer"/>
    <w:aliases w:val="Footer1"/>
    <w:basedOn w:val="Norml"/>
    <w:link w:val="llbChar"/>
    <w:rsid w:val="000B01F2"/>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lbChar">
    <w:name w:val="Élőláb Char"/>
    <w:aliases w:val="Footer1 Char"/>
    <w:basedOn w:val="Bekezdsalapbettpusa"/>
    <w:link w:val="llb"/>
    <w:rsid w:val="000B01F2"/>
    <w:rPr>
      <w:rFonts w:ascii="Times New Roman" w:eastAsia="Times New Roman" w:hAnsi="Times New Roman" w:cs="Times New Roman"/>
      <w:sz w:val="24"/>
      <w:szCs w:val="24"/>
      <w:lang w:eastAsia="hu-HU"/>
    </w:rPr>
  </w:style>
  <w:style w:type="character" w:styleId="Oldalszm">
    <w:name w:val="page number"/>
    <w:basedOn w:val="Bekezdsalapbettpusa"/>
    <w:rsid w:val="000B01F2"/>
  </w:style>
  <w:style w:type="character" w:customStyle="1" w:styleId="betu121">
    <w:name w:val="betu121"/>
    <w:rsid w:val="000B01F2"/>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paragraph" w:customStyle="1" w:styleId="OkeanVastag">
    <w:name w:val="Okean_Vastag"/>
    <w:basedOn w:val="Norml"/>
    <w:rsid w:val="000B01F2"/>
    <w:pPr>
      <w:spacing w:before="120" w:after="120" w:line="360" w:lineRule="exact"/>
      <w:ind w:left="567"/>
    </w:pPr>
    <w:rPr>
      <w:rFonts w:ascii="Arial" w:eastAsia="Times New Roman" w:hAnsi="Arial" w:cs="Arial"/>
      <w:b/>
      <w:iCs/>
      <w:szCs w:val="24"/>
      <w:lang w:eastAsia="hu-HU"/>
    </w:rPr>
  </w:style>
  <w:style w:type="paragraph" w:customStyle="1" w:styleId="text-3mezera">
    <w:name w:val="text - 3 mezera"/>
    <w:basedOn w:val="Norml"/>
    <w:rsid w:val="000B01F2"/>
    <w:pPr>
      <w:widowControl w:val="0"/>
      <w:spacing w:before="60" w:after="0" w:line="240" w:lineRule="exact"/>
    </w:pPr>
    <w:rPr>
      <w:rFonts w:ascii="Arial" w:eastAsia="Times New Roman" w:hAnsi="Arial" w:cs="Arial"/>
      <w:szCs w:val="24"/>
      <w:lang w:val="cs-CZ" w:eastAsia="hu-HU"/>
    </w:rPr>
  </w:style>
  <w:style w:type="paragraph" w:customStyle="1" w:styleId="BalloonText1">
    <w:name w:val="Balloon Text1"/>
    <w:basedOn w:val="Norml"/>
    <w:semiHidden/>
    <w:rsid w:val="000B01F2"/>
    <w:pPr>
      <w:spacing w:after="0" w:line="240" w:lineRule="auto"/>
    </w:pPr>
    <w:rPr>
      <w:rFonts w:ascii="Tahoma" w:eastAsia="Times New Roman" w:hAnsi="Tahoma" w:cs="Tahoma"/>
      <w:sz w:val="16"/>
      <w:szCs w:val="16"/>
      <w:lang w:val="en-GB" w:eastAsia="en-GB"/>
    </w:rPr>
  </w:style>
  <w:style w:type="paragraph" w:customStyle="1" w:styleId="tabulka">
    <w:name w:val="tabulka"/>
    <w:basedOn w:val="Norml"/>
    <w:rsid w:val="000B01F2"/>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Schedule1">
    <w:name w:val="Schedule 1"/>
    <w:basedOn w:val="Norml"/>
    <w:rsid w:val="000B01F2"/>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0B01F2"/>
    <w:pPr>
      <w:spacing w:after="0" w:line="240" w:lineRule="auto"/>
    </w:pPr>
    <w:rPr>
      <w:rFonts w:ascii="Calibri" w:eastAsia="Calibri" w:hAnsi="Calibri" w:cs="Times New Roman"/>
    </w:rPr>
  </w:style>
  <w:style w:type="character" w:styleId="Knyvcme">
    <w:name w:val="Book Title"/>
    <w:qFormat/>
    <w:rsid w:val="000B01F2"/>
    <w:rPr>
      <w:b/>
      <w:bCs/>
      <w:smallCaps/>
      <w:spacing w:val="5"/>
    </w:rPr>
  </w:style>
  <w:style w:type="table" w:styleId="Rcsostblzat">
    <w:name w:val="Table Grid"/>
    <w:basedOn w:val="Normltblzat"/>
    <w:uiPriority w:val="39"/>
    <w:rsid w:val="000B01F2"/>
    <w:pPr>
      <w:spacing w:after="0" w:line="240" w:lineRule="auto"/>
    </w:pPr>
    <w:rPr>
      <w:rFonts w:ascii="Times New Roman" w:eastAsia="Times New Roman" w:hAnsi="Times New Roman" w:cs="Times New Roman"/>
      <w:sz w:val="24"/>
      <w:szCs w:val="24"/>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nhideWhenUsed/>
    <w:rsid w:val="000B01F2"/>
    <w:pPr>
      <w:spacing w:after="0" w:line="240" w:lineRule="auto"/>
    </w:pPr>
    <w:rPr>
      <w:rFonts w:ascii="Times New Roman" w:eastAsia="Times New Roman" w:hAnsi="Times New Roman"/>
      <w:szCs w:val="24"/>
      <w:lang w:eastAsia="hu-HU"/>
    </w:rPr>
  </w:style>
  <w:style w:type="paragraph" w:styleId="Vltozat">
    <w:name w:val="Revision"/>
    <w:hidden/>
    <w:uiPriority w:val="99"/>
    <w:semiHidden/>
    <w:rsid w:val="000B01F2"/>
    <w:pPr>
      <w:spacing w:after="0" w:line="240" w:lineRule="auto"/>
    </w:pPr>
    <w:rPr>
      <w:rFonts w:ascii="Calibri" w:eastAsia="Calibri" w:hAnsi="Calibri" w:cs="Times New Roman"/>
    </w:rPr>
  </w:style>
  <w:style w:type="paragraph" w:customStyle="1" w:styleId="Default">
    <w:name w:val="Default"/>
    <w:rsid w:val="000B01F2"/>
    <w:pPr>
      <w:autoSpaceDE w:val="0"/>
      <w:autoSpaceDN w:val="0"/>
      <w:adjustRightInd w:val="0"/>
      <w:spacing w:after="0" w:line="240" w:lineRule="auto"/>
    </w:pPr>
    <w:rPr>
      <w:rFonts w:ascii="Arial" w:eastAsia="Calibri" w:hAnsi="Arial" w:cs="Arial"/>
      <w:color w:val="000000"/>
      <w:sz w:val="24"/>
      <w:szCs w:val="24"/>
    </w:rPr>
  </w:style>
  <w:style w:type="character" w:customStyle="1" w:styleId="Cmsor1Char1">
    <w:name w:val="Címsor 1 Char1"/>
    <w:uiPriority w:val="9"/>
    <w:rsid w:val="000B01F2"/>
    <w:rPr>
      <w:rFonts w:ascii="Cambria" w:eastAsia="Times New Roman" w:hAnsi="Cambria" w:cs="Times New Roman"/>
      <w:b/>
      <w:bCs/>
      <w:color w:val="365F91"/>
      <w:sz w:val="28"/>
      <w:szCs w:val="28"/>
    </w:rPr>
  </w:style>
  <w:style w:type="paragraph" w:styleId="Alcm">
    <w:name w:val="Subtitle"/>
    <w:basedOn w:val="Norml"/>
    <w:next w:val="Norml"/>
    <w:link w:val="AlcmChar"/>
    <w:qFormat/>
    <w:rsid w:val="000B01F2"/>
    <w:pPr>
      <w:numPr>
        <w:ilvl w:val="1"/>
      </w:numPr>
    </w:pPr>
    <w:rPr>
      <w:rFonts w:ascii="Times New Roman" w:eastAsia="Times New Roman" w:hAnsi="Times New Roman"/>
      <w:i/>
      <w:iCs/>
      <w:color w:val="DDDDDD"/>
      <w:spacing w:val="15"/>
      <w:szCs w:val="24"/>
    </w:rPr>
  </w:style>
  <w:style w:type="character" w:customStyle="1" w:styleId="AlcmChar1">
    <w:name w:val="Alcím Char1"/>
    <w:basedOn w:val="Bekezdsalapbettpusa"/>
    <w:uiPriority w:val="11"/>
    <w:rsid w:val="000B01F2"/>
    <w:rPr>
      <w:rFonts w:asciiTheme="majorHAnsi" w:eastAsiaTheme="majorEastAsia" w:hAnsiTheme="majorHAnsi" w:cstheme="majorBidi"/>
      <w:i/>
      <w:iCs/>
      <w:color w:val="4F81BD" w:themeColor="accent1"/>
      <w:spacing w:val="15"/>
      <w:sz w:val="24"/>
      <w:szCs w:val="24"/>
    </w:rPr>
  </w:style>
  <w:style w:type="paragraph" w:styleId="Tartalomjegyzkcmsora">
    <w:name w:val="TOC Heading"/>
    <w:basedOn w:val="Cmsor1"/>
    <w:next w:val="Norml"/>
    <w:uiPriority w:val="39"/>
    <w:unhideWhenUsed/>
    <w:qFormat/>
    <w:rsid w:val="000B01F2"/>
    <w:pPr>
      <w:outlineLvl w:val="9"/>
    </w:pPr>
    <w:rPr>
      <w:rFonts w:ascii="Cambria" w:hAnsi="Cambria"/>
      <w:color w:val="365F91"/>
    </w:rPr>
  </w:style>
  <w:style w:type="numbering" w:customStyle="1" w:styleId="Nemlista2">
    <w:name w:val="Nem lista2"/>
    <w:next w:val="Nemlista"/>
    <w:semiHidden/>
    <w:rsid w:val="000B01F2"/>
  </w:style>
  <w:style w:type="paragraph" w:customStyle="1" w:styleId="Logo">
    <w:name w:val="Logo"/>
    <w:basedOn w:val="Norml"/>
    <w:rsid w:val="000B01F2"/>
    <w:pPr>
      <w:spacing w:after="0" w:line="240" w:lineRule="auto"/>
    </w:pPr>
    <w:rPr>
      <w:rFonts w:ascii="Times New Roman" w:eastAsia="Times New Roman" w:hAnsi="Times New Roman"/>
      <w:szCs w:val="20"/>
      <w:lang w:val="fr-FR" w:eastAsia="en-GB"/>
    </w:rPr>
  </w:style>
  <w:style w:type="paragraph" w:customStyle="1" w:styleId="ZU">
    <w:name w:val="Z_U"/>
    <w:basedOn w:val="Norml"/>
    <w:rsid w:val="000B01F2"/>
    <w:pPr>
      <w:spacing w:after="0" w:line="240" w:lineRule="auto"/>
    </w:pPr>
    <w:rPr>
      <w:rFonts w:ascii="Arial" w:eastAsia="Times New Roman" w:hAnsi="Arial"/>
      <w:b/>
      <w:sz w:val="16"/>
      <w:szCs w:val="20"/>
      <w:lang w:val="fr-FR" w:eastAsia="en-GB"/>
    </w:rPr>
  </w:style>
  <w:style w:type="paragraph" w:customStyle="1" w:styleId="Rub1">
    <w:name w:val="Rub1"/>
    <w:basedOn w:val="Norml"/>
    <w:rsid w:val="000B01F2"/>
    <w:pPr>
      <w:tabs>
        <w:tab w:val="left" w:pos="1276"/>
      </w:tabs>
      <w:spacing w:after="0" w:line="240" w:lineRule="auto"/>
    </w:pPr>
    <w:rPr>
      <w:rFonts w:ascii="Times New Roman" w:eastAsia="Times New Roman" w:hAnsi="Times New Roman"/>
      <w:b/>
      <w:smallCaps/>
      <w:sz w:val="20"/>
      <w:szCs w:val="20"/>
      <w:lang w:val="en-GB" w:eastAsia="en-GB"/>
    </w:rPr>
  </w:style>
  <w:style w:type="paragraph" w:customStyle="1" w:styleId="Rub20">
    <w:name w:val="Rub2"/>
    <w:basedOn w:val="Norml"/>
    <w:next w:val="Norml"/>
    <w:rsid w:val="000B01F2"/>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paragraph" w:customStyle="1" w:styleId="Rub3">
    <w:name w:val="Rub3"/>
    <w:basedOn w:val="Norml"/>
    <w:next w:val="Norml"/>
    <w:rsid w:val="000B01F2"/>
    <w:pPr>
      <w:tabs>
        <w:tab w:val="left" w:pos="709"/>
      </w:tabs>
      <w:spacing w:after="0" w:line="240" w:lineRule="auto"/>
    </w:pPr>
    <w:rPr>
      <w:rFonts w:ascii="Times New Roman" w:eastAsia="Times New Roman" w:hAnsi="Times New Roman"/>
      <w:b/>
      <w:i/>
      <w:sz w:val="20"/>
      <w:szCs w:val="20"/>
      <w:lang w:val="en-GB" w:eastAsia="en-GB"/>
    </w:rPr>
  </w:style>
  <w:style w:type="character" w:customStyle="1" w:styleId="Marker">
    <w:name w:val="Marker"/>
    <w:rsid w:val="000B01F2"/>
    <w:rPr>
      <w:color w:val="0000FF"/>
    </w:rPr>
  </w:style>
  <w:style w:type="numbering" w:customStyle="1" w:styleId="Nemlista3">
    <w:name w:val="Nem lista3"/>
    <w:next w:val="Nemlista"/>
    <w:semiHidden/>
    <w:rsid w:val="000B01F2"/>
  </w:style>
  <w:style w:type="paragraph" w:styleId="TJ3">
    <w:name w:val="toc 3"/>
    <w:basedOn w:val="Norml"/>
    <w:next w:val="Norml"/>
    <w:autoRedefine/>
    <w:uiPriority w:val="39"/>
    <w:unhideWhenUsed/>
    <w:rsid w:val="000B01F2"/>
    <w:pPr>
      <w:spacing w:after="100"/>
      <w:ind w:left="440"/>
    </w:pPr>
  </w:style>
  <w:style w:type="character" w:styleId="Kiemels2">
    <w:name w:val="Strong"/>
    <w:qFormat/>
    <w:rsid w:val="000B01F2"/>
    <w:rPr>
      <w:b/>
      <w:bCs/>
    </w:rPr>
  </w:style>
  <w:style w:type="paragraph" w:customStyle="1" w:styleId="Listaszerbekezds1">
    <w:name w:val="Listaszerű bekezdés1"/>
    <w:basedOn w:val="Norml"/>
    <w:qFormat/>
    <w:rsid w:val="000B01F2"/>
    <w:pPr>
      <w:ind w:left="720"/>
      <w:contextualSpacing/>
    </w:pPr>
    <w:rPr>
      <w:lang w:val="en-US"/>
    </w:rPr>
  </w:style>
  <w:style w:type="paragraph" w:customStyle="1" w:styleId="ColorfulList-Accent11">
    <w:name w:val="Colorful List - Accent 11"/>
    <w:basedOn w:val="Norml"/>
    <w:uiPriority w:val="99"/>
    <w:rsid w:val="000B01F2"/>
    <w:pPr>
      <w:ind w:left="720"/>
    </w:pPr>
    <w:rPr>
      <w:rFonts w:eastAsia="Times New Roman" w:cs="Calibri"/>
      <w:lang w:val="en-US"/>
    </w:rPr>
  </w:style>
  <w:style w:type="character" w:customStyle="1" w:styleId="st1">
    <w:name w:val="st1"/>
    <w:basedOn w:val="Bekezdsalapbettpusa"/>
    <w:rsid w:val="000B01F2"/>
  </w:style>
  <w:style w:type="paragraph" w:styleId="TJ4">
    <w:name w:val="toc 4"/>
    <w:basedOn w:val="Norml"/>
    <w:next w:val="Norml"/>
    <w:autoRedefine/>
    <w:unhideWhenUsed/>
    <w:rsid w:val="000B01F2"/>
    <w:pPr>
      <w:spacing w:after="100"/>
      <w:ind w:left="660"/>
    </w:pPr>
    <w:rPr>
      <w:rFonts w:eastAsia="Times New Roman"/>
      <w:lang w:eastAsia="hu-HU"/>
    </w:rPr>
  </w:style>
  <w:style w:type="paragraph" w:styleId="TJ5">
    <w:name w:val="toc 5"/>
    <w:basedOn w:val="Norml"/>
    <w:next w:val="Norml"/>
    <w:autoRedefine/>
    <w:uiPriority w:val="39"/>
    <w:unhideWhenUsed/>
    <w:rsid w:val="000B01F2"/>
    <w:pPr>
      <w:spacing w:after="100"/>
      <w:ind w:left="880"/>
    </w:pPr>
    <w:rPr>
      <w:rFonts w:eastAsia="Times New Roman"/>
      <w:lang w:eastAsia="hu-HU"/>
    </w:rPr>
  </w:style>
  <w:style w:type="paragraph" w:styleId="TJ6">
    <w:name w:val="toc 6"/>
    <w:basedOn w:val="Norml"/>
    <w:next w:val="Norml"/>
    <w:autoRedefine/>
    <w:uiPriority w:val="39"/>
    <w:unhideWhenUsed/>
    <w:rsid w:val="000B01F2"/>
    <w:pPr>
      <w:spacing w:after="100"/>
      <w:ind w:left="1100"/>
    </w:pPr>
    <w:rPr>
      <w:rFonts w:eastAsia="Times New Roman"/>
      <w:lang w:eastAsia="hu-HU"/>
    </w:rPr>
  </w:style>
  <w:style w:type="paragraph" w:styleId="TJ7">
    <w:name w:val="toc 7"/>
    <w:basedOn w:val="Norml"/>
    <w:next w:val="Norml"/>
    <w:autoRedefine/>
    <w:uiPriority w:val="39"/>
    <w:unhideWhenUsed/>
    <w:rsid w:val="000B01F2"/>
    <w:pPr>
      <w:spacing w:after="100"/>
      <w:ind w:left="1320"/>
    </w:pPr>
    <w:rPr>
      <w:rFonts w:eastAsia="Times New Roman"/>
      <w:lang w:eastAsia="hu-HU"/>
    </w:rPr>
  </w:style>
  <w:style w:type="paragraph" w:styleId="TJ8">
    <w:name w:val="toc 8"/>
    <w:basedOn w:val="Norml"/>
    <w:next w:val="Norml"/>
    <w:autoRedefine/>
    <w:uiPriority w:val="39"/>
    <w:unhideWhenUsed/>
    <w:rsid w:val="000B01F2"/>
    <w:pPr>
      <w:spacing w:after="100"/>
      <w:ind w:left="1540"/>
    </w:pPr>
    <w:rPr>
      <w:rFonts w:eastAsia="Times New Roman"/>
      <w:lang w:eastAsia="hu-HU"/>
    </w:rPr>
  </w:style>
  <w:style w:type="paragraph" w:styleId="TJ9">
    <w:name w:val="toc 9"/>
    <w:basedOn w:val="Norml"/>
    <w:next w:val="Norml"/>
    <w:autoRedefine/>
    <w:uiPriority w:val="39"/>
    <w:unhideWhenUsed/>
    <w:rsid w:val="000B01F2"/>
    <w:pPr>
      <w:spacing w:after="100"/>
      <w:ind w:left="1760"/>
    </w:pPr>
    <w:rPr>
      <w:rFonts w:eastAsia="Times New Roman"/>
      <w:lang w:eastAsia="hu-HU"/>
    </w:rPr>
  </w:style>
  <w:style w:type="numbering" w:customStyle="1" w:styleId="Nemlista4">
    <w:name w:val="Nem lista4"/>
    <w:next w:val="Nemlista"/>
    <w:uiPriority w:val="99"/>
    <w:semiHidden/>
    <w:unhideWhenUsed/>
    <w:rsid w:val="000B01F2"/>
  </w:style>
  <w:style w:type="paragraph" w:customStyle="1" w:styleId="tigrseq">
    <w:name w:val="tigrseq"/>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character" w:customStyle="1" w:styleId="nomark">
    <w:name w:val="nomark"/>
    <w:basedOn w:val="Bekezdsalapbettpusa"/>
    <w:rsid w:val="000B01F2"/>
  </w:style>
  <w:style w:type="character" w:customStyle="1" w:styleId="timark">
    <w:name w:val="timark"/>
    <w:basedOn w:val="Bekezdsalapbettpusa"/>
    <w:rsid w:val="000B01F2"/>
  </w:style>
  <w:style w:type="paragraph" w:customStyle="1" w:styleId="addr">
    <w:name w:val="addr"/>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character" w:styleId="Mrltotthiperhivatkozs">
    <w:name w:val="FollowedHyperlink"/>
    <w:unhideWhenUsed/>
    <w:rsid w:val="000B01F2"/>
    <w:rPr>
      <w:color w:val="800080"/>
      <w:u w:val="single"/>
    </w:rPr>
  </w:style>
  <w:style w:type="paragraph" w:customStyle="1" w:styleId="ft">
    <w:name w:val="ft"/>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paragraph" w:customStyle="1" w:styleId="txurl">
    <w:name w:val="txurl"/>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character" w:customStyle="1" w:styleId="nutscode">
    <w:name w:val="nutscode"/>
    <w:basedOn w:val="Bekezdsalapbettpusa"/>
    <w:rsid w:val="000B01F2"/>
  </w:style>
  <w:style w:type="character" w:customStyle="1" w:styleId="cpvcode">
    <w:name w:val="cpvcode"/>
    <w:basedOn w:val="Bekezdsalapbettpusa"/>
    <w:rsid w:val="000B01F2"/>
  </w:style>
  <w:style w:type="paragraph" w:customStyle="1" w:styleId="txcpv">
    <w:name w:val="txcpv"/>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paragraph" w:customStyle="1" w:styleId="p">
    <w:name w:val="p"/>
    <w:basedOn w:val="Norml"/>
    <w:rsid w:val="000B01F2"/>
    <w:pPr>
      <w:spacing w:before="100" w:beforeAutospacing="1" w:after="100" w:afterAutospacing="1" w:line="240" w:lineRule="auto"/>
    </w:pPr>
    <w:rPr>
      <w:rFonts w:ascii="Times New Roman" w:eastAsia="Times New Roman" w:hAnsi="Times New Roman"/>
      <w:szCs w:val="24"/>
      <w:lang w:eastAsia="hu-HU"/>
    </w:rPr>
  </w:style>
  <w:style w:type="numbering" w:customStyle="1" w:styleId="Nemlista5">
    <w:name w:val="Nem lista5"/>
    <w:next w:val="Nemlista"/>
    <w:uiPriority w:val="99"/>
    <w:semiHidden/>
    <w:unhideWhenUsed/>
    <w:rsid w:val="000B01F2"/>
  </w:style>
  <w:style w:type="character" w:customStyle="1" w:styleId="szoveg01short">
    <w:name w:val="szoveg01short"/>
    <w:basedOn w:val="Bekezdsalapbettpusa"/>
    <w:rsid w:val="000B01F2"/>
  </w:style>
  <w:style w:type="paragraph" w:customStyle="1" w:styleId="standard">
    <w:name w:val="standard"/>
    <w:basedOn w:val="Norml"/>
    <w:rsid w:val="000B01F2"/>
    <w:pPr>
      <w:spacing w:after="0" w:line="240" w:lineRule="auto"/>
    </w:pPr>
    <w:rPr>
      <w:rFonts w:ascii="&amp;#39" w:hAnsi="&amp;#39"/>
      <w:szCs w:val="24"/>
      <w:lang w:eastAsia="hu-HU"/>
    </w:rPr>
  </w:style>
  <w:style w:type="paragraph" w:styleId="Csakszveg">
    <w:name w:val="Plain Text"/>
    <w:basedOn w:val="Norml"/>
    <w:link w:val="CsakszvegChar"/>
    <w:unhideWhenUsed/>
    <w:rsid w:val="000B01F2"/>
    <w:pPr>
      <w:spacing w:after="0" w:line="240" w:lineRule="auto"/>
    </w:pPr>
    <w:rPr>
      <w:rFonts w:ascii="Consolas" w:hAnsi="Consolas"/>
      <w:sz w:val="21"/>
      <w:szCs w:val="21"/>
    </w:rPr>
  </w:style>
  <w:style w:type="character" w:customStyle="1" w:styleId="CsakszvegChar">
    <w:name w:val="Csak szöveg Char"/>
    <w:basedOn w:val="Bekezdsalapbettpusa"/>
    <w:link w:val="Csakszveg"/>
    <w:rsid w:val="000B01F2"/>
    <w:rPr>
      <w:rFonts w:ascii="Consolas" w:eastAsia="Calibri" w:hAnsi="Consolas" w:cs="Times New Roman"/>
      <w:sz w:val="21"/>
      <w:szCs w:val="21"/>
    </w:rPr>
  </w:style>
  <w:style w:type="paragraph" w:customStyle="1" w:styleId="BodyText32">
    <w:name w:val="Body Text 32"/>
    <w:basedOn w:val="Norml"/>
    <w:uiPriority w:val="99"/>
    <w:rsid w:val="000B01F2"/>
    <w:pPr>
      <w:spacing w:after="0" w:line="240" w:lineRule="auto"/>
    </w:pPr>
    <w:rPr>
      <w:rFonts w:ascii="Times New Roman" w:eastAsia="Times New Roman" w:hAnsi="Times New Roman"/>
      <w:szCs w:val="20"/>
      <w:lang w:val="en-GB" w:eastAsia="hu-HU"/>
    </w:rPr>
  </w:style>
  <w:style w:type="paragraph" w:customStyle="1" w:styleId="OlympusText">
    <w:name w:val="OlympusText"/>
    <w:basedOn w:val="Norml"/>
    <w:rsid w:val="000B01F2"/>
    <w:pPr>
      <w:spacing w:after="280" w:line="280" w:lineRule="exact"/>
    </w:pPr>
    <w:rPr>
      <w:rFonts w:ascii="Arial" w:eastAsia="Times New Roman" w:hAnsi="Arial"/>
      <w:sz w:val="22"/>
      <w:szCs w:val="20"/>
      <w:lang w:val="de-DE" w:eastAsia="ja-JP"/>
    </w:rPr>
  </w:style>
  <w:style w:type="character" w:customStyle="1" w:styleId="FontStyle26">
    <w:name w:val="Font Style26"/>
    <w:rsid w:val="000B01F2"/>
    <w:rPr>
      <w:rFonts w:ascii="Times New Roman" w:hAnsi="Times New Roman" w:cs="Times New Roman" w:hint="default"/>
      <w:color w:val="000000"/>
      <w:sz w:val="20"/>
      <w:szCs w:val="20"/>
    </w:rPr>
  </w:style>
  <w:style w:type="character" w:customStyle="1" w:styleId="apple-converted-space">
    <w:name w:val="apple-converted-space"/>
    <w:rsid w:val="000B01F2"/>
  </w:style>
  <w:style w:type="character" w:customStyle="1" w:styleId="ListaszerbekezdsChar">
    <w:name w:val="Listaszerű bekezdés Char"/>
    <w:link w:val="Listaszerbekezds"/>
    <w:uiPriority w:val="34"/>
    <w:rsid w:val="000B01F2"/>
    <w:rPr>
      <w:rFonts w:ascii="Arial" w:eastAsia="Calibri" w:hAnsi="Arial" w:cs="Arial"/>
      <w:b/>
      <w:sz w:val="24"/>
      <w:szCs w:val="24"/>
    </w:rPr>
  </w:style>
  <w:style w:type="character" w:customStyle="1" w:styleId="BodyTextIndentChar1">
    <w:name w:val="Body Text Indent Char1"/>
    <w:rsid w:val="000B01F2"/>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0B01F2"/>
    <w:pPr>
      <w:tabs>
        <w:tab w:val="left" w:pos="1702"/>
      </w:tabs>
      <w:suppressAutoHyphens/>
      <w:spacing w:after="0" w:line="240" w:lineRule="auto"/>
      <w:ind w:left="851" w:hanging="284"/>
      <w:jc w:val="both"/>
    </w:pPr>
    <w:rPr>
      <w:rFonts w:ascii="Times New Roman" w:eastAsia="Times New Roman" w:hAnsi="Times New Roman"/>
      <w:color w:val="000080"/>
      <w:szCs w:val="20"/>
      <w:lang w:eastAsia="ar-SA"/>
    </w:rPr>
  </w:style>
  <w:style w:type="paragraph" w:customStyle="1" w:styleId="BodyTextIndent1">
    <w:name w:val="Body Text Indent1"/>
    <w:basedOn w:val="Szvegtrzs"/>
    <w:rsid w:val="000B01F2"/>
    <w:pPr>
      <w:spacing w:before="80" w:after="220" w:line="220" w:lineRule="atLeast"/>
      <w:ind w:left="1440"/>
      <w:jc w:val="both"/>
    </w:pPr>
    <w:rPr>
      <w:rFonts w:ascii="Garamond" w:hAnsi="Garamond"/>
      <w:sz w:val="20"/>
      <w:szCs w:val="20"/>
      <w:lang w:val="x-none" w:eastAsia="en-US"/>
    </w:rPr>
  </w:style>
  <w:style w:type="paragraph" w:customStyle="1" w:styleId="szveg1al">
    <w:name w:val="szöveg_1_alá"/>
    <w:basedOn w:val="Norml"/>
    <w:rsid w:val="000B01F2"/>
    <w:pPr>
      <w:numPr>
        <w:numId w:val="3"/>
      </w:numPr>
      <w:spacing w:before="60" w:after="60" w:line="320" w:lineRule="atLeast"/>
      <w:jc w:val="both"/>
    </w:pPr>
    <w:rPr>
      <w:rFonts w:ascii="Arial" w:eastAsia="Times New Roman" w:hAnsi="Arial" w:cs="Arial"/>
      <w:szCs w:val="20"/>
      <w:lang w:eastAsia="hu-HU"/>
    </w:rPr>
  </w:style>
  <w:style w:type="paragraph" w:customStyle="1" w:styleId="DefinitionTerm">
    <w:name w:val="Definition Term"/>
    <w:basedOn w:val="Norml"/>
    <w:next w:val="Norml"/>
    <w:rsid w:val="000B01F2"/>
    <w:pPr>
      <w:spacing w:after="0" w:line="240" w:lineRule="auto"/>
      <w:jc w:val="both"/>
    </w:pPr>
    <w:rPr>
      <w:rFonts w:ascii="Times New Roman" w:eastAsia="Times New Roman" w:hAnsi="Times New Roman"/>
      <w:szCs w:val="20"/>
      <w:lang w:eastAsia="hu-HU"/>
    </w:rPr>
  </w:style>
  <w:style w:type="paragraph" w:customStyle="1" w:styleId="aszov">
    <w:name w:val="aszov"/>
    <w:basedOn w:val="Norml"/>
    <w:rsid w:val="000B01F2"/>
    <w:pPr>
      <w:widowControl w:val="0"/>
      <w:tabs>
        <w:tab w:val="num" w:pos="432"/>
        <w:tab w:val="left" w:pos="1701"/>
      </w:tabs>
      <w:spacing w:after="0" w:line="240" w:lineRule="auto"/>
      <w:ind w:left="432" w:hanging="432"/>
      <w:jc w:val="both"/>
    </w:pPr>
    <w:rPr>
      <w:rFonts w:ascii="H-Gourmand" w:eastAsia="Times New Roman" w:hAnsi="H-Gourmand"/>
      <w:b/>
      <w:szCs w:val="20"/>
      <w:lang w:eastAsia="hu-HU"/>
    </w:rPr>
  </w:style>
  <w:style w:type="paragraph" w:styleId="Felsorols3">
    <w:name w:val="List Bullet 3"/>
    <w:basedOn w:val="Norml"/>
    <w:autoRedefine/>
    <w:rsid w:val="000B01F2"/>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styleId="Trgymutat1">
    <w:name w:val="index 1"/>
    <w:basedOn w:val="Norml"/>
    <w:next w:val="Norml"/>
    <w:autoRedefine/>
    <w:semiHidden/>
    <w:rsid w:val="000B01F2"/>
    <w:pPr>
      <w:spacing w:after="0" w:line="240" w:lineRule="auto"/>
      <w:ind w:left="240" w:hanging="240"/>
      <w:jc w:val="right"/>
    </w:pPr>
    <w:rPr>
      <w:rFonts w:ascii="Times New Roman" w:eastAsia="Times New Roman" w:hAnsi="Times New Roman"/>
      <w:szCs w:val="24"/>
      <w:lang w:eastAsia="hu-HU"/>
    </w:rPr>
  </w:style>
  <w:style w:type="character" w:styleId="Sorszma">
    <w:name w:val="line number"/>
    <w:uiPriority w:val="99"/>
    <w:rsid w:val="000B01F2"/>
    <w:rPr>
      <w:rFonts w:cs="Times New Roman"/>
    </w:rPr>
  </w:style>
  <w:style w:type="paragraph" w:customStyle="1" w:styleId="Feladat">
    <w:name w:val="Feladat"/>
    <w:basedOn w:val="Norml"/>
    <w:uiPriority w:val="99"/>
    <w:rsid w:val="000B01F2"/>
    <w:pPr>
      <w:tabs>
        <w:tab w:val="num" w:pos="360"/>
      </w:tabs>
      <w:spacing w:before="60" w:after="60" w:line="240" w:lineRule="auto"/>
      <w:ind w:left="283" w:hanging="283"/>
      <w:jc w:val="both"/>
    </w:pPr>
    <w:rPr>
      <w:rFonts w:ascii="Arial" w:eastAsia="Times New Roman" w:hAnsi="Arial"/>
      <w:szCs w:val="20"/>
      <w:lang w:eastAsia="hu-HU"/>
    </w:rPr>
  </w:style>
  <w:style w:type="paragraph" w:customStyle="1" w:styleId="Stlus2">
    <w:name w:val="Stílus2"/>
    <w:basedOn w:val="Norml"/>
    <w:autoRedefine/>
    <w:rsid w:val="000B01F2"/>
    <w:pPr>
      <w:spacing w:after="0" w:line="240" w:lineRule="auto"/>
    </w:pPr>
    <w:rPr>
      <w:rFonts w:ascii="Arial" w:eastAsia="Times New Roman" w:hAnsi="Arial"/>
      <w:szCs w:val="24"/>
      <w:lang w:eastAsia="hu-HU"/>
    </w:rPr>
  </w:style>
  <w:style w:type="paragraph" w:customStyle="1" w:styleId="szveg">
    <w:name w:val="szöveg"/>
    <w:basedOn w:val="Norml"/>
    <w:rsid w:val="000B01F2"/>
    <w:pPr>
      <w:spacing w:before="240" w:after="0" w:line="360" w:lineRule="atLeast"/>
      <w:jc w:val="both"/>
    </w:pPr>
    <w:rPr>
      <w:rFonts w:ascii="Arial" w:eastAsia="Times New Roman" w:hAnsi="Arial"/>
      <w:szCs w:val="20"/>
      <w:lang w:val="en-US" w:eastAsia="hu-HU"/>
    </w:rPr>
  </w:style>
  <w:style w:type="character" w:customStyle="1" w:styleId="CommentTextChar1">
    <w:name w:val="Comment Text Char1"/>
    <w:basedOn w:val="Bekezdsalapbettpusa"/>
    <w:uiPriority w:val="99"/>
    <w:rsid w:val="000B01F2"/>
    <w:rPr>
      <w:rFonts w:ascii="Times New Roman" w:eastAsia="Times New Roman" w:hAnsi="Times New Roman" w:cs="Times New Roman"/>
      <w:sz w:val="20"/>
      <w:szCs w:val="20"/>
      <w:lang w:eastAsia="hu-HU"/>
    </w:rPr>
  </w:style>
  <w:style w:type="paragraph" w:styleId="Felsorols">
    <w:name w:val="List Bullet"/>
    <w:basedOn w:val="Norml"/>
    <w:rsid w:val="000B01F2"/>
    <w:pPr>
      <w:numPr>
        <w:numId w:val="5"/>
      </w:numPr>
      <w:spacing w:after="0" w:line="240" w:lineRule="auto"/>
    </w:pPr>
    <w:rPr>
      <w:rFonts w:ascii="Times New Roman" w:eastAsia="Times New Roman" w:hAnsi="Times New Roman"/>
      <w:szCs w:val="24"/>
      <w:lang w:eastAsia="hu-HU"/>
    </w:rPr>
  </w:style>
  <w:style w:type="paragraph" w:styleId="Lista">
    <w:name w:val="List"/>
    <w:basedOn w:val="Norml"/>
    <w:uiPriority w:val="99"/>
    <w:rsid w:val="000B01F2"/>
    <w:pPr>
      <w:spacing w:line="288" w:lineRule="auto"/>
      <w:ind w:left="283" w:hanging="283"/>
      <w:jc w:val="both"/>
    </w:pPr>
    <w:rPr>
      <w:rFonts w:ascii="Times New Roman" w:eastAsia="Times New Roman" w:hAnsi="Times New Roman"/>
      <w:szCs w:val="20"/>
      <w:lang w:eastAsia="hu-HU"/>
    </w:rPr>
  </w:style>
  <w:style w:type="paragraph" w:customStyle="1" w:styleId="Sgfelsorols">
    <w:name w:val="Súgó felsorolás"/>
    <w:basedOn w:val="Norml"/>
    <w:rsid w:val="000B01F2"/>
    <w:pPr>
      <w:widowControl w:val="0"/>
      <w:numPr>
        <w:numId w:val="6"/>
      </w:numPr>
      <w:tabs>
        <w:tab w:val="clear" w:pos="926"/>
        <w:tab w:val="num" w:pos="1069"/>
      </w:tabs>
      <w:spacing w:after="0" w:line="240" w:lineRule="auto"/>
      <w:ind w:left="1049" w:hanging="340"/>
    </w:pPr>
    <w:rPr>
      <w:rFonts w:ascii="Arial" w:eastAsia="Times New Roman" w:hAnsi="Arial"/>
      <w:sz w:val="22"/>
      <w:szCs w:val="20"/>
      <w:lang w:eastAsia="hu-HU"/>
    </w:rPr>
  </w:style>
  <w:style w:type="paragraph" w:customStyle="1" w:styleId="xl30">
    <w:name w:val="xl30"/>
    <w:basedOn w:val="Norml"/>
    <w:rsid w:val="000B01F2"/>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Cs w:val="24"/>
      <w:lang w:eastAsia="hu-HU"/>
    </w:rPr>
  </w:style>
  <w:style w:type="paragraph" w:customStyle="1" w:styleId="mell">
    <w:name w:val="mell"/>
    <w:basedOn w:val="Norml"/>
    <w:rsid w:val="000B01F2"/>
    <w:pPr>
      <w:spacing w:before="240" w:after="0" w:line="240" w:lineRule="auto"/>
    </w:pPr>
    <w:rPr>
      <w:rFonts w:ascii="Arial" w:eastAsia="Times New Roman" w:hAnsi="Arial"/>
      <w:sz w:val="20"/>
      <w:szCs w:val="20"/>
    </w:rPr>
  </w:style>
  <w:style w:type="character" w:customStyle="1" w:styleId="Hypertext">
    <w:name w:val="Hypertext"/>
    <w:rsid w:val="000B01F2"/>
    <w:rPr>
      <w:color w:val="0000FF"/>
      <w:u w:val="single"/>
    </w:rPr>
  </w:style>
  <w:style w:type="paragraph" w:styleId="Dtum">
    <w:name w:val="Date"/>
    <w:basedOn w:val="Norml"/>
    <w:next w:val="Norml"/>
    <w:link w:val="DtumChar"/>
    <w:rsid w:val="000B01F2"/>
    <w:pPr>
      <w:spacing w:after="0" w:line="240" w:lineRule="auto"/>
    </w:pPr>
    <w:rPr>
      <w:rFonts w:ascii="Times New Roman" w:eastAsia="Times New Roman" w:hAnsi="Times New Roman"/>
      <w:szCs w:val="24"/>
      <w:lang w:eastAsia="hu-HU"/>
    </w:rPr>
  </w:style>
  <w:style w:type="character" w:customStyle="1" w:styleId="DtumChar">
    <w:name w:val="Dátum Char"/>
    <w:basedOn w:val="Bekezdsalapbettpusa"/>
    <w:link w:val="Dtum"/>
    <w:rsid w:val="000B01F2"/>
    <w:rPr>
      <w:rFonts w:ascii="Times New Roman" w:eastAsia="Times New Roman" w:hAnsi="Times New Roman" w:cs="Times New Roman"/>
      <w:sz w:val="24"/>
      <w:szCs w:val="24"/>
      <w:lang w:eastAsia="hu-HU"/>
    </w:rPr>
  </w:style>
  <w:style w:type="character" w:styleId="Vgjegyzet-hivatkozs">
    <w:name w:val="endnote reference"/>
    <w:semiHidden/>
    <w:rsid w:val="000B01F2"/>
    <w:rPr>
      <w:rFonts w:cs="Times New Roman"/>
      <w:vertAlign w:val="superscript"/>
    </w:rPr>
  </w:style>
  <w:style w:type="paragraph" w:customStyle="1" w:styleId="BodyText21">
    <w:name w:val="Body Text 21"/>
    <w:basedOn w:val="Norml"/>
    <w:rsid w:val="000B01F2"/>
    <w:pPr>
      <w:widowControl w:val="0"/>
      <w:spacing w:after="0" w:line="240" w:lineRule="auto"/>
      <w:jc w:val="center"/>
    </w:pPr>
    <w:rPr>
      <w:rFonts w:ascii="Times New Roman" w:eastAsia="Times New Roman" w:hAnsi="Times New Roman"/>
      <w:b/>
      <w:smallCaps/>
      <w:szCs w:val="20"/>
      <w:lang w:eastAsia="hu-HU"/>
    </w:rPr>
  </w:style>
  <w:style w:type="paragraph" w:styleId="Trgymutatcm">
    <w:name w:val="index heading"/>
    <w:basedOn w:val="Norml"/>
    <w:next w:val="Trgymutat1"/>
    <w:uiPriority w:val="99"/>
    <w:semiHidden/>
    <w:rsid w:val="000B01F2"/>
    <w:pPr>
      <w:spacing w:before="240" w:after="0" w:line="240" w:lineRule="auto"/>
      <w:ind w:left="851"/>
      <w:jc w:val="both"/>
    </w:pPr>
    <w:rPr>
      <w:rFonts w:ascii="Times New Roman" w:eastAsia="Times New Roman" w:hAnsi="Times New Roman"/>
      <w:szCs w:val="20"/>
      <w:lang w:eastAsia="hu-HU"/>
    </w:rPr>
  </w:style>
  <w:style w:type="paragraph" w:customStyle="1" w:styleId="TableHead">
    <w:name w:val="Table Head"/>
    <w:basedOn w:val="TableText"/>
    <w:rsid w:val="000B01F2"/>
    <w:pPr>
      <w:keepNext/>
    </w:pPr>
    <w:rPr>
      <w:rFonts w:ascii="Verdana" w:hAnsi="Verdana"/>
      <w:b/>
      <w:smallCaps/>
      <w:color w:val="CC3300"/>
      <w:sz w:val="20"/>
      <w:szCs w:val="24"/>
    </w:rPr>
  </w:style>
  <w:style w:type="paragraph" w:customStyle="1" w:styleId="TableText">
    <w:name w:val="Table Text"/>
    <w:basedOn w:val="Norml"/>
    <w:rsid w:val="000B01F2"/>
    <w:pPr>
      <w:spacing w:before="60" w:after="60" w:line="240" w:lineRule="atLeast"/>
    </w:pPr>
    <w:rPr>
      <w:rFonts w:ascii="Arial Narrow" w:eastAsia="Times New Roman" w:hAnsi="Arial Narrow"/>
      <w:sz w:val="18"/>
      <w:szCs w:val="20"/>
    </w:rPr>
  </w:style>
  <w:style w:type="paragraph" w:styleId="Szmozottlista4">
    <w:name w:val="List Number 4"/>
    <w:basedOn w:val="Norml"/>
    <w:rsid w:val="000B01F2"/>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0B01F2"/>
    <w:pPr>
      <w:numPr>
        <w:numId w:val="7"/>
      </w:numPr>
      <w:ind w:left="0" w:firstLine="0"/>
    </w:pPr>
    <w:rPr>
      <w:lang w:val="en-US"/>
    </w:rPr>
  </w:style>
  <w:style w:type="paragraph" w:styleId="Dokumentumtrkp">
    <w:name w:val="Document Map"/>
    <w:basedOn w:val="Norml"/>
    <w:link w:val="DokumentumtrkpChar"/>
    <w:semiHidden/>
    <w:rsid w:val="000B01F2"/>
    <w:pPr>
      <w:shd w:val="clear" w:color="auto" w:fill="000080"/>
      <w:spacing w:after="0" w:line="240" w:lineRule="auto"/>
    </w:pPr>
    <w:rPr>
      <w:rFonts w:ascii="Times New Roman" w:eastAsia="Times New Roman" w:hAnsi="Times New Roman"/>
      <w:sz w:val="2"/>
      <w:szCs w:val="20"/>
      <w:lang w:eastAsia="hu-HU"/>
    </w:rPr>
  </w:style>
  <w:style w:type="character" w:customStyle="1" w:styleId="DokumentumtrkpChar">
    <w:name w:val="Dokumentumtérkép Char"/>
    <w:basedOn w:val="Bekezdsalapbettpusa"/>
    <w:link w:val="Dokumentumtrkp"/>
    <w:semiHidden/>
    <w:rsid w:val="000B01F2"/>
    <w:rPr>
      <w:rFonts w:ascii="Times New Roman" w:eastAsia="Times New Roman" w:hAnsi="Times New Roman" w:cs="Times New Roman"/>
      <w:sz w:val="2"/>
      <w:szCs w:val="20"/>
      <w:shd w:val="clear" w:color="auto" w:fill="000080"/>
      <w:lang w:eastAsia="hu-HU"/>
    </w:rPr>
  </w:style>
  <w:style w:type="paragraph" w:customStyle="1" w:styleId="Felsor1">
    <w:name w:val="Felsor 1"/>
    <w:basedOn w:val="Norml"/>
    <w:rsid w:val="000B01F2"/>
    <w:pPr>
      <w:numPr>
        <w:numId w:val="8"/>
      </w:numPr>
      <w:tabs>
        <w:tab w:val="clear" w:pos="360"/>
      </w:tabs>
      <w:spacing w:after="0" w:line="240" w:lineRule="auto"/>
      <w:ind w:left="0" w:firstLine="0"/>
      <w:jc w:val="both"/>
    </w:pPr>
    <w:rPr>
      <w:rFonts w:ascii="Arial" w:eastAsia="Times New Roman" w:hAnsi="Arial"/>
      <w:color w:val="000000"/>
      <w:sz w:val="22"/>
      <w:szCs w:val="20"/>
      <w:lang w:eastAsia="hu-HU"/>
    </w:rPr>
  </w:style>
  <w:style w:type="paragraph" w:customStyle="1" w:styleId="listaszmozott">
    <w:name w:val="lista_számozott"/>
    <w:basedOn w:val="Norml"/>
    <w:rsid w:val="000B01F2"/>
    <w:pPr>
      <w:spacing w:before="60" w:after="0" w:line="240" w:lineRule="auto"/>
      <w:jc w:val="both"/>
    </w:pPr>
    <w:rPr>
      <w:rFonts w:ascii="Arial" w:eastAsia="Times New Roman" w:hAnsi="Arial"/>
      <w:szCs w:val="20"/>
      <w:lang w:eastAsia="hu-HU"/>
    </w:rPr>
  </w:style>
  <w:style w:type="paragraph" w:customStyle="1" w:styleId="Felsorols-3-1">
    <w:name w:val="Felsorolás - 3-1"/>
    <w:basedOn w:val="Norml"/>
    <w:rsid w:val="000B01F2"/>
    <w:pPr>
      <w:tabs>
        <w:tab w:val="num" w:pos="717"/>
      </w:tabs>
      <w:spacing w:after="0" w:line="240" w:lineRule="auto"/>
      <w:ind w:left="357" w:hanging="357"/>
      <w:jc w:val="both"/>
    </w:pPr>
    <w:rPr>
      <w:rFonts w:ascii="Arial" w:eastAsia="Times New Roman" w:hAnsi="Arial"/>
      <w:szCs w:val="24"/>
      <w:lang w:eastAsia="hu-HU"/>
    </w:rPr>
  </w:style>
  <w:style w:type="paragraph" w:customStyle="1" w:styleId="Felsorols-3-2">
    <w:name w:val="Felsorolás - 3-2"/>
    <w:basedOn w:val="Felsorols-3-1"/>
    <w:rsid w:val="000B01F2"/>
    <w:pPr>
      <w:ind w:left="717" w:hanging="360"/>
    </w:pPr>
  </w:style>
  <w:style w:type="paragraph" w:styleId="Szmozottlista">
    <w:name w:val="List Number"/>
    <w:basedOn w:val="Norml"/>
    <w:rsid w:val="000B01F2"/>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0B01F2"/>
    <w:pPr>
      <w:pageBreakBefore/>
      <w:tabs>
        <w:tab w:val="num" w:pos="360"/>
      </w:tabs>
      <w:spacing w:before="360" w:after="600" w:line="240" w:lineRule="auto"/>
      <w:ind w:left="360" w:hanging="360"/>
    </w:pPr>
    <w:rPr>
      <w:rFonts w:ascii="Cambria" w:hAnsi="Cambria" w:cs="Times New Roman"/>
      <w:smallCaps w:val="0"/>
      <w:color w:val="auto"/>
      <w:kern w:val="32"/>
      <w:szCs w:val="32"/>
    </w:rPr>
  </w:style>
  <w:style w:type="paragraph" w:customStyle="1" w:styleId="Appendix2">
    <w:name w:val="Appendix 2"/>
    <w:basedOn w:val="Cmsor1"/>
    <w:next w:val="Szvegtrzs"/>
    <w:rsid w:val="000B01F2"/>
    <w:pPr>
      <w:keepLines w:val="0"/>
      <w:pBdr>
        <w:bottom w:val="single" w:sz="12" w:space="1" w:color="999999"/>
      </w:pBdr>
      <w:tabs>
        <w:tab w:val="num" w:pos="1080"/>
      </w:tabs>
      <w:spacing w:before="360" w:after="120" w:line="240" w:lineRule="auto"/>
      <w:ind w:left="1080" w:hanging="360"/>
      <w:jc w:val="left"/>
      <w:outlineLvl w:val="1"/>
    </w:pPr>
    <w:rPr>
      <w:rFonts w:ascii="Cambria" w:hAnsi="Cambria" w:cs="Times New Roman"/>
      <w:smallCaps w:val="0"/>
      <w:color w:val="auto"/>
      <w:kern w:val="32"/>
      <w:szCs w:val="32"/>
    </w:rPr>
  </w:style>
  <w:style w:type="paragraph" w:customStyle="1" w:styleId="Appendix3">
    <w:name w:val="Appendix 3"/>
    <w:basedOn w:val="Cmsor2"/>
    <w:next w:val="Szvegtrzs"/>
    <w:rsid w:val="000B01F2"/>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val="0"/>
      <w:i/>
      <w:iCs w:val="0"/>
      <w:spacing w:val="0"/>
      <w:sz w:val="28"/>
      <w:szCs w:val="28"/>
      <w:u w:color="000000"/>
      <w:lang w:eastAsia="en-US"/>
    </w:rPr>
  </w:style>
  <w:style w:type="paragraph" w:customStyle="1" w:styleId="szveg1">
    <w:name w:val="szöveg1"/>
    <w:basedOn w:val="Norml"/>
    <w:autoRedefine/>
    <w:rsid w:val="000B01F2"/>
    <w:pPr>
      <w:spacing w:after="0" w:line="240" w:lineRule="auto"/>
      <w:jc w:val="right"/>
    </w:pPr>
    <w:rPr>
      <w:rFonts w:ascii="Times New Roman" w:eastAsia="Times New Roman" w:hAnsi="Times New Roman"/>
      <w:b/>
      <w:szCs w:val="20"/>
      <w:lang w:eastAsia="hu-HU"/>
    </w:rPr>
  </w:style>
  <w:style w:type="paragraph" w:customStyle="1" w:styleId="Egybe">
    <w:name w:val="Egybe"/>
    <w:basedOn w:val="Norml"/>
    <w:rsid w:val="000B01F2"/>
    <w:pPr>
      <w:keepNext/>
      <w:widowControl w:val="0"/>
      <w:spacing w:before="60" w:after="60" w:line="300" w:lineRule="exact"/>
      <w:ind w:left="709"/>
      <w:jc w:val="both"/>
    </w:pPr>
    <w:rPr>
      <w:rFonts w:ascii="Arial" w:eastAsia="Times New Roman" w:hAnsi="Arial"/>
      <w:i/>
      <w:szCs w:val="20"/>
      <w:lang w:val="en-US" w:eastAsia="hu-HU"/>
    </w:rPr>
  </w:style>
  <w:style w:type="paragraph" w:styleId="Kpalrs">
    <w:name w:val="caption"/>
    <w:basedOn w:val="Norml"/>
    <w:next w:val="Norml"/>
    <w:qFormat/>
    <w:rsid w:val="000B01F2"/>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0B01F2"/>
    <w:pPr>
      <w:tabs>
        <w:tab w:val="left" w:pos="397"/>
        <w:tab w:val="left" w:pos="794"/>
        <w:tab w:val="left" w:pos="1191"/>
      </w:tabs>
      <w:spacing w:after="0" w:line="240" w:lineRule="auto"/>
      <w:jc w:val="both"/>
    </w:pPr>
    <w:rPr>
      <w:rFonts w:ascii="Times New Roman" w:eastAsia="Times New Roman" w:hAnsi="Times New Roman"/>
      <w:szCs w:val="20"/>
      <w:lang w:eastAsia="hu-HU"/>
    </w:rPr>
  </w:style>
  <w:style w:type="paragraph" w:customStyle="1" w:styleId="Felsorols-1-1">
    <w:name w:val="Felsorolás - 1-1"/>
    <w:basedOn w:val="Norml"/>
    <w:rsid w:val="000B01F2"/>
    <w:pPr>
      <w:tabs>
        <w:tab w:val="num" w:pos="375"/>
      </w:tabs>
      <w:spacing w:after="0" w:line="240" w:lineRule="auto"/>
      <w:ind w:left="357" w:hanging="357"/>
      <w:jc w:val="both"/>
    </w:pPr>
    <w:rPr>
      <w:rFonts w:ascii="Arial" w:eastAsia="Times New Roman" w:hAnsi="Arial"/>
      <w:szCs w:val="24"/>
      <w:lang w:eastAsia="hu-HU"/>
    </w:rPr>
  </w:style>
  <w:style w:type="paragraph" w:customStyle="1" w:styleId="Felsorols-3-3">
    <w:name w:val="Felsorolás - 3-3"/>
    <w:basedOn w:val="Felsorols-3-2"/>
    <w:rsid w:val="000B01F2"/>
    <w:pPr>
      <w:tabs>
        <w:tab w:val="clear" w:pos="717"/>
        <w:tab w:val="num" w:pos="375"/>
      </w:tabs>
      <w:ind w:left="1077" w:hanging="357"/>
    </w:pPr>
  </w:style>
  <w:style w:type="paragraph" w:customStyle="1" w:styleId="Felsorols-0-1">
    <w:name w:val="Felsorolás - 0-1"/>
    <w:basedOn w:val="Norml"/>
    <w:rsid w:val="000B01F2"/>
    <w:pPr>
      <w:tabs>
        <w:tab w:val="num" w:pos="360"/>
      </w:tabs>
      <w:spacing w:after="0" w:line="240" w:lineRule="auto"/>
      <w:ind w:left="360" w:hanging="360"/>
      <w:jc w:val="both"/>
    </w:pPr>
    <w:rPr>
      <w:rFonts w:ascii="Arial" w:eastAsia="Times New Roman" w:hAnsi="Arial"/>
      <w:szCs w:val="24"/>
      <w:lang w:eastAsia="hu-HU"/>
    </w:rPr>
  </w:style>
  <w:style w:type="paragraph" w:customStyle="1" w:styleId="szerzds">
    <w:name w:val="szerződés"/>
    <w:basedOn w:val="Norml"/>
    <w:rsid w:val="000B01F2"/>
    <w:pPr>
      <w:spacing w:after="0" w:line="240" w:lineRule="auto"/>
    </w:pPr>
    <w:rPr>
      <w:rFonts w:ascii="Tahoma" w:eastAsia="Times New Roman" w:hAnsi="Tahoma"/>
      <w:szCs w:val="20"/>
      <w:lang w:val="en-US" w:eastAsia="hu-HU"/>
    </w:rPr>
  </w:style>
  <w:style w:type="paragraph" w:customStyle="1" w:styleId="modszerszoveg">
    <w:name w:val="modszer_szoveg"/>
    <w:basedOn w:val="Norml"/>
    <w:rsid w:val="000B01F2"/>
    <w:pPr>
      <w:spacing w:before="240" w:after="0" w:line="240" w:lineRule="auto"/>
      <w:ind w:left="720"/>
      <w:jc w:val="both"/>
    </w:pPr>
    <w:rPr>
      <w:rFonts w:ascii="Bookman Old Style" w:eastAsia="Times New Roman" w:hAnsi="Bookman Old Style"/>
      <w:sz w:val="22"/>
      <w:lang w:eastAsia="hu-HU"/>
    </w:rPr>
  </w:style>
  <w:style w:type="paragraph" w:customStyle="1" w:styleId="MyBehz1">
    <w:name w:val="MyBehúz1"/>
    <w:basedOn w:val="Norml"/>
    <w:rsid w:val="000B01F2"/>
    <w:pPr>
      <w:widowControl w:val="0"/>
      <w:tabs>
        <w:tab w:val="left" w:pos="709"/>
      </w:tabs>
      <w:spacing w:after="0" w:line="240" w:lineRule="auto"/>
      <w:ind w:left="709"/>
      <w:jc w:val="both"/>
    </w:pPr>
    <w:rPr>
      <w:rFonts w:ascii="CG Times" w:eastAsia="Times New Roman" w:hAnsi="CG Times"/>
      <w:sz w:val="22"/>
      <w:szCs w:val="20"/>
      <w:lang w:eastAsia="hu-HU"/>
    </w:rPr>
  </w:style>
  <w:style w:type="paragraph" w:customStyle="1" w:styleId="MyCm1">
    <w:name w:val="MyCím1"/>
    <w:basedOn w:val="Norml"/>
    <w:rsid w:val="000B01F2"/>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0B01F2"/>
    <w:pPr>
      <w:spacing w:before="120" w:after="0" w:line="240" w:lineRule="atLeast"/>
      <w:ind w:left="993" w:hanging="284"/>
      <w:jc w:val="both"/>
    </w:pPr>
    <w:rPr>
      <w:rFonts w:ascii="Times New Roman" w:eastAsia="Times New Roman" w:hAnsi="Times New Roman"/>
      <w:sz w:val="22"/>
      <w:szCs w:val="20"/>
      <w:lang w:eastAsia="hu-HU"/>
    </w:rPr>
  </w:style>
  <w:style w:type="paragraph" w:customStyle="1" w:styleId="MyPontokszveg1">
    <w:name w:val="My Pontok szöveg1"/>
    <w:basedOn w:val="Norml"/>
    <w:rsid w:val="000B01F2"/>
    <w:pPr>
      <w:spacing w:before="120" w:after="0" w:line="240" w:lineRule="atLeast"/>
      <w:ind w:left="993"/>
      <w:jc w:val="both"/>
    </w:pPr>
    <w:rPr>
      <w:rFonts w:ascii="Times New Roman" w:eastAsia="Times New Roman" w:hAnsi="Times New Roman"/>
      <w:sz w:val="22"/>
      <w:szCs w:val="20"/>
      <w:lang w:eastAsia="hu-HU"/>
    </w:rPr>
  </w:style>
  <w:style w:type="paragraph" w:customStyle="1" w:styleId="MyAlcm1">
    <w:name w:val="MyAlcím1"/>
    <w:basedOn w:val="Norml"/>
    <w:rsid w:val="000B01F2"/>
    <w:pPr>
      <w:widowControl w:val="0"/>
      <w:tabs>
        <w:tab w:val="left" w:pos="709"/>
      </w:tabs>
      <w:spacing w:after="0" w:line="240" w:lineRule="auto"/>
      <w:ind w:left="709" w:hanging="709"/>
      <w:jc w:val="both"/>
    </w:pPr>
    <w:rPr>
      <w:rFonts w:ascii="CG Times" w:eastAsia="Times New Roman" w:hAnsi="CG Times"/>
      <w:sz w:val="22"/>
      <w:szCs w:val="20"/>
      <w:lang w:eastAsia="hu-HU"/>
    </w:rPr>
  </w:style>
  <w:style w:type="paragraph" w:customStyle="1" w:styleId="MyBetuz1">
    <w:name w:val="MyBetuz1"/>
    <w:basedOn w:val="Norml"/>
    <w:rsid w:val="000B01F2"/>
    <w:pPr>
      <w:widowControl w:val="0"/>
      <w:spacing w:before="60" w:after="0" w:line="240" w:lineRule="auto"/>
      <w:ind w:left="1134" w:hanging="425"/>
      <w:jc w:val="both"/>
    </w:pPr>
    <w:rPr>
      <w:rFonts w:ascii="Times New Roman" w:eastAsia="Times New Roman" w:hAnsi="Times New Roman"/>
      <w:color w:val="000000"/>
      <w:sz w:val="22"/>
      <w:szCs w:val="20"/>
      <w:lang w:eastAsia="hu-HU"/>
    </w:rPr>
  </w:style>
  <w:style w:type="paragraph" w:customStyle="1" w:styleId="MyPontok2">
    <w:name w:val="MyPontok2"/>
    <w:basedOn w:val="MyPontok1"/>
    <w:rsid w:val="000B01F2"/>
    <w:pPr>
      <w:tabs>
        <w:tab w:val="num" w:pos="465"/>
      </w:tabs>
      <w:ind w:left="1418"/>
    </w:pPr>
  </w:style>
  <w:style w:type="paragraph" w:customStyle="1" w:styleId="1Paragraph">
    <w:name w:val="1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0B01F2"/>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0B01F2"/>
    <w:rPr>
      <w:lang w:val="en-AU"/>
    </w:rPr>
  </w:style>
  <w:style w:type="paragraph" w:styleId="Szvegblokk">
    <w:name w:val="Block Text"/>
    <w:basedOn w:val="Norml"/>
    <w:rsid w:val="000B01F2"/>
    <w:pPr>
      <w:tabs>
        <w:tab w:val="left" w:pos="360"/>
        <w:tab w:val="left" w:pos="720"/>
      </w:tabs>
      <w:spacing w:after="0" w:line="240" w:lineRule="auto"/>
      <w:ind w:left="720" w:right="72" w:hanging="720"/>
      <w:jc w:val="both"/>
      <w:outlineLvl w:val="0"/>
    </w:pPr>
    <w:rPr>
      <w:rFonts w:ascii="Arial Narrow" w:eastAsia="Times New Roman" w:hAnsi="Arial Narrow"/>
      <w:bCs/>
      <w:szCs w:val="24"/>
      <w:lang w:eastAsia="hu-HU"/>
    </w:rPr>
  </w:style>
  <w:style w:type="paragraph" w:styleId="Szmozottlista3">
    <w:name w:val="List Number 3"/>
    <w:basedOn w:val="Norml"/>
    <w:rsid w:val="000B01F2"/>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0B01F2"/>
    <w:pPr>
      <w:overflowPunct w:val="0"/>
      <w:autoSpaceDE w:val="0"/>
      <w:autoSpaceDN w:val="0"/>
      <w:spacing w:before="60" w:after="60" w:line="240" w:lineRule="auto"/>
      <w:jc w:val="both"/>
    </w:pPr>
    <w:rPr>
      <w:rFonts w:ascii="Arial" w:eastAsia="Times New Roman" w:hAnsi="Arial" w:cs="Arial"/>
      <w:color w:val="0000FF"/>
      <w:szCs w:val="24"/>
      <w:lang w:eastAsia="hu-HU"/>
    </w:rPr>
  </w:style>
  <w:style w:type="paragraph" w:customStyle="1" w:styleId="lfejfekv">
    <w:name w:val="Élőfejfekvő"/>
    <w:basedOn w:val="lfej"/>
    <w:rsid w:val="000B01F2"/>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character" w:customStyle="1" w:styleId="a">
    <w:name w:val="."/>
    <w:semiHidden/>
    <w:rsid w:val="000B01F2"/>
    <w:rPr>
      <w:rFonts w:ascii="Arial" w:hAnsi="Arial"/>
      <w:color w:val="auto"/>
      <w:sz w:val="20"/>
    </w:rPr>
  </w:style>
  <w:style w:type="paragraph" w:customStyle="1" w:styleId="Body-Normal">
    <w:name w:val="Body - Normal"/>
    <w:basedOn w:val="Norml"/>
    <w:link w:val="Body-NormalChar"/>
    <w:rsid w:val="000B01F2"/>
    <w:pPr>
      <w:spacing w:before="60" w:after="60" w:line="280" w:lineRule="atLeast"/>
      <w:jc w:val="both"/>
    </w:pPr>
    <w:rPr>
      <w:rFonts w:ascii="Palatino Linotype" w:eastAsia="Times New Roman" w:hAnsi="Palatino Linotype"/>
      <w:szCs w:val="20"/>
    </w:rPr>
  </w:style>
  <w:style w:type="character" w:customStyle="1" w:styleId="Body-NormalChar">
    <w:name w:val="Body - Normal Char"/>
    <w:link w:val="Body-Normal"/>
    <w:locked/>
    <w:rsid w:val="000B01F2"/>
    <w:rPr>
      <w:rFonts w:ascii="Palatino Linotype" w:eastAsia="Times New Roman" w:hAnsi="Palatino Linotype" w:cs="Times New Roman"/>
      <w:sz w:val="24"/>
      <w:szCs w:val="20"/>
    </w:rPr>
  </w:style>
  <w:style w:type="paragraph" w:styleId="Lista2">
    <w:name w:val="List 2"/>
    <w:basedOn w:val="Norml"/>
    <w:rsid w:val="000B01F2"/>
    <w:pPr>
      <w:spacing w:after="0" w:line="240" w:lineRule="auto"/>
      <w:ind w:left="566" w:hanging="283"/>
    </w:pPr>
    <w:rPr>
      <w:rFonts w:ascii="Times New Roman" w:eastAsia="Times New Roman" w:hAnsi="Times New Roman"/>
      <w:szCs w:val="24"/>
      <w:lang w:eastAsia="hu-HU"/>
    </w:rPr>
  </w:style>
  <w:style w:type="paragraph" w:styleId="Listafolytatsa">
    <w:name w:val="List Continue"/>
    <w:basedOn w:val="Norml"/>
    <w:rsid w:val="000B01F2"/>
    <w:pPr>
      <w:spacing w:after="120" w:line="240" w:lineRule="auto"/>
      <w:ind w:left="283"/>
    </w:pPr>
    <w:rPr>
      <w:rFonts w:ascii="Times New Roman" w:eastAsia="Times New Roman" w:hAnsi="Times New Roman"/>
      <w:szCs w:val="24"/>
      <w:lang w:eastAsia="hu-HU"/>
    </w:rPr>
  </w:style>
  <w:style w:type="paragraph" w:customStyle="1" w:styleId="CharChar1CharCharCharCharCharCharCharCharCharChar">
    <w:name w:val="Char Char1 Char Char Char Char Char Char Char Char Char Char"/>
    <w:basedOn w:val="Norml"/>
    <w:rsid w:val="000B01F2"/>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0B01F2"/>
    <w:pPr>
      <w:shd w:val="clear" w:color="auto" w:fill="E6E6E6"/>
      <w:suppressAutoHyphens/>
      <w:spacing w:line="360" w:lineRule="auto"/>
      <w:jc w:val="both"/>
    </w:pPr>
    <w:rPr>
      <w:rFonts w:ascii="Nimbus Roman No9 L" w:hAnsi="Nimbus Roman No9 L"/>
      <w:color w:val="000000"/>
      <w:szCs w:val="20"/>
    </w:rPr>
  </w:style>
  <w:style w:type="paragraph" w:customStyle="1" w:styleId="bek1">
    <w:name w:val="bek1"/>
    <w:basedOn w:val="Norml"/>
    <w:autoRedefine/>
    <w:rsid w:val="000B01F2"/>
    <w:pPr>
      <w:spacing w:after="0" w:line="240" w:lineRule="auto"/>
      <w:ind w:left="567" w:hanging="567"/>
      <w:jc w:val="both"/>
    </w:pPr>
    <w:rPr>
      <w:rFonts w:ascii="Arial Narrow" w:eastAsia="Times New Roman" w:hAnsi="Arial Narrow" w:cs="Arial"/>
      <w:b/>
      <w:szCs w:val="20"/>
      <w:lang w:eastAsia="hu-HU"/>
    </w:rPr>
  </w:style>
  <w:style w:type="paragraph" w:customStyle="1" w:styleId="Vltozat1">
    <w:name w:val="Változat1"/>
    <w:hidden/>
    <w:semiHidden/>
    <w:rsid w:val="000B01F2"/>
    <w:pPr>
      <w:spacing w:after="0"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B01F2"/>
    <w:pPr>
      <w:spacing w:after="0" w:line="240" w:lineRule="auto"/>
      <w:ind w:left="720"/>
    </w:pPr>
    <w:rPr>
      <w:rFonts w:ascii="Times New Roman" w:eastAsia="Times New Roman" w:hAnsi="Times New Roman"/>
      <w:szCs w:val="24"/>
      <w:lang w:eastAsia="hu-HU"/>
    </w:rPr>
  </w:style>
  <w:style w:type="paragraph" w:customStyle="1" w:styleId="Felsorols-2-1">
    <w:name w:val="Felsorolás - 2-1"/>
    <w:basedOn w:val="Norml"/>
    <w:rsid w:val="000B01F2"/>
    <w:pPr>
      <w:tabs>
        <w:tab w:val="num" w:pos="717"/>
      </w:tabs>
      <w:spacing w:after="0" w:line="240" w:lineRule="auto"/>
      <w:ind w:left="357" w:hanging="357"/>
    </w:pPr>
    <w:rPr>
      <w:rFonts w:ascii="Tahoma" w:eastAsia="Times New Roman" w:hAnsi="Tahoma"/>
      <w:szCs w:val="24"/>
      <w:lang w:eastAsia="hu-HU"/>
    </w:rPr>
  </w:style>
  <w:style w:type="paragraph" w:customStyle="1" w:styleId="unstrzsszveg">
    <w:name w:val="_uns_törzsszöveg"/>
    <w:basedOn w:val="Norml"/>
    <w:rsid w:val="000B01F2"/>
    <w:pPr>
      <w:spacing w:before="60" w:after="60" w:line="240" w:lineRule="auto"/>
      <w:jc w:val="both"/>
    </w:pPr>
    <w:rPr>
      <w:rFonts w:ascii="Times New Roman" w:eastAsia="Times New Roman" w:hAnsi="Times New Roman"/>
      <w:szCs w:val="24"/>
      <w:lang w:eastAsia="hu-HU"/>
    </w:rPr>
  </w:style>
  <w:style w:type="paragraph" w:customStyle="1" w:styleId="Felsorols1">
    <w:name w:val="Felsorolás1"/>
    <w:basedOn w:val="Norml"/>
    <w:rsid w:val="000B01F2"/>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0B01F2"/>
    <w:pPr>
      <w:widowControl w:val="0"/>
      <w:autoSpaceDE w:val="0"/>
      <w:autoSpaceDN w:val="0"/>
      <w:adjustRightInd w:val="0"/>
      <w:spacing w:after="0" w:line="260" w:lineRule="exact"/>
    </w:pPr>
    <w:rPr>
      <w:rFonts w:ascii="Times New Roman" w:eastAsia="Times New Roman" w:hAnsi="Times New Roman"/>
      <w:szCs w:val="24"/>
      <w:lang w:eastAsia="hu-HU"/>
    </w:rPr>
  </w:style>
  <w:style w:type="paragraph" w:customStyle="1" w:styleId="Style5">
    <w:name w:val="Style5"/>
    <w:basedOn w:val="Norml"/>
    <w:rsid w:val="000B01F2"/>
    <w:pPr>
      <w:widowControl w:val="0"/>
      <w:autoSpaceDE w:val="0"/>
      <w:autoSpaceDN w:val="0"/>
      <w:adjustRightInd w:val="0"/>
      <w:spacing w:after="0" w:line="264" w:lineRule="exact"/>
      <w:jc w:val="both"/>
    </w:pPr>
    <w:rPr>
      <w:rFonts w:ascii="Times New Roman" w:eastAsia="Times New Roman" w:hAnsi="Times New Roman"/>
      <w:szCs w:val="24"/>
      <w:lang w:eastAsia="hu-HU"/>
    </w:rPr>
  </w:style>
  <w:style w:type="paragraph" w:customStyle="1" w:styleId="Style7">
    <w:name w:val="Style7"/>
    <w:basedOn w:val="Norml"/>
    <w:rsid w:val="000B01F2"/>
    <w:pPr>
      <w:widowControl w:val="0"/>
      <w:autoSpaceDE w:val="0"/>
      <w:autoSpaceDN w:val="0"/>
      <w:adjustRightInd w:val="0"/>
      <w:spacing w:after="0" w:line="240" w:lineRule="auto"/>
    </w:pPr>
    <w:rPr>
      <w:rFonts w:ascii="Times New Roman" w:eastAsia="Times New Roman" w:hAnsi="Times New Roman"/>
      <w:szCs w:val="24"/>
      <w:lang w:eastAsia="hu-HU"/>
    </w:rPr>
  </w:style>
  <w:style w:type="paragraph" w:customStyle="1" w:styleId="Style22">
    <w:name w:val="Style22"/>
    <w:basedOn w:val="Norml"/>
    <w:rsid w:val="000B01F2"/>
    <w:pPr>
      <w:widowControl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FontStyle60">
    <w:name w:val="Font Style60"/>
    <w:rsid w:val="000B01F2"/>
    <w:rPr>
      <w:rFonts w:ascii="Times New Roman" w:hAnsi="Times New Roman"/>
      <w:sz w:val="20"/>
    </w:rPr>
  </w:style>
  <w:style w:type="character" w:customStyle="1" w:styleId="FontStyle71">
    <w:name w:val="Font Style71"/>
    <w:rsid w:val="000B01F2"/>
    <w:rPr>
      <w:rFonts w:ascii="Times New Roman" w:hAnsi="Times New Roman"/>
      <w:i/>
      <w:spacing w:val="40"/>
      <w:sz w:val="36"/>
    </w:rPr>
  </w:style>
  <w:style w:type="character" w:customStyle="1" w:styleId="FontStyle79">
    <w:name w:val="Font Style79"/>
    <w:rsid w:val="000B01F2"/>
    <w:rPr>
      <w:rFonts w:ascii="Arial" w:hAnsi="Arial"/>
      <w:sz w:val="22"/>
    </w:rPr>
  </w:style>
  <w:style w:type="paragraph" w:customStyle="1" w:styleId="Style4">
    <w:name w:val="Style4"/>
    <w:basedOn w:val="Norml"/>
    <w:rsid w:val="000B01F2"/>
    <w:pPr>
      <w:widowControl w:val="0"/>
      <w:autoSpaceDE w:val="0"/>
      <w:autoSpaceDN w:val="0"/>
      <w:adjustRightInd w:val="0"/>
      <w:spacing w:after="0" w:line="254" w:lineRule="exact"/>
      <w:jc w:val="center"/>
    </w:pPr>
    <w:rPr>
      <w:rFonts w:ascii="Times New Roman" w:eastAsia="Times New Roman" w:hAnsi="Times New Roman"/>
      <w:szCs w:val="24"/>
      <w:lang w:eastAsia="hu-HU"/>
    </w:rPr>
  </w:style>
  <w:style w:type="character" w:customStyle="1" w:styleId="FontStyle57">
    <w:name w:val="Font Style57"/>
    <w:rsid w:val="000B01F2"/>
    <w:rPr>
      <w:rFonts w:ascii="Times New Roman" w:hAnsi="Times New Roman"/>
      <w:sz w:val="20"/>
    </w:rPr>
  </w:style>
  <w:style w:type="paragraph" w:customStyle="1" w:styleId="Subject">
    <w:name w:val="Subject"/>
    <w:basedOn w:val="Norml"/>
    <w:rsid w:val="000B01F2"/>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0B01F2"/>
    <w:pPr>
      <w:widowControl w:val="0"/>
      <w:autoSpaceDE w:val="0"/>
      <w:autoSpaceDN w:val="0"/>
      <w:adjustRightInd w:val="0"/>
      <w:spacing w:after="0" w:line="263" w:lineRule="exact"/>
      <w:ind w:hanging="912"/>
      <w:jc w:val="both"/>
    </w:pPr>
    <w:rPr>
      <w:rFonts w:ascii="Times New Roman" w:eastAsia="Times New Roman" w:hAnsi="Times New Roman"/>
      <w:szCs w:val="24"/>
      <w:lang w:eastAsia="hu-HU"/>
    </w:rPr>
  </w:style>
  <w:style w:type="character" w:customStyle="1" w:styleId="FontStyle43">
    <w:name w:val="Font Style43"/>
    <w:rsid w:val="000B01F2"/>
    <w:rPr>
      <w:rFonts w:ascii="Times New Roman" w:hAnsi="Times New Roman"/>
      <w:sz w:val="20"/>
    </w:rPr>
  </w:style>
  <w:style w:type="character" w:customStyle="1" w:styleId="FontStyle54">
    <w:name w:val="Font Style54"/>
    <w:rsid w:val="000B01F2"/>
    <w:rPr>
      <w:rFonts w:ascii="Arial" w:hAnsi="Arial"/>
      <w:sz w:val="18"/>
    </w:rPr>
  </w:style>
  <w:style w:type="character" w:customStyle="1" w:styleId="FontStyle48">
    <w:name w:val="Font Style48"/>
    <w:rsid w:val="000B01F2"/>
    <w:rPr>
      <w:rFonts w:ascii="Times New Roman" w:hAnsi="Times New Roman"/>
      <w:sz w:val="20"/>
    </w:rPr>
  </w:style>
  <w:style w:type="paragraph" w:customStyle="1" w:styleId="Style16">
    <w:name w:val="Style16"/>
    <w:basedOn w:val="Norml"/>
    <w:rsid w:val="000B01F2"/>
    <w:pPr>
      <w:widowControl w:val="0"/>
      <w:autoSpaceDE w:val="0"/>
      <w:autoSpaceDN w:val="0"/>
      <w:adjustRightInd w:val="0"/>
      <w:spacing w:after="0" w:line="259" w:lineRule="exact"/>
      <w:ind w:hanging="494"/>
    </w:pPr>
    <w:rPr>
      <w:rFonts w:ascii="Times New Roman" w:eastAsia="Times New Roman" w:hAnsi="Times New Roman"/>
      <w:szCs w:val="24"/>
      <w:lang w:eastAsia="hu-HU"/>
    </w:rPr>
  </w:style>
  <w:style w:type="paragraph" w:customStyle="1" w:styleId="Listaszerbekezds2">
    <w:name w:val="Listaszerű bekezdés2"/>
    <w:basedOn w:val="Norml"/>
    <w:uiPriority w:val="99"/>
    <w:rsid w:val="000B01F2"/>
    <w:pPr>
      <w:spacing w:after="0" w:line="240" w:lineRule="auto"/>
      <w:ind w:left="708"/>
    </w:pPr>
    <w:rPr>
      <w:rFonts w:ascii="Times New Roman" w:eastAsia="Times New Roman" w:hAnsi="Times New Roman"/>
      <w:szCs w:val="24"/>
      <w:lang w:eastAsia="hu-HU"/>
    </w:rPr>
  </w:style>
  <w:style w:type="paragraph" w:customStyle="1" w:styleId="Szrke">
    <w:name w:val="Szürke"/>
    <w:basedOn w:val="lfej"/>
    <w:link w:val="SzrkeChar"/>
    <w:qFormat/>
    <w:rsid w:val="000B01F2"/>
    <w:pPr>
      <w:tabs>
        <w:tab w:val="clear" w:pos="4536"/>
        <w:tab w:val="clear" w:pos="9072"/>
        <w:tab w:val="left" w:pos="1985"/>
        <w:tab w:val="left" w:pos="6804"/>
      </w:tabs>
    </w:pPr>
    <w:rPr>
      <w:rFonts w:ascii="Arial" w:hAnsi="Arial"/>
      <w:color w:val="808080"/>
      <w:sz w:val="16"/>
      <w:szCs w:val="16"/>
    </w:rPr>
  </w:style>
  <w:style w:type="character" w:customStyle="1" w:styleId="SzrkeChar">
    <w:name w:val="Szürke Char"/>
    <w:link w:val="Szrke"/>
    <w:rsid w:val="000B01F2"/>
    <w:rPr>
      <w:rFonts w:ascii="Arial" w:eastAsia="Times New Roman" w:hAnsi="Arial" w:cs="Times New Roman"/>
      <w:color w:val="808080"/>
      <w:sz w:val="16"/>
      <w:szCs w:val="16"/>
      <w:lang w:eastAsia="hu-HU"/>
    </w:rPr>
  </w:style>
  <w:style w:type="paragraph" w:styleId="Felsorols2">
    <w:name w:val="List Bullet 2"/>
    <w:basedOn w:val="Norml"/>
    <w:rsid w:val="000B01F2"/>
    <w:pPr>
      <w:numPr>
        <w:numId w:val="9"/>
      </w:numPr>
      <w:tabs>
        <w:tab w:val="num" w:pos="1068"/>
      </w:tabs>
      <w:suppressAutoHyphens/>
      <w:spacing w:after="0" w:line="240" w:lineRule="auto"/>
      <w:ind w:left="1068" w:hanging="360"/>
    </w:pPr>
    <w:rPr>
      <w:rFonts w:ascii="Times New Roman" w:eastAsia="Times New Roman" w:hAnsi="Times New Roman"/>
      <w:szCs w:val="24"/>
      <w:lang w:val="en-GB" w:eastAsia="ar-SA"/>
    </w:rPr>
  </w:style>
  <w:style w:type="table" w:customStyle="1" w:styleId="Rcsostblzat1">
    <w:name w:val="Rácsos táblázat1"/>
    <w:basedOn w:val="Normltblzat"/>
    <w:next w:val="Rcsostblzat"/>
    <w:uiPriority w:val="39"/>
    <w:rsid w:val="000B01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B01F2"/>
    <w:rPr>
      <w:b/>
      <w:i/>
      <w:spacing w:val="0"/>
      <w:lang w:val="hu-HU" w:eastAsia="hu-HU"/>
    </w:rPr>
  </w:style>
  <w:style w:type="paragraph" w:customStyle="1" w:styleId="Tiret0">
    <w:name w:val="Tiret 0"/>
    <w:basedOn w:val="Norml"/>
    <w:rsid w:val="000B01F2"/>
    <w:pPr>
      <w:numPr>
        <w:numId w:val="13"/>
      </w:numPr>
      <w:spacing w:before="120" w:after="120" w:line="240" w:lineRule="auto"/>
      <w:jc w:val="both"/>
    </w:pPr>
    <w:rPr>
      <w:rFonts w:ascii="Times New Roman" w:hAnsi="Times New Roman"/>
      <w:lang w:eastAsia="en-GB"/>
    </w:rPr>
  </w:style>
  <w:style w:type="paragraph" w:customStyle="1" w:styleId="Tiret1">
    <w:name w:val="Tiret 1"/>
    <w:basedOn w:val="Norml"/>
    <w:rsid w:val="000B01F2"/>
    <w:pPr>
      <w:numPr>
        <w:numId w:val="14"/>
      </w:numPr>
      <w:spacing w:before="120" w:after="120" w:line="240" w:lineRule="auto"/>
      <w:jc w:val="both"/>
    </w:pPr>
    <w:rPr>
      <w:rFonts w:ascii="Times New Roman" w:hAnsi="Times New Roman"/>
      <w:lang w:eastAsia="en-GB"/>
    </w:rPr>
  </w:style>
  <w:style w:type="paragraph" w:customStyle="1" w:styleId="NumPar1">
    <w:name w:val="NumPar 1"/>
    <w:basedOn w:val="Norml"/>
    <w:next w:val="Norml"/>
    <w:rsid w:val="000B01F2"/>
    <w:pPr>
      <w:numPr>
        <w:numId w:val="17"/>
      </w:numPr>
      <w:spacing w:before="120" w:after="120" w:line="240" w:lineRule="auto"/>
      <w:jc w:val="both"/>
    </w:pPr>
    <w:rPr>
      <w:rFonts w:ascii="Times New Roman" w:hAnsi="Times New Roman"/>
      <w:lang w:eastAsia="en-GB"/>
    </w:rPr>
  </w:style>
  <w:style w:type="paragraph" w:customStyle="1" w:styleId="NumPar2">
    <w:name w:val="NumPar 2"/>
    <w:basedOn w:val="Norml"/>
    <w:next w:val="Norml"/>
    <w:rsid w:val="000B01F2"/>
    <w:pPr>
      <w:numPr>
        <w:ilvl w:val="1"/>
        <w:numId w:val="17"/>
      </w:numPr>
      <w:spacing w:before="120" w:after="120" w:line="240" w:lineRule="auto"/>
      <w:jc w:val="both"/>
    </w:pPr>
    <w:rPr>
      <w:rFonts w:ascii="Times New Roman" w:hAnsi="Times New Roman"/>
      <w:lang w:eastAsia="en-GB"/>
    </w:rPr>
  </w:style>
  <w:style w:type="paragraph" w:customStyle="1" w:styleId="NumPar3">
    <w:name w:val="NumPar 3"/>
    <w:basedOn w:val="Norml"/>
    <w:next w:val="Norml"/>
    <w:rsid w:val="000B01F2"/>
    <w:pPr>
      <w:numPr>
        <w:ilvl w:val="2"/>
        <w:numId w:val="17"/>
      </w:numPr>
      <w:spacing w:before="120" w:after="120" w:line="240" w:lineRule="auto"/>
      <w:jc w:val="both"/>
    </w:pPr>
    <w:rPr>
      <w:rFonts w:ascii="Times New Roman" w:hAnsi="Times New Roman"/>
      <w:lang w:eastAsia="en-GB"/>
    </w:rPr>
  </w:style>
  <w:style w:type="paragraph" w:customStyle="1" w:styleId="NumPar4">
    <w:name w:val="NumPar 4"/>
    <w:basedOn w:val="Norml"/>
    <w:next w:val="Norml"/>
    <w:rsid w:val="000B01F2"/>
    <w:pPr>
      <w:numPr>
        <w:ilvl w:val="3"/>
        <w:numId w:val="17"/>
      </w:numPr>
      <w:spacing w:before="120" w:after="120" w:line="240" w:lineRule="auto"/>
      <w:jc w:val="both"/>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7576</Words>
  <Characters>52278</Characters>
  <Application>Microsoft Office Word</Application>
  <DocSecurity>0</DocSecurity>
  <Lines>435</Lines>
  <Paragraphs>119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Endrédi Gábor dr.</dc:creator>
  <cp:lastModifiedBy>Endrédi Gábor dr.</cp:lastModifiedBy>
  <cp:revision>1</cp:revision>
  <dcterms:created xsi:type="dcterms:W3CDTF">2017-08-11T10:33:00Z</dcterms:created>
  <dcterms:modified xsi:type="dcterms:W3CDTF">2017-08-11T10:33:00Z</dcterms:modified>
</cp:coreProperties>
</file>